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04" w:rsidRPr="003B4260" w:rsidRDefault="00C069D3" w:rsidP="009F19AB">
      <w:pPr>
        <w:bidi/>
        <w:spacing w:after="0" w:line="240" w:lineRule="auto"/>
        <w:jc w:val="center"/>
        <w:rPr>
          <w:rFonts w:cs="B Nazanin"/>
          <w:b/>
          <w:bCs/>
          <w:sz w:val="24"/>
          <w:szCs w:val="24"/>
          <w:rtl/>
          <w:lang w:bidi="fa-IR"/>
        </w:rPr>
      </w:pPr>
      <w:r w:rsidRPr="003B4260">
        <w:rPr>
          <w:rFonts w:cs="B Nazanin" w:hint="cs"/>
          <w:b/>
          <w:bCs/>
          <w:sz w:val="24"/>
          <w:szCs w:val="24"/>
          <w:rtl/>
        </w:rPr>
        <w:t xml:space="preserve">شبکه/ </w:t>
      </w:r>
      <w:r w:rsidR="006713F0" w:rsidRPr="003B4260">
        <w:rPr>
          <w:rFonts w:cs="B Nazanin" w:hint="cs"/>
          <w:b/>
          <w:bCs/>
          <w:sz w:val="24"/>
          <w:szCs w:val="24"/>
          <w:rtl/>
        </w:rPr>
        <w:t>مرکز بهداشت شهرستان</w:t>
      </w:r>
      <w:r w:rsidR="006713F0" w:rsidRPr="003B4260">
        <w:rPr>
          <w:rFonts w:cs="B Nazanin" w:hint="cs"/>
          <w:b/>
          <w:bCs/>
          <w:sz w:val="24"/>
          <w:szCs w:val="24"/>
          <w:rtl/>
          <w:lang w:bidi="fa-IR"/>
        </w:rPr>
        <w:t>:</w:t>
      </w:r>
      <w:r w:rsidR="00D805C0" w:rsidRPr="003B4260">
        <w:rPr>
          <w:rFonts w:cs="B Nazanin" w:hint="cs"/>
          <w:b/>
          <w:bCs/>
          <w:sz w:val="24"/>
          <w:szCs w:val="24"/>
          <w:rtl/>
          <w:lang w:bidi="fa-IR"/>
        </w:rPr>
        <w:t xml:space="preserve"> --------------</w:t>
      </w:r>
    </w:p>
    <w:p w:rsidR="009F19AB" w:rsidRPr="003B4260" w:rsidRDefault="009F19AB" w:rsidP="009F19AB">
      <w:pPr>
        <w:bidi/>
        <w:spacing w:after="0" w:line="240" w:lineRule="auto"/>
        <w:jc w:val="center"/>
        <w:rPr>
          <w:rFonts w:cs="B Nazanin"/>
          <w:b/>
          <w:bCs/>
          <w:sz w:val="24"/>
          <w:szCs w:val="24"/>
          <w:rtl/>
        </w:rPr>
      </w:pPr>
    </w:p>
    <w:p w:rsidR="006713F0" w:rsidRPr="003B4260" w:rsidRDefault="006713F0" w:rsidP="00D805C0">
      <w:pPr>
        <w:bidi/>
        <w:spacing w:after="0" w:line="240" w:lineRule="auto"/>
        <w:rPr>
          <w:rFonts w:cs="B Nazanin"/>
          <w:b/>
          <w:bCs/>
          <w:sz w:val="24"/>
          <w:szCs w:val="24"/>
        </w:rPr>
      </w:pPr>
      <w:r w:rsidRPr="003B4260">
        <w:rPr>
          <w:rFonts w:cs="B Nazanin" w:hint="cs"/>
          <w:b/>
          <w:bCs/>
          <w:sz w:val="24"/>
          <w:szCs w:val="24"/>
          <w:rtl/>
        </w:rPr>
        <w:t>نوع واحد:</w:t>
      </w:r>
      <w:r w:rsidR="00BE22CF" w:rsidRPr="003B4260">
        <w:rPr>
          <w:rFonts w:cs="B Nazanin" w:hint="cs"/>
          <w:b/>
          <w:bCs/>
          <w:sz w:val="24"/>
          <w:szCs w:val="24"/>
          <w:rtl/>
        </w:rPr>
        <w:t xml:space="preserve"> </w:t>
      </w:r>
      <w:r w:rsidR="00D805C0" w:rsidRPr="003B4260">
        <w:rPr>
          <w:rFonts w:cs="B Nazanin" w:hint="cs"/>
          <w:b/>
          <w:bCs/>
          <w:sz w:val="24"/>
          <w:szCs w:val="24"/>
          <w:rtl/>
        </w:rPr>
        <w:t xml:space="preserve">             </w:t>
      </w:r>
      <w:r w:rsidR="00BE22CF" w:rsidRPr="003B4260">
        <w:rPr>
          <w:rFonts w:cs="B Nazanin" w:hint="cs"/>
          <w:b/>
          <w:bCs/>
          <w:sz w:val="24"/>
          <w:szCs w:val="24"/>
          <w:rtl/>
        </w:rPr>
        <w:t>خانه بهداشت</w:t>
      </w:r>
      <w:r w:rsidR="003D3304" w:rsidRPr="003B4260">
        <w:rPr>
          <w:rFonts w:cs="B Nazanin" w:hint="cs"/>
          <w:b/>
          <w:bCs/>
          <w:sz w:val="24"/>
          <w:szCs w:val="24"/>
          <w:rtl/>
        </w:rPr>
        <w:t xml:space="preserve"> </w:t>
      </w:r>
      <w:r w:rsidR="00D805C0" w:rsidRPr="003B4260">
        <w:rPr>
          <w:rFonts w:cs="B Nazanin" w:hint="cs"/>
          <w:b/>
          <w:bCs/>
          <w:sz w:val="24"/>
          <w:szCs w:val="24"/>
        </w:rPr>
        <w:sym w:font="Wingdings" w:char="F06F"/>
      </w:r>
      <w:r w:rsidR="009F19AB" w:rsidRPr="003B4260">
        <w:rPr>
          <w:rFonts w:cs="B Nazanin" w:hint="cs"/>
          <w:b/>
          <w:bCs/>
          <w:sz w:val="24"/>
          <w:szCs w:val="24"/>
          <w:rtl/>
        </w:rPr>
        <w:t xml:space="preserve">          </w:t>
      </w:r>
      <w:r w:rsidR="00BE22CF" w:rsidRPr="003B4260">
        <w:rPr>
          <w:rFonts w:cs="B Nazanin" w:hint="cs"/>
          <w:b/>
          <w:bCs/>
          <w:sz w:val="24"/>
          <w:szCs w:val="24"/>
          <w:rtl/>
        </w:rPr>
        <w:t>پایگاه سلامت</w:t>
      </w:r>
      <w:r w:rsidR="003D3304" w:rsidRPr="003B4260">
        <w:rPr>
          <w:rFonts w:cs="B Nazanin" w:hint="cs"/>
          <w:b/>
          <w:bCs/>
          <w:sz w:val="24"/>
          <w:szCs w:val="24"/>
          <w:rtl/>
        </w:rPr>
        <w:t xml:space="preserve">  </w:t>
      </w:r>
      <w:r w:rsidR="00D805C0" w:rsidRPr="003B4260">
        <w:rPr>
          <w:rFonts w:cs="B Nazanin" w:hint="cs"/>
          <w:b/>
          <w:bCs/>
          <w:sz w:val="24"/>
          <w:szCs w:val="24"/>
        </w:rPr>
        <w:sym w:font="Wingdings" w:char="F06F"/>
      </w:r>
      <w:r w:rsidR="003D3304" w:rsidRPr="003B4260">
        <w:rPr>
          <w:rFonts w:cs="B Nazanin" w:hint="cs"/>
          <w:b/>
          <w:bCs/>
          <w:sz w:val="24"/>
          <w:szCs w:val="24"/>
          <w:rtl/>
        </w:rPr>
        <w:t xml:space="preserve">     </w:t>
      </w:r>
      <w:r w:rsidR="001F376E" w:rsidRPr="003B4260">
        <w:rPr>
          <w:rFonts w:cs="B Nazanin" w:hint="cs"/>
          <w:b/>
          <w:bCs/>
          <w:sz w:val="24"/>
          <w:szCs w:val="24"/>
          <w:rtl/>
        </w:rPr>
        <w:t xml:space="preserve">                                          </w:t>
      </w:r>
      <w:r w:rsidR="003D3304" w:rsidRPr="003B4260">
        <w:rPr>
          <w:rFonts w:cs="B Nazanin" w:hint="cs"/>
          <w:b/>
          <w:bCs/>
          <w:sz w:val="24"/>
          <w:szCs w:val="24"/>
          <w:rtl/>
        </w:rPr>
        <w:t xml:space="preserve">                   </w:t>
      </w:r>
      <w:r w:rsidRPr="003B4260">
        <w:rPr>
          <w:rFonts w:cs="B Nazanin" w:hint="cs"/>
          <w:b/>
          <w:bCs/>
          <w:sz w:val="24"/>
          <w:szCs w:val="24"/>
          <w:rtl/>
        </w:rPr>
        <w:t xml:space="preserve">نام واحد </w:t>
      </w:r>
      <w:r w:rsidR="00A920A7" w:rsidRPr="003B4260">
        <w:rPr>
          <w:rFonts w:cs="B Nazanin" w:hint="cs"/>
          <w:b/>
          <w:bCs/>
          <w:sz w:val="24"/>
          <w:szCs w:val="24"/>
          <w:rtl/>
        </w:rPr>
        <w:t>ارایه</w:t>
      </w:r>
      <w:r w:rsidRPr="003B4260">
        <w:rPr>
          <w:rFonts w:cs="B Nazanin" w:hint="cs"/>
          <w:b/>
          <w:bCs/>
          <w:sz w:val="24"/>
          <w:szCs w:val="24"/>
          <w:rtl/>
        </w:rPr>
        <w:softHyphen/>
        <w:t xml:space="preserve">دهنده خدمت: </w:t>
      </w:r>
      <w:r w:rsidR="00D805C0" w:rsidRPr="003B4260">
        <w:rPr>
          <w:rFonts w:cs="B Nazanin" w:hint="cs"/>
          <w:b/>
          <w:bCs/>
          <w:sz w:val="24"/>
          <w:szCs w:val="24"/>
          <w:rtl/>
        </w:rPr>
        <w:t>-------------</w:t>
      </w:r>
    </w:p>
    <w:p w:rsidR="006713F0" w:rsidRDefault="006713F0" w:rsidP="009832D1">
      <w:pPr>
        <w:bidi/>
        <w:spacing w:after="0" w:line="240" w:lineRule="auto"/>
        <w:ind w:right="144"/>
        <w:jc w:val="center"/>
        <w:rPr>
          <w:rFonts w:cs="B Nazanin"/>
          <w:b/>
          <w:bCs/>
          <w:sz w:val="24"/>
          <w:szCs w:val="24"/>
          <w:rtl/>
        </w:rPr>
      </w:pPr>
    </w:p>
    <w:p w:rsidR="000038F0" w:rsidRPr="003B4260" w:rsidRDefault="000038F0" w:rsidP="000038F0">
      <w:pPr>
        <w:bidi/>
        <w:spacing w:after="0" w:line="240" w:lineRule="auto"/>
        <w:ind w:right="144"/>
        <w:jc w:val="center"/>
        <w:rPr>
          <w:rFonts w:cs="B Nazanin"/>
          <w:b/>
          <w:bCs/>
          <w:sz w:val="24"/>
          <w:szCs w:val="24"/>
          <w:rtl/>
        </w:rPr>
      </w:pPr>
    </w:p>
    <w:p w:rsidR="00BE22CF" w:rsidRPr="003B4260" w:rsidRDefault="00BE22CF" w:rsidP="009F19AB">
      <w:pPr>
        <w:bidi/>
        <w:spacing w:after="0" w:line="240" w:lineRule="auto"/>
        <w:ind w:right="144"/>
        <w:jc w:val="center"/>
        <w:rPr>
          <w:rFonts w:cs="B Nazanin"/>
          <w:b/>
          <w:bCs/>
          <w:sz w:val="28"/>
          <w:szCs w:val="28"/>
          <w:rtl/>
        </w:rPr>
      </w:pPr>
      <w:r w:rsidRPr="003B4260">
        <w:rPr>
          <w:rFonts w:cs="B Nazanin"/>
          <w:b/>
          <w:bCs/>
          <w:sz w:val="28"/>
          <w:szCs w:val="28"/>
          <w:rtl/>
        </w:rPr>
        <w:t xml:space="preserve">جدول </w:t>
      </w:r>
      <w:r w:rsidR="009F19AB" w:rsidRPr="003B4260">
        <w:rPr>
          <w:rFonts w:cs="B Nazanin" w:hint="cs"/>
          <w:b/>
          <w:bCs/>
          <w:sz w:val="28"/>
          <w:szCs w:val="28"/>
          <w:rtl/>
        </w:rPr>
        <w:t xml:space="preserve">جمع بندی نتایچ پایش </w:t>
      </w:r>
    </w:p>
    <w:p w:rsidR="006713F0" w:rsidRPr="003B4260" w:rsidRDefault="006713F0" w:rsidP="009832D1">
      <w:pPr>
        <w:bidi/>
        <w:spacing w:after="0" w:line="240" w:lineRule="auto"/>
        <w:ind w:right="144"/>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1167"/>
        <w:gridCol w:w="803"/>
        <w:gridCol w:w="620"/>
        <w:gridCol w:w="620"/>
        <w:gridCol w:w="620"/>
        <w:gridCol w:w="620"/>
        <w:gridCol w:w="399"/>
        <w:gridCol w:w="400"/>
        <w:gridCol w:w="400"/>
        <w:gridCol w:w="400"/>
        <w:gridCol w:w="451"/>
        <w:gridCol w:w="452"/>
        <w:gridCol w:w="451"/>
        <w:gridCol w:w="452"/>
        <w:gridCol w:w="451"/>
        <w:gridCol w:w="452"/>
        <w:gridCol w:w="451"/>
        <w:gridCol w:w="452"/>
        <w:gridCol w:w="451"/>
        <w:gridCol w:w="452"/>
        <w:gridCol w:w="452"/>
        <w:gridCol w:w="452"/>
      </w:tblGrid>
      <w:tr w:rsidR="003B4260" w:rsidRPr="003B4260" w:rsidTr="002C4040">
        <w:trPr>
          <w:jc w:val="center"/>
        </w:trPr>
        <w:tc>
          <w:tcPr>
            <w:tcW w:w="1970" w:type="dxa"/>
            <w:gridSpan w:val="2"/>
            <w:shd w:val="clear" w:color="auto" w:fill="F2F2F2" w:themeFill="background1" w:themeFillShade="F2"/>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عنوان</w:t>
            </w:r>
          </w:p>
        </w:tc>
        <w:tc>
          <w:tcPr>
            <w:tcW w:w="2480" w:type="dxa"/>
            <w:gridSpan w:val="4"/>
            <w:shd w:val="clear" w:color="auto" w:fill="F2F2F2" w:themeFill="background1" w:themeFillShade="F2"/>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مدیریت و برنامه</w:t>
            </w:r>
            <w:r w:rsidR="00B219B7" w:rsidRPr="003B4260">
              <w:rPr>
                <w:rFonts w:cs="B Nazanin" w:hint="cs"/>
                <w:b/>
                <w:bCs/>
                <w:sz w:val="24"/>
                <w:szCs w:val="24"/>
                <w:rtl/>
              </w:rPr>
              <w:t>‌</w:t>
            </w:r>
            <w:r w:rsidRPr="003B4260">
              <w:rPr>
                <w:rFonts w:cs="B Nazanin" w:hint="cs"/>
                <w:b/>
                <w:bCs/>
                <w:sz w:val="24"/>
                <w:szCs w:val="24"/>
                <w:rtl/>
              </w:rPr>
              <w:t xml:space="preserve">ریزی </w:t>
            </w:r>
            <w:r w:rsidR="000038F0">
              <w:rPr>
                <w:rFonts w:cs="B Nazanin" w:hint="cs"/>
                <w:b/>
                <w:bCs/>
                <w:sz w:val="24"/>
                <w:szCs w:val="24"/>
                <w:rtl/>
              </w:rPr>
              <w:t>و اجرا</w:t>
            </w:r>
          </w:p>
        </w:tc>
        <w:tc>
          <w:tcPr>
            <w:tcW w:w="1599" w:type="dxa"/>
            <w:gridSpan w:val="4"/>
            <w:shd w:val="clear" w:color="auto" w:fill="F2F2F2" w:themeFill="background1" w:themeFillShade="F2"/>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سازماندهی</w:t>
            </w:r>
          </w:p>
        </w:tc>
        <w:tc>
          <w:tcPr>
            <w:tcW w:w="1806" w:type="dxa"/>
            <w:gridSpan w:val="4"/>
            <w:shd w:val="clear" w:color="auto" w:fill="F2F2F2" w:themeFill="background1" w:themeFillShade="F2"/>
            <w:vAlign w:val="center"/>
          </w:tcPr>
          <w:p w:rsidR="00BE22CF" w:rsidRPr="003B4260" w:rsidRDefault="00BE22CF" w:rsidP="00BF6F0E">
            <w:pPr>
              <w:bidi/>
              <w:jc w:val="center"/>
              <w:rPr>
                <w:rFonts w:cs="B Nazanin"/>
                <w:b/>
                <w:bCs/>
                <w:sz w:val="24"/>
                <w:szCs w:val="24"/>
              </w:rPr>
            </w:pPr>
            <w:r w:rsidRPr="003B4260">
              <w:rPr>
                <w:rFonts w:cs="B Nazanin" w:hint="cs"/>
                <w:b/>
                <w:bCs/>
                <w:sz w:val="24"/>
                <w:szCs w:val="24"/>
                <w:rtl/>
              </w:rPr>
              <w:t>نحوه</w:t>
            </w:r>
            <w:r w:rsidRPr="003B4260">
              <w:rPr>
                <w:rFonts w:cs="B Nazanin" w:hint="cs"/>
                <w:b/>
                <w:bCs/>
                <w:sz w:val="24"/>
                <w:szCs w:val="24"/>
                <w:rtl/>
              </w:rPr>
              <w:softHyphen/>
              <w:t xml:space="preserve">ی </w:t>
            </w:r>
            <w:r w:rsidR="00A920A7" w:rsidRPr="003B4260">
              <w:rPr>
                <w:rFonts w:cs="B Nazanin" w:hint="cs"/>
                <w:b/>
                <w:bCs/>
                <w:sz w:val="24"/>
                <w:szCs w:val="24"/>
                <w:rtl/>
              </w:rPr>
              <w:t>ارایه</w:t>
            </w:r>
            <w:r w:rsidRPr="003B4260">
              <w:rPr>
                <w:rFonts w:cs="B Nazanin" w:hint="cs"/>
                <w:b/>
                <w:bCs/>
                <w:sz w:val="24"/>
                <w:szCs w:val="24"/>
                <w:rtl/>
              </w:rPr>
              <w:t xml:space="preserve"> خدمت</w:t>
            </w:r>
          </w:p>
        </w:tc>
        <w:tc>
          <w:tcPr>
            <w:tcW w:w="1806" w:type="dxa"/>
            <w:gridSpan w:val="4"/>
            <w:shd w:val="clear" w:color="auto" w:fill="F2F2F2" w:themeFill="background1" w:themeFillShade="F2"/>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گزارش دهی</w:t>
            </w:r>
          </w:p>
        </w:tc>
        <w:tc>
          <w:tcPr>
            <w:tcW w:w="1807" w:type="dxa"/>
            <w:gridSpan w:val="4"/>
            <w:shd w:val="clear" w:color="auto" w:fill="F2F2F2" w:themeFill="background1" w:themeFillShade="F2"/>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 xml:space="preserve">کل امتیاز </w:t>
            </w:r>
          </w:p>
        </w:tc>
      </w:tr>
      <w:tr w:rsidR="003B4260" w:rsidRPr="003B4260" w:rsidTr="002C4040">
        <w:trPr>
          <w:jc w:val="center"/>
        </w:trPr>
        <w:tc>
          <w:tcPr>
            <w:tcW w:w="1970" w:type="dxa"/>
            <w:gridSpan w:val="2"/>
            <w:vAlign w:val="center"/>
          </w:tcPr>
          <w:p w:rsidR="00BE22CF" w:rsidRPr="003B4260" w:rsidRDefault="00BE22CF" w:rsidP="00BE22CF">
            <w:pPr>
              <w:bidi/>
              <w:jc w:val="center"/>
              <w:rPr>
                <w:rFonts w:cs="B Nazanin"/>
                <w:b/>
                <w:bCs/>
                <w:sz w:val="24"/>
                <w:szCs w:val="24"/>
                <w:rtl/>
              </w:rPr>
            </w:pPr>
            <w:r w:rsidRPr="003B4260">
              <w:rPr>
                <w:rFonts w:cs="B Nazanin" w:hint="cs"/>
                <w:b/>
                <w:bCs/>
                <w:sz w:val="24"/>
                <w:szCs w:val="24"/>
                <w:rtl/>
              </w:rPr>
              <w:t>امتیاز مطلوب</w:t>
            </w:r>
          </w:p>
        </w:tc>
        <w:tc>
          <w:tcPr>
            <w:tcW w:w="2480" w:type="dxa"/>
            <w:gridSpan w:val="4"/>
            <w:shd w:val="clear" w:color="auto" w:fill="auto"/>
            <w:vAlign w:val="center"/>
          </w:tcPr>
          <w:p w:rsidR="00BE22CF" w:rsidRPr="003B4260" w:rsidRDefault="00C81E2A" w:rsidP="00BE22CF">
            <w:pPr>
              <w:tabs>
                <w:tab w:val="left" w:pos="5333"/>
              </w:tabs>
              <w:bidi/>
              <w:jc w:val="center"/>
              <w:rPr>
                <w:rFonts w:cs="B Nazanin"/>
                <w:b/>
                <w:bCs/>
                <w:sz w:val="24"/>
                <w:szCs w:val="24"/>
              </w:rPr>
            </w:pPr>
            <w:r>
              <w:rPr>
                <w:rFonts w:cs="B Nazanin" w:hint="cs"/>
                <w:b/>
                <w:bCs/>
                <w:sz w:val="24"/>
                <w:szCs w:val="24"/>
                <w:rtl/>
              </w:rPr>
              <w:t>74</w:t>
            </w:r>
          </w:p>
        </w:tc>
        <w:tc>
          <w:tcPr>
            <w:tcW w:w="1599" w:type="dxa"/>
            <w:gridSpan w:val="4"/>
            <w:shd w:val="clear" w:color="auto" w:fill="auto"/>
            <w:vAlign w:val="center"/>
          </w:tcPr>
          <w:p w:rsidR="00BE22CF" w:rsidRPr="003B4260" w:rsidRDefault="00242693" w:rsidP="00CE318E">
            <w:pPr>
              <w:jc w:val="center"/>
            </w:pPr>
            <w:r w:rsidRPr="003B4260">
              <w:rPr>
                <w:rFonts w:cs="B Nazanin" w:hint="cs"/>
                <w:b/>
                <w:bCs/>
                <w:sz w:val="24"/>
                <w:szCs w:val="24"/>
                <w:rtl/>
              </w:rPr>
              <w:t>10</w:t>
            </w:r>
          </w:p>
        </w:tc>
        <w:tc>
          <w:tcPr>
            <w:tcW w:w="1806" w:type="dxa"/>
            <w:gridSpan w:val="4"/>
            <w:shd w:val="clear" w:color="auto" w:fill="auto"/>
            <w:vAlign w:val="center"/>
          </w:tcPr>
          <w:p w:rsidR="00BE22CF" w:rsidRPr="003B4260" w:rsidRDefault="00242693" w:rsidP="0069388E">
            <w:pPr>
              <w:jc w:val="center"/>
            </w:pPr>
            <w:r w:rsidRPr="003B4260">
              <w:rPr>
                <w:rFonts w:cs="B Nazanin" w:hint="cs"/>
                <w:b/>
                <w:bCs/>
                <w:sz w:val="24"/>
                <w:szCs w:val="24"/>
                <w:rtl/>
              </w:rPr>
              <w:t>10</w:t>
            </w:r>
          </w:p>
        </w:tc>
        <w:tc>
          <w:tcPr>
            <w:tcW w:w="1806" w:type="dxa"/>
            <w:gridSpan w:val="4"/>
            <w:shd w:val="clear" w:color="auto" w:fill="auto"/>
            <w:vAlign w:val="center"/>
          </w:tcPr>
          <w:p w:rsidR="00BE22CF" w:rsidRPr="003B4260" w:rsidRDefault="00C81E2A" w:rsidP="00CE318E">
            <w:pPr>
              <w:jc w:val="center"/>
            </w:pPr>
            <w:r>
              <w:rPr>
                <w:rFonts w:cs="B Nazanin" w:hint="cs"/>
                <w:b/>
                <w:bCs/>
                <w:sz w:val="24"/>
                <w:szCs w:val="24"/>
                <w:rtl/>
              </w:rPr>
              <w:t>6</w:t>
            </w:r>
          </w:p>
        </w:tc>
        <w:tc>
          <w:tcPr>
            <w:tcW w:w="1807" w:type="dxa"/>
            <w:gridSpan w:val="4"/>
            <w:shd w:val="clear" w:color="auto" w:fill="auto"/>
            <w:vAlign w:val="center"/>
          </w:tcPr>
          <w:p w:rsidR="00BE22CF" w:rsidRPr="003B4260" w:rsidRDefault="00AA0CF9" w:rsidP="00BE22CF">
            <w:pPr>
              <w:bidi/>
              <w:jc w:val="center"/>
              <w:rPr>
                <w:rFonts w:cs="B Nazanin"/>
                <w:b/>
                <w:bCs/>
                <w:sz w:val="24"/>
                <w:szCs w:val="24"/>
              </w:rPr>
            </w:pPr>
            <w:r w:rsidRPr="003B4260">
              <w:rPr>
                <w:rFonts w:cs="B Nazanin" w:hint="cs"/>
                <w:b/>
                <w:bCs/>
                <w:sz w:val="24"/>
                <w:szCs w:val="24"/>
                <w:rtl/>
              </w:rPr>
              <w:t>100</w:t>
            </w:r>
          </w:p>
        </w:tc>
      </w:tr>
      <w:tr w:rsidR="002C4040" w:rsidRPr="003B4260" w:rsidTr="002C4040">
        <w:trPr>
          <w:jc w:val="center"/>
        </w:trPr>
        <w:tc>
          <w:tcPr>
            <w:tcW w:w="1970" w:type="dxa"/>
            <w:gridSpan w:val="2"/>
            <w:vAlign w:val="center"/>
          </w:tcPr>
          <w:p w:rsidR="002C4040" w:rsidRPr="003B4260" w:rsidRDefault="002C4040" w:rsidP="00474C2F">
            <w:pPr>
              <w:bidi/>
              <w:jc w:val="center"/>
              <w:rPr>
                <w:rFonts w:cs="B Nazanin"/>
                <w:b/>
                <w:bCs/>
                <w:sz w:val="24"/>
                <w:szCs w:val="24"/>
              </w:rPr>
            </w:pPr>
            <w:r w:rsidRPr="003B4260">
              <w:rPr>
                <w:rFonts w:cs="B Nazanin" w:hint="cs"/>
                <w:b/>
                <w:bCs/>
                <w:sz w:val="24"/>
                <w:szCs w:val="24"/>
                <w:rtl/>
              </w:rPr>
              <w:t>امتیاز کسب شده</w:t>
            </w:r>
          </w:p>
        </w:tc>
        <w:tc>
          <w:tcPr>
            <w:tcW w:w="620" w:type="dxa"/>
            <w:vAlign w:val="center"/>
          </w:tcPr>
          <w:p w:rsidR="002C4040" w:rsidRPr="003B4260" w:rsidRDefault="002C4040" w:rsidP="009832D1">
            <w:pPr>
              <w:tabs>
                <w:tab w:val="left" w:pos="5333"/>
              </w:tabs>
              <w:bidi/>
              <w:jc w:val="center"/>
              <w:rPr>
                <w:rFonts w:cs="B Nazanin"/>
                <w:b/>
                <w:bCs/>
                <w:sz w:val="24"/>
                <w:szCs w:val="24"/>
              </w:rPr>
            </w:pPr>
          </w:p>
        </w:tc>
        <w:tc>
          <w:tcPr>
            <w:tcW w:w="620" w:type="dxa"/>
            <w:vAlign w:val="center"/>
          </w:tcPr>
          <w:p w:rsidR="002C4040" w:rsidRPr="003B4260" w:rsidRDefault="002C4040" w:rsidP="009832D1">
            <w:pPr>
              <w:tabs>
                <w:tab w:val="left" w:pos="5333"/>
              </w:tabs>
              <w:bidi/>
              <w:jc w:val="center"/>
              <w:rPr>
                <w:rFonts w:cs="B Nazanin"/>
                <w:b/>
                <w:bCs/>
                <w:sz w:val="24"/>
                <w:szCs w:val="24"/>
              </w:rPr>
            </w:pPr>
          </w:p>
        </w:tc>
        <w:tc>
          <w:tcPr>
            <w:tcW w:w="620" w:type="dxa"/>
            <w:vAlign w:val="center"/>
          </w:tcPr>
          <w:p w:rsidR="002C4040" w:rsidRPr="003B4260" w:rsidRDefault="002C4040" w:rsidP="009832D1">
            <w:pPr>
              <w:tabs>
                <w:tab w:val="left" w:pos="5333"/>
              </w:tabs>
              <w:bidi/>
              <w:jc w:val="center"/>
              <w:rPr>
                <w:rFonts w:cs="B Nazanin"/>
                <w:b/>
                <w:bCs/>
                <w:sz w:val="24"/>
                <w:szCs w:val="24"/>
              </w:rPr>
            </w:pPr>
          </w:p>
        </w:tc>
        <w:tc>
          <w:tcPr>
            <w:tcW w:w="620" w:type="dxa"/>
            <w:vAlign w:val="center"/>
          </w:tcPr>
          <w:p w:rsidR="002C4040" w:rsidRPr="003B4260" w:rsidRDefault="002C4040" w:rsidP="009832D1">
            <w:pPr>
              <w:tabs>
                <w:tab w:val="left" w:pos="5333"/>
              </w:tabs>
              <w:bidi/>
              <w:jc w:val="center"/>
              <w:rPr>
                <w:rFonts w:cs="B Nazanin"/>
                <w:b/>
                <w:bCs/>
                <w:sz w:val="24"/>
                <w:szCs w:val="24"/>
              </w:rPr>
            </w:pPr>
          </w:p>
        </w:tc>
        <w:tc>
          <w:tcPr>
            <w:tcW w:w="399" w:type="dxa"/>
            <w:vAlign w:val="center"/>
          </w:tcPr>
          <w:p w:rsidR="002C4040" w:rsidRPr="003B4260" w:rsidRDefault="002C4040" w:rsidP="009832D1">
            <w:pPr>
              <w:tabs>
                <w:tab w:val="left" w:pos="5333"/>
              </w:tabs>
              <w:bidi/>
              <w:jc w:val="center"/>
              <w:rPr>
                <w:rFonts w:cs="B Nazanin"/>
                <w:b/>
                <w:bCs/>
                <w:sz w:val="24"/>
                <w:szCs w:val="24"/>
              </w:rPr>
            </w:pPr>
          </w:p>
        </w:tc>
        <w:tc>
          <w:tcPr>
            <w:tcW w:w="400" w:type="dxa"/>
            <w:vAlign w:val="center"/>
          </w:tcPr>
          <w:p w:rsidR="002C4040" w:rsidRPr="003B4260" w:rsidRDefault="002C4040" w:rsidP="009832D1">
            <w:pPr>
              <w:tabs>
                <w:tab w:val="left" w:pos="5333"/>
              </w:tabs>
              <w:bidi/>
              <w:jc w:val="center"/>
              <w:rPr>
                <w:rFonts w:cs="B Nazanin"/>
                <w:b/>
                <w:bCs/>
                <w:sz w:val="24"/>
                <w:szCs w:val="24"/>
              </w:rPr>
            </w:pPr>
          </w:p>
        </w:tc>
        <w:tc>
          <w:tcPr>
            <w:tcW w:w="400" w:type="dxa"/>
            <w:vAlign w:val="center"/>
          </w:tcPr>
          <w:p w:rsidR="002C4040" w:rsidRPr="003B4260" w:rsidRDefault="002C4040" w:rsidP="009832D1">
            <w:pPr>
              <w:tabs>
                <w:tab w:val="left" w:pos="5333"/>
              </w:tabs>
              <w:bidi/>
              <w:jc w:val="center"/>
              <w:rPr>
                <w:rFonts w:cs="B Nazanin"/>
                <w:b/>
                <w:bCs/>
                <w:sz w:val="24"/>
                <w:szCs w:val="24"/>
              </w:rPr>
            </w:pPr>
          </w:p>
        </w:tc>
        <w:tc>
          <w:tcPr>
            <w:tcW w:w="400" w:type="dxa"/>
            <w:vAlign w:val="center"/>
          </w:tcPr>
          <w:p w:rsidR="002C4040" w:rsidRPr="003B4260" w:rsidRDefault="002C4040" w:rsidP="009832D1">
            <w:pPr>
              <w:tabs>
                <w:tab w:val="left" w:pos="5333"/>
              </w:tabs>
              <w:bidi/>
              <w:jc w:val="center"/>
              <w:rPr>
                <w:rFonts w:cs="B Nazanin"/>
                <w:b/>
                <w:bCs/>
                <w:sz w:val="24"/>
                <w:szCs w:val="24"/>
              </w:rPr>
            </w:pPr>
          </w:p>
        </w:tc>
        <w:tc>
          <w:tcPr>
            <w:tcW w:w="451"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1"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1"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1"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1"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c>
          <w:tcPr>
            <w:tcW w:w="452" w:type="dxa"/>
            <w:vAlign w:val="center"/>
          </w:tcPr>
          <w:p w:rsidR="002C4040" w:rsidRPr="003B4260" w:rsidRDefault="002C4040" w:rsidP="009832D1">
            <w:pPr>
              <w:bidi/>
              <w:jc w:val="center"/>
              <w:rPr>
                <w:rFonts w:cs="B Nazanin"/>
                <w:b/>
                <w:bCs/>
                <w:sz w:val="24"/>
                <w:szCs w:val="24"/>
              </w:rPr>
            </w:pPr>
          </w:p>
        </w:tc>
      </w:tr>
      <w:tr w:rsidR="003B4260" w:rsidRPr="003B4260" w:rsidTr="002C4040">
        <w:trPr>
          <w:jc w:val="center"/>
        </w:trPr>
        <w:tc>
          <w:tcPr>
            <w:tcW w:w="1167" w:type="dxa"/>
            <w:vMerge w:val="restart"/>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 xml:space="preserve">امتیاز </w:t>
            </w:r>
          </w:p>
        </w:tc>
        <w:tc>
          <w:tcPr>
            <w:tcW w:w="803" w:type="dxa"/>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ضعیف</w:t>
            </w:r>
          </w:p>
        </w:tc>
        <w:tc>
          <w:tcPr>
            <w:tcW w:w="2480" w:type="dxa"/>
            <w:gridSpan w:val="4"/>
            <w:vAlign w:val="center"/>
          </w:tcPr>
          <w:p w:rsidR="00BE22CF" w:rsidRPr="003B4260" w:rsidRDefault="00BE22CF" w:rsidP="009832D1">
            <w:pPr>
              <w:bidi/>
              <w:jc w:val="center"/>
              <w:rPr>
                <w:rFonts w:cs="B Nazanin"/>
                <w:b/>
                <w:bCs/>
                <w:sz w:val="24"/>
                <w:szCs w:val="24"/>
              </w:rPr>
            </w:pPr>
          </w:p>
        </w:tc>
        <w:tc>
          <w:tcPr>
            <w:tcW w:w="1599" w:type="dxa"/>
            <w:gridSpan w:val="4"/>
            <w:vAlign w:val="center"/>
          </w:tcPr>
          <w:p w:rsidR="00BE22CF" w:rsidRPr="003B4260" w:rsidRDefault="00BE22CF" w:rsidP="009832D1">
            <w:pPr>
              <w:bidi/>
              <w:jc w:val="center"/>
              <w:rPr>
                <w:rFonts w:cs="B Nazanin"/>
                <w:b/>
                <w:bCs/>
                <w:sz w:val="24"/>
                <w:szCs w:val="24"/>
              </w:rPr>
            </w:pPr>
          </w:p>
        </w:tc>
        <w:tc>
          <w:tcPr>
            <w:tcW w:w="1806" w:type="dxa"/>
            <w:gridSpan w:val="4"/>
            <w:vAlign w:val="center"/>
          </w:tcPr>
          <w:p w:rsidR="00BE22CF" w:rsidRPr="003B4260" w:rsidRDefault="00BE22CF" w:rsidP="009832D1">
            <w:pPr>
              <w:bidi/>
              <w:jc w:val="center"/>
              <w:rPr>
                <w:rFonts w:cs="B Nazanin"/>
                <w:b/>
                <w:bCs/>
                <w:sz w:val="24"/>
                <w:szCs w:val="24"/>
              </w:rPr>
            </w:pPr>
          </w:p>
        </w:tc>
        <w:tc>
          <w:tcPr>
            <w:tcW w:w="1806" w:type="dxa"/>
            <w:gridSpan w:val="4"/>
            <w:vAlign w:val="center"/>
          </w:tcPr>
          <w:p w:rsidR="00BE22CF" w:rsidRPr="003B4260" w:rsidRDefault="00BE22CF" w:rsidP="009832D1">
            <w:pPr>
              <w:bidi/>
              <w:jc w:val="center"/>
              <w:rPr>
                <w:rFonts w:cs="B Nazanin"/>
                <w:b/>
                <w:bCs/>
                <w:sz w:val="24"/>
                <w:szCs w:val="24"/>
                <w:rtl/>
              </w:rPr>
            </w:pPr>
          </w:p>
        </w:tc>
        <w:tc>
          <w:tcPr>
            <w:tcW w:w="1807" w:type="dxa"/>
            <w:gridSpan w:val="4"/>
            <w:vAlign w:val="center"/>
          </w:tcPr>
          <w:p w:rsidR="00BE22CF" w:rsidRPr="003B4260" w:rsidRDefault="00BE22CF" w:rsidP="009832D1">
            <w:pPr>
              <w:bidi/>
              <w:jc w:val="center"/>
              <w:rPr>
                <w:rFonts w:cs="B Nazanin"/>
                <w:b/>
                <w:bCs/>
                <w:sz w:val="24"/>
                <w:szCs w:val="24"/>
              </w:rPr>
            </w:pPr>
            <w:r w:rsidRPr="003B4260">
              <w:rPr>
                <w:rFonts w:cs="B Nazanin" w:hint="cs"/>
                <w:b/>
                <w:bCs/>
                <w:sz w:val="24"/>
                <w:szCs w:val="24"/>
                <w:rtl/>
              </w:rPr>
              <w:t>75&gt;</w:t>
            </w:r>
          </w:p>
        </w:tc>
      </w:tr>
      <w:tr w:rsidR="003B4260" w:rsidRPr="003B4260" w:rsidTr="002C4040">
        <w:trPr>
          <w:jc w:val="center"/>
        </w:trPr>
        <w:tc>
          <w:tcPr>
            <w:tcW w:w="1167" w:type="dxa"/>
            <w:vMerge/>
            <w:vAlign w:val="center"/>
          </w:tcPr>
          <w:p w:rsidR="00BE22CF" w:rsidRPr="003B4260" w:rsidRDefault="00BE22CF" w:rsidP="009832D1">
            <w:pPr>
              <w:bidi/>
              <w:jc w:val="center"/>
              <w:rPr>
                <w:rFonts w:cs="B Nazanin"/>
                <w:b/>
                <w:bCs/>
                <w:sz w:val="24"/>
                <w:szCs w:val="24"/>
                <w:rtl/>
              </w:rPr>
            </w:pPr>
          </w:p>
        </w:tc>
        <w:tc>
          <w:tcPr>
            <w:tcW w:w="803" w:type="dxa"/>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متوسط</w:t>
            </w:r>
          </w:p>
        </w:tc>
        <w:tc>
          <w:tcPr>
            <w:tcW w:w="2480" w:type="dxa"/>
            <w:gridSpan w:val="4"/>
            <w:vAlign w:val="center"/>
          </w:tcPr>
          <w:p w:rsidR="00BE22CF" w:rsidRPr="003B4260" w:rsidRDefault="00BE22CF" w:rsidP="009832D1">
            <w:pPr>
              <w:bidi/>
              <w:jc w:val="center"/>
              <w:rPr>
                <w:rFonts w:cs="B Nazanin"/>
                <w:b/>
                <w:bCs/>
                <w:sz w:val="24"/>
                <w:szCs w:val="24"/>
                <w:rtl/>
              </w:rPr>
            </w:pPr>
            <w:r w:rsidRPr="003B4260">
              <w:rPr>
                <w:rFonts w:cs="B Nazanin"/>
                <w:b/>
                <w:bCs/>
                <w:sz w:val="24"/>
                <w:szCs w:val="24"/>
              </w:rPr>
              <w:t xml:space="preserve">  </w:t>
            </w:r>
          </w:p>
        </w:tc>
        <w:tc>
          <w:tcPr>
            <w:tcW w:w="1599" w:type="dxa"/>
            <w:gridSpan w:val="4"/>
            <w:vAlign w:val="center"/>
          </w:tcPr>
          <w:p w:rsidR="00BE22CF" w:rsidRPr="003B4260" w:rsidRDefault="00BE22CF" w:rsidP="009832D1">
            <w:pPr>
              <w:tabs>
                <w:tab w:val="left" w:pos="5333"/>
              </w:tabs>
              <w:bidi/>
              <w:jc w:val="center"/>
              <w:rPr>
                <w:rFonts w:cs="B Nazanin"/>
                <w:b/>
                <w:bCs/>
                <w:sz w:val="24"/>
                <w:szCs w:val="24"/>
                <w:rtl/>
              </w:rPr>
            </w:pPr>
          </w:p>
        </w:tc>
        <w:tc>
          <w:tcPr>
            <w:tcW w:w="1806" w:type="dxa"/>
            <w:gridSpan w:val="4"/>
            <w:vAlign w:val="center"/>
          </w:tcPr>
          <w:p w:rsidR="00BE22CF" w:rsidRPr="003B4260" w:rsidRDefault="00BE22CF" w:rsidP="009832D1">
            <w:pPr>
              <w:bidi/>
              <w:jc w:val="center"/>
              <w:rPr>
                <w:rFonts w:cs="B Nazanin"/>
                <w:b/>
                <w:bCs/>
                <w:sz w:val="24"/>
                <w:szCs w:val="24"/>
                <w:rtl/>
              </w:rPr>
            </w:pPr>
          </w:p>
        </w:tc>
        <w:tc>
          <w:tcPr>
            <w:tcW w:w="1806" w:type="dxa"/>
            <w:gridSpan w:val="4"/>
            <w:vAlign w:val="center"/>
          </w:tcPr>
          <w:p w:rsidR="00BE22CF" w:rsidRPr="003B4260" w:rsidRDefault="00BE22CF" w:rsidP="009832D1">
            <w:pPr>
              <w:bidi/>
              <w:jc w:val="center"/>
              <w:rPr>
                <w:rFonts w:cs="B Nazanin"/>
                <w:b/>
                <w:bCs/>
                <w:sz w:val="24"/>
                <w:szCs w:val="24"/>
                <w:rtl/>
              </w:rPr>
            </w:pPr>
          </w:p>
        </w:tc>
        <w:tc>
          <w:tcPr>
            <w:tcW w:w="1807" w:type="dxa"/>
            <w:gridSpan w:val="4"/>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85-75</w:t>
            </w:r>
          </w:p>
        </w:tc>
      </w:tr>
      <w:tr w:rsidR="00BE22CF" w:rsidRPr="003B4260" w:rsidTr="002C4040">
        <w:trPr>
          <w:jc w:val="center"/>
        </w:trPr>
        <w:tc>
          <w:tcPr>
            <w:tcW w:w="1167" w:type="dxa"/>
            <w:vMerge/>
            <w:vAlign w:val="center"/>
          </w:tcPr>
          <w:p w:rsidR="00BE22CF" w:rsidRPr="003B4260" w:rsidRDefault="00BE22CF" w:rsidP="009832D1">
            <w:pPr>
              <w:bidi/>
              <w:jc w:val="center"/>
              <w:rPr>
                <w:rFonts w:cs="B Nazanin"/>
                <w:b/>
                <w:bCs/>
                <w:sz w:val="24"/>
                <w:szCs w:val="24"/>
                <w:rtl/>
              </w:rPr>
            </w:pPr>
          </w:p>
        </w:tc>
        <w:tc>
          <w:tcPr>
            <w:tcW w:w="803" w:type="dxa"/>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خوب</w:t>
            </w:r>
          </w:p>
        </w:tc>
        <w:tc>
          <w:tcPr>
            <w:tcW w:w="2480" w:type="dxa"/>
            <w:gridSpan w:val="4"/>
            <w:vAlign w:val="center"/>
          </w:tcPr>
          <w:p w:rsidR="00BE22CF" w:rsidRPr="003B4260" w:rsidRDefault="00BE22CF" w:rsidP="009832D1">
            <w:pPr>
              <w:bidi/>
              <w:jc w:val="center"/>
              <w:rPr>
                <w:rFonts w:cs="B Nazanin"/>
                <w:b/>
                <w:bCs/>
                <w:sz w:val="24"/>
                <w:szCs w:val="24"/>
                <w:rtl/>
              </w:rPr>
            </w:pPr>
          </w:p>
        </w:tc>
        <w:tc>
          <w:tcPr>
            <w:tcW w:w="1599" w:type="dxa"/>
            <w:gridSpan w:val="4"/>
            <w:vAlign w:val="center"/>
          </w:tcPr>
          <w:p w:rsidR="00BE22CF" w:rsidRPr="003B4260" w:rsidRDefault="00BE22CF" w:rsidP="009832D1">
            <w:pPr>
              <w:tabs>
                <w:tab w:val="left" w:pos="5333"/>
              </w:tabs>
              <w:bidi/>
              <w:jc w:val="center"/>
              <w:rPr>
                <w:rFonts w:cs="B Nazanin"/>
                <w:b/>
                <w:bCs/>
                <w:sz w:val="24"/>
                <w:szCs w:val="24"/>
                <w:rtl/>
              </w:rPr>
            </w:pPr>
          </w:p>
        </w:tc>
        <w:tc>
          <w:tcPr>
            <w:tcW w:w="1806" w:type="dxa"/>
            <w:gridSpan w:val="4"/>
            <w:vAlign w:val="center"/>
          </w:tcPr>
          <w:p w:rsidR="00BE22CF" w:rsidRPr="003B4260" w:rsidRDefault="00BE22CF" w:rsidP="009832D1">
            <w:pPr>
              <w:bidi/>
              <w:jc w:val="center"/>
              <w:rPr>
                <w:rFonts w:cs="B Nazanin"/>
                <w:b/>
                <w:bCs/>
                <w:sz w:val="24"/>
                <w:szCs w:val="24"/>
                <w:rtl/>
              </w:rPr>
            </w:pPr>
          </w:p>
        </w:tc>
        <w:tc>
          <w:tcPr>
            <w:tcW w:w="1806" w:type="dxa"/>
            <w:gridSpan w:val="4"/>
            <w:vAlign w:val="center"/>
          </w:tcPr>
          <w:p w:rsidR="00BE22CF" w:rsidRPr="003B4260" w:rsidRDefault="00BE22CF" w:rsidP="009832D1">
            <w:pPr>
              <w:bidi/>
              <w:jc w:val="center"/>
              <w:rPr>
                <w:rFonts w:cs="B Nazanin"/>
                <w:b/>
                <w:bCs/>
                <w:sz w:val="24"/>
                <w:szCs w:val="24"/>
                <w:rtl/>
              </w:rPr>
            </w:pPr>
          </w:p>
        </w:tc>
        <w:tc>
          <w:tcPr>
            <w:tcW w:w="1807" w:type="dxa"/>
            <w:gridSpan w:val="4"/>
            <w:vAlign w:val="center"/>
          </w:tcPr>
          <w:p w:rsidR="00BE22CF" w:rsidRPr="003B4260" w:rsidRDefault="00BE22CF" w:rsidP="009832D1">
            <w:pPr>
              <w:bidi/>
              <w:jc w:val="center"/>
              <w:rPr>
                <w:rFonts w:cs="B Nazanin"/>
                <w:b/>
                <w:bCs/>
                <w:sz w:val="24"/>
                <w:szCs w:val="24"/>
                <w:rtl/>
              </w:rPr>
            </w:pPr>
            <w:r w:rsidRPr="003B4260">
              <w:rPr>
                <w:rFonts w:cs="B Nazanin" w:hint="cs"/>
                <w:b/>
                <w:bCs/>
                <w:sz w:val="24"/>
                <w:szCs w:val="24"/>
                <w:rtl/>
              </w:rPr>
              <w:t>85&lt;</w:t>
            </w:r>
          </w:p>
        </w:tc>
      </w:tr>
    </w:tbl>
    <w:p w:rsidR="006713F0" w:rsidRPr="003B4260" w:rsidRDefault="006713F0" w:rsidP="009832D1">
      <w:pPr>
        <w:bidi/>
        <w:spacing w:after="0" w:line="240" w:lineRule="auto"/>
        <w:ind w:right="144"/>
        <w:jc w:val="center"/>
        <w:rPr>
          <w:rFonts w:cs="B Nazanin"/>
          <w:b/>
          <w:bCs/>
          <w:sz w:val="24"/>
          <w:szCs w:val="24"/>
          <w:rtl/>
        </w:rPr>
      </w:pPr>
    </w:p>
    <w:p w:rsidR="00D805C0" w:rsidRPr="003B4260" w:rsidRDefault="00D805C0" w:rsidP="00D805C0">
      <w:pPr>
        <w:bidi/>
        <w:spacing w:after="0" w:line="240" w:lineRule="auto"/>
        <w:ind w:right="144"/>
        <w:jc w:val="center"/>
        <w:rPr>
          <w:rFonts w:cs="B Nazanin"/>
          <w:b/>
          <w:bCs/>
          <w:sz w:val="24"/>
          <w:szCs w:val="24"/>
          <w:rtl/>
        </w:rPr>
      </w:pPr>
    </w:p>
    <w:p w:rsidR="000038F0" w:rsidRDefault="007E605B" w:rsidP="00D805C0">
      <w:pPr>
        <w:bidi/>
        <w:rPr>
          <w:rFonts w:cs="B Nazanin"/>
          <w:b/>
          <w:bCs/>
          <w:sz w:val="24"/>
          <w:szCs w:val="24"/>
          <w:rtl/>
          <w:lang w:bidi="fa-IR"/>
        </w:rPr>
      </w:pPr>
      <w:r w:rsidRPr="003B4260">
        <w:rPr>
          <w:rFonts w:cs="B Nazanin" w:hint="cs"/>
          <w:b/>
          <w:bCs/>
          <w:sz w:val="24"/>
          <w:szCs w:val="24"/>
          <w:rtl/>
        </w:rPr>
        <w:t xml:space="preserve">                 </w:t>
      </w:r>
      <w:r w:rsidR="00BE22CF" w:rsidRPr="003B4260">
        <w:rPr>
          <w:rFonts w:cs="B Nazanin" w:hint="cs"/>
          <w:b/>
          <w:bCs/>
          <w:sz w:val="24"/>
          <w:szCs w:val="24"/>
          <w:rtl/>
        </w:rPr>
        <w:t>نام</w:t>
      </w:r>
      <w:r w:rsidR="009F19AB" w:rsidRPr="003B4260">
        <w:rPr>
          <w:rFonts w:cs="B Nazanin" w:hint="cs"/>
          <w:b/>
          <w:bCs/>
          <w:sz w:val="24"/>
          <w:szCs w:val="24"/>
          <w:rtl/>
        </w:rPr>
        <w:t xml:space="preserve"> و نام خانوادگی</w:t>
      </w:r>
      <w:r w:rsidR="00BE22CF" w:rsidRPr="003B4260">
        <w:rPr>
          <w:rFonts w:cs="B Nazanin" w:hint="cs"/>
          <w:b/>
          <w:bCs/>
          <w:sz w:val="24"/>
          <w:szCs w:val="24"/>
          <w:rtl/>
        </w:rPr>
        <w:t xml:space="preserve"> پایش</w:t>
      </w:r>
      <w:r w:rsidR="00BE22CF" w:rsidRPr="003B4260">
        <w:rPr>
          <w:rFonts w:cs="B Nazanin"/>
          <w:b/>
          <w:bCs/>
          <w:sz w:val="24"/>
          <w:szCs w:val="24"/>
          <w:rtl/>
        </w:rPr>
        <w:softHyphen/>
      </w:r>
      <w:r w:rsidR="00BE22CF" w:rsidRPr="003B4260">
        <w:rPr>
          <w:rFonts w:cs="B Nazanin" w:hint="cs"/>
          <w:b/>
          <w:bCs/>
          <w:sz w:val="24"/>
          <w:szCs w:val="24"/>
          <w:rtl/>
        </w:rPr>
        <w:t xml:space="preserve">شونده: </w:t>
      </w:r>
      <w:r w:rsidR="00D805C0" w:rsidRPr="003B4260">
        <w:rPr>
          <w:rFonts w:cs="B Nazanin" w:hint="cs"/>
          <w:b/>
          <w:bCs/>
          <w:sz w:val="24"/>
          <w:szCs w:val="24"/>
          <w:rtl/>
        </w:rPr>
        <w:t>----------</w:t>
      </w:r>
      <w:r w:rsidR="00BE22CF" w:rsidRPr="003B4260">
        <w:rPr>
          <w:rFonts w:cs="B Nazanin" w:hint="cs"/>
          <w:b/>
          <w:bCs/>
          <w:sz w:val="24"/>
          <w:szCs w:val="24"/>
          <w:rtl/>
        </w:rPr>
        <w:tab/>
      </w:r>
      <w:r w:rsidR="00D805C0" w:rsidRPr="003B4260">
        <w:rPr>
          <w:rFonts w:cs="B Nazanin"/>
          <w:b/>
          <w:bCs/>
          <w:sz w:val="24"/>
          <w:szCs w:val="24"/>
        </w:rPr>
        <w:t xml:space="preserve">    </w:t>
      </w:r>
      <w:r w:rsidR="00BE22CF" w:rsidRPr="003B4260">
        <w:rPr>
          <w:rFonts w:cs="B Nazanin" w:hint="cs"/>
          <w:b/>
          <w:bCs/>
          <w:sz w:val="24"/>
          <w:szCs w:val="24"/>
          <w:rtl/>
        </w:rPr>
        <w:t>نام و نام خانوادگی پایش</w:t>
      </w:r>
      <w:r w:rsidR="00BE22CF" w:rsidRPr="003B4260">
        <w:rPr>
          <w:rFonts w:cs="B Nazanin"/>
          <w:b/>
          <w:bCs/>
          <w:sz w:val="24"/>
          <w:szCs w:val="24"/>
          <w:rtl/>
        </w:rPr>
        <w:softHyphen/>
      </w:r>
      <w:r w:rsidR="00BE22CF" w:rsidRPr="003B4260">
        <w:rPr>
          <w:rFonts w:cs="B Nazanin" w:hint="cs"/>
          <w:b/>
          <w:bCs/>
          <w:sz w:val="24"/>
          <w:szCs w:val="24"/>
          <w:rtl/>
        </w:rPr>
        <w:t>کننده</w:t>
      </w:r>
      <w:r w:rsidR="00BE22CF" w:rsidRPr="003B4260">
        <w:rPr>
          <w:rFonts w:cs="B Nazanin" w:hint="cs"/>
          <w:b/>
          <w:bCs/>
          <w:sz w:val="24"/>
          <w:szCs w:val="24"/>
          <w:rtl/>
          <w:lang w:bidi="fa-IR"/>
        </w:rPr>
        <w:t>:</w:t>
      </w:r>
      <w:r w:rsidR="00BE22CF" w:rsidRPr="003B4260">
        <w:rPr>
          <w:rFonts w:cs="B Nazanin" w:hint="cs"/>
          <w:b/>
          <w:bCs/>
          <w:sz w:val="24"/>
          <w:szCs w:val="24"/>
          <w:rtl/>
        </w:rPr>
        <w:t xml:space="preserve"> </w:t>
      </w:r>
      <w:r w:rsidR="00D805C0" w:rsidRPr="003B4260">
        <w:rPr>
          <w:rFonts w:cs="B Nazanin" w:hint="cs"/>
          <w:b/>
          <w:bCs/>
          <w:sz w:val="24"/>
          <w:szCs w:val="24"/>
          <w:rtl/>
        </w:rPr>
        <w:t>-----------</w:t>
      </w:r>
      <w:r w:rsidR="00BE22CF" w:rsidRPr="003B4260">
        <w:rPr>
          <w:rFonts w:cs="B Nazanin" w:hint="cs"/>
          <w:b/>
          <w:bCs/>
          <w:sz w:val="24"/>
          <w:szCs w:val="24"/>
          <w:rtl/>
        </w:rPr>
        <w:tab/>
      </w:r>
      <w:r w:rsidR="00D805C0" w:rsidRPr="003B4260">
        <w:rPr>
          <w:rFonts w:cs="B Nazanin" w:hint="cs"/>
          <w:b/>
          <w:bCs/>
          <w:sz w:val="24"/>
          <w:szCs w:val="24"/>
          <w:rtl/>
        </w:rPr>
        <w:t xml:space="preserve">  </w:t>
      </w:r>
      <w:r w:rsidR="00BE22CF" w:rsidRPr="003B4260">
        <w:rPr>
          <w:rFonts w:cs="B Nazanin" w:hint="cs"/>
          <w:b/>
          <w:bCs/>
          <w:sz w:val="24"/>
          <w:szCs w:val="24"/>
          <w:rtl/>
        </w:rPr>
        <w:t>تاریخ  پایش</w:t>
      </w:r>
      <w:r w:rsidR="00BE22CF" w:rsidRPr="003B4260">
        <w:rPr>
          <w:rFonts w:cs="B Nazanin" w:hint="cs"/>
          <w:b/>
          <w:bCs/>
          <w:sz w:val="24"/>
          <w:szCs w:val="24"/>
          <w:rtl/>
          <w:lang w:bidi="fa-IR"/>
        </w:rPr>
        <w:t>:</w:t>
      </w:r>
      <w:r w:rsidR="00BE22CF" w:rsidRPr="003B4260">
        <w:rPr>
          <w:rFonts w:cs="B Nazanin"/>
          <w:b/>
          <w:bCs/>
          <w:sz w:val="24"/>
          <w:szCs w:val="24"/>
          <w:lang w:bidi="fa-IR"/>
        </w:rPr>
        <w:t xml:space="preserve"> </w:t>
      </w:r>
      <w:r w:rsidR="00D805C0" w:rsidRPr="003B4260">
        <w:rPr>
          <w:rFonts w:cs="B Nazanin" w:hint="cs"/>
          <w:b/>
          <w:bCs/>
          <w:sz w:val="24"/>
          <w:szCs w:val="24"/>
          <w:rtl/>
          <w:lang w:bidi="fa-IR"/>
        </w:rPr>
        <w:t>-------------</w:t>
      </w:r>
      <w:r w:rsidR="00BE22CF" w:rsidRPr="003B4260">
        <w:rPr>
          <w:rFonts w:cs="B Nazanin"/>
          <w:b/>
          <w:bCs/>
          <w:sz w:val="24"/>
          <w:szCs w:val="24"/>
          <w:lang w:bidi="fa-IR"/>
        </w:rPr>
        <w:tab/>
      </w:r>
      <w:r w:rsidR="00BE22CF" w:rsidRPr="003B4260">
        <w:rPr>
          <w:rFonts w:cs="B Nazanin"/>
          <w:b/>
          <w:bCs/>
          <w:sz w:val="24"/>
          <w:szCs w:val="24"/>
          <w:lang w:bidi="fa-IR"/>
        </w:rPr>
        <w:tab/>
      </w:r>
      <w:r w:rsidR="00BE22CF" w:rsidRPr="003B4260">
        <w:rPr>
          <w:rFonts w:cs="B Nazanin"/>
          <w:b/>
          <w:bCs/>
          <w:sz w:val="24"/>
          <w:szCs w:val="24"/>
          <w:lang w:bidi="fa-IR"/>
        </w:rPr>
        <w:tab/>
      </w:r>
      <w:r w:rsidR="00BE22CF" w:rsidRPr="003B4260">
        <w:rPr>
          <w:rFonts w:cs="B Nazanin" w:hint="cs"/>
          <w:b/>
          <w:bCs/>
          <w:sz w:val="24"/>
          <w:szCs w:val="24"/>
          <w:rtl/>
          <w:lang w:bidi="fa-IR"/>
        </w:rPr>
        <w:t xml:space="preserve"> </w:t>
      </w:r>
      <w:r w:rsidR="00D805C0" w:rsidRPr="003B4260">
        <w:rPr>
          <w:rFonts w:cs="B Nazanin" w:hint="cs"/>
          <w:b/>
          <w:bCs/>
          <w:sz w:val="24"/>
          <w:szCs w:val="24"/>
          <w:rtl/>
          <w:lang w:bidi="fa-IR"/>
        </w:rPr>
        <w:t xml:space="preserve">                   </w:t>
      </w:r>
    </w:p>
    <w:p w:rsidR="00BD639E" w:rsidRPr="003B4260" w:rsidRDefault="000038F0" w:rsidP="000038F0">
      <w:pPr>
        <w:bidi/>
        <w:rPr>
          <w:rtl/>
        </w:rPr>
      </w:pPr>
      <w:r>
        <w:rPr>
          <w:rFonts w:cs="B Nazanin" w:hint="cs"/>
          <w:b/>
          <w:bCs/>
          <w:sz w:val="24"/>
          <w:szCs w:val="24"/>
          <w:rtl/>
          <w:lang w:bidi="fa-IR"/>
        </w:rPr>
        <w:t xml:space="preserve">                                        </w:t>
      </w:r>
      <w:r w:rsidR="00D805C0" w:rsidRPr="003B4260">
        <w:rPr>
          <w:rFonts w:cs="B Nazanin" w:hint="cs"/>
          <w:b/>
          <w:bCs/>
          <w:sz w:val="24"/>
          <w:szCs w:val="24"/>
          <w:rtl/>
          <w:lang w:bidi="fa-IR"/>
        </w:rPr>
        <w:t xml:space="preserve"> </w:t>
      </w:r>
      <w:r w:rsidR="009F19AB" w:rsidRPr="003B4260">
        <w:rPr>
          <w:rFonts w:cs="B Nazanin" w:hint="cs"/>
          <w:b/>
          <w:bCs/>
          <w:sz w:val="24"/>
          <w:szCs w:val="24"/>
          <w:rtl/>
          <w:lang w:bidi="fa-IR"/>
        </w:rPr>
        <w:t xml:space="preserve"> امضاء</w:t>
      </w:r>
      <w:r w:rsidR="00D805C0" w:rsidRPr="003B4260">
        <w:rPr>
          <w:rFonts w:cs="B Nazanin"/>
          <w:b/>
          <w:bCs/>
          <w:sz w:val="24"/>
          <w:szCs w:val="24"/>
          <w:rtl/>
          <w:lang w:bidi="fa-IR"/>
        </w:rPr>
        <w:tab/>
      </w:r>
      <w:r w:rsidR="00D805C0" w:rsidRPr="003B4260">
        <w:rPr>
          <w:rFonts w:cs="B Nazanin"/>
          <w:b/>
          <w:bCs/>
          <w:sz w:val="24"/>
          <w:szCs w:val="24"/>
          <w:rtl/>
          <w:lang w:bidi="fa-IR"/>
        </w:rPr>
        <w:tab/>
      </w:r>
      <w:r w:rsidR="00D805C0" w:rsidRPr="003B4260">
        <w:rPr>
          <w:rFonts w:cs="B Nazanin"/>
          <w:b/>
          <w:bCs/>
          <w:sz w:val="24"/>
          <w:szCs w:val="24"/>
          <w:rtl/>
          <w:lang w:bidi="fa-IR"/>
        </w:rPr>
        <w:tab/>
      </w:r>
      <w:r>
        <w:rPr>
          <w:rFonts w:cs="B Nazanin" w:hint="cs"/>
          <w:b/>
          <w:bCs/>
          <w:sz w:val="24"/>
          <w:szCs w:val="24"/>
          <w:rtl/>
          <w:lang w:bidi="fa-IR"/>
        </w:rPr>
        <w:t xml:space="preserve">            </w:t>
      </w:r>
      <w:r w:rsidR="00D805C0" w:rsidRPr="003B4260">
        <w:rPr>
          <w:rFonts w:cs="B Nazanin"/>
          <w:b/>
          <w:bCs/>
          <w:sz w:val="24"/>
          <w:szCs w:val="24"/>
          <w:rtl/>
          <w:lang w:bidi="fa-IR"/>
        </w:rPr>
        <w:tab/>
      </w:r>
      <w:r w:rsidR="00D805C0" w:rsidRPr="003B4260">
        <w:rPr>
          <w:rFonts w:cs="B Nazanin"/>
          <w:b/>
          <w:bCs/>
          <w:sz w:val="24"/>
          <w:szCs w:val="24"/>
          <w:rtl/>
          <w:lang w:bidi="fa-IR"/>
        </w:rPr>
        <w:tab/>
      </w:r>
      <w:r w:rsidR="00D805C0" w:rsidRPr="003B4260">
        <w:rPr>
          <w:rFonts w:cs="B Nazanin" w:hint="cs"/>
          <w:b/>
          <w:bCs/>
          <w:sz w:val="24"/>
          <w:szCs w:val="24"/>
          <w:rtl/>
          <w:lang w:bidi="fa-IR"/>
        </w:rPr>
        <w:t xml:space="preserve">       </w:t>
      </w:r>
      <w:r w:rsidR="009F19AB" w:rsidRPr="003B4260">
        <w:rPr>
          <w:rFonts w:cs="B Nazanin" w:hint="cs"/>
          <w:b/>
          <w:bCs/>
          <w:sz w:val="24"/>
          <w:szCs w:val="24"/>
          <w:rtl/>
          <w:lang w:bidi="fa-IR"/>
        </w:rPr>
        <w:t>امضاء</w:t>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r w:rsidR="009F19AB" w:rsidRPr="003B4260">
        <w:rPr>
          <w:rFonts w:cs="B Nazanin"/>
          <w:b/>
          <w:bCs/>
          <w:sz w:val="24"/>
          <w:szCs w:val="24"/>
          <w:rtl/>
          <w:lang w:bidi="fa-IR"/>
        </w:rPr>
        <w:tab/>
      </w:r>
    </w:p>
    <w:p w:rsidR="003C787B" w:rsidRPr="003B4260" w:rsidRDefault="003C787B" w:rsidP="003C787B">
      <w:pPr>
        <w:bidi/>
        <w:rPr>
          <w:rtl/>
        </w:rPr>
      </w:pPr>
    </w:p>
    <w:p w:rsidR="00E5639E" w:rsidRPr="003B4260" w:rsidRDefault="00E5639E" w:rsidP="00E5639E">
      <w:pPr>
        <w:bidi/>
        <w:rPr>
          <w:rtl/>
        </w:rPr>
      </w:pPr>
    </w:p>
    <w:p w:rsidR="00E5639E" w:rsidRPr="003B4260" w:rsidRDefault="00E5639E" w:rsidP="00E5639E">
      <w:pPr>
        <w:bidi/>
      </w:pPr>
    </w:p>
    <w:p w:rsidR="0068344F" w:rsidRPr="003B4260" w:rsidRDefault="0068344F" w:rsidP="0068344F">
      <w:pPr>
        <w:bidi/>
      </w:pPr>
    </w:p>
    <w:p w:rsidR="0026146F" w:rsidRPr="003B4260" w:rsidRDefault="0026146F" w:rsidP="0026146F">
      <w:pPr>
        <w:bidi/>
        <w:rPr>
          <w:rtl/>
        </w:rPr>
      </w:pPr>
    </w:p>
    <w:p w:rsidR="00BD639E" w:rsidRPr="003B4260" w:rsidRDefault="00BD639E" w:rsidP="009832D1">
      <w:pPr>
        <w:bidi/>
        <w:rPr>
          <w:rtl/>
        </w:rPr>
      </w:pPr>
    </w:p>
    <w:p w:rsidR="009832D1" w:rsidRPr="003B4260" w:rsidRDefault="009832D1" w:rsidP="00BA6AB1">
      <w:pPr>
        <w:pStyle w:val="ListParagraph"/>
        <w:numPr>
          <w:ilvl w:val="0"/>
          <w:numId w:val="2"/>
        </w:numPr>
        <w:rPr>
          <w:rFonts w:ascii="Times New Roman" w:hAnsi="Times New Roman" w:cs="B Nazanin"/>
          <w:b/>
          <w:bCs/>
          <w:sz w:val="28"/>
          <w:szCs w:val="28"/>
        </w:rPr>
      </w:pPr>
      <w:r w:rsidRPr="003B4260">
        <w:rPr>
          <w:rFonts w:cs="B Nazanin" w:hint="cs"/>
          <w:b/>
          <w:bCs/>
          <w:sz w:val="28"/>
          <w:szCs w:val="28"/>
          <w:rtl/>
        </w:rPr>
        <w:t>مدیریت</w:t>
      </w:r>
      <w:r w:rsidR="00AE707D" w:rsidRPr="003B4260">
        <w:rPr>
          <w:rFonts w:cs="B Nazanin" w:hint="cs"/>
          <w:b/>
          <w:bCs/>
          <w:sz w:val="28"/>
          <w:szCs w:val="28"/>
          <w:rtl/>
        </w:rPr>
        <w:t>،</w:t>
      </w:r>
      <w:r w:rsidRPr="003B4260">
        <w:rPr>
          <w:rFonts w:cs="B Nazanin" w:hint="cs"/>
          <w:b/>
          <w:bCs/>
          <w:sz w:val="28"/>
          <w:szCs w:val="28"/>
          <w:rtl/>
        </w:rPr>
        <w:t xml:space="preserve"> برنامه ریزی</w:t>
      </w:r>
      <w:r w:rsidR="00AE707D" w:rsidRPr="003B4260">
        <w:rPr>
          <w:rFonts w:cs="B Nazanin" w:hint="cs"/>
          <w:b/>
          <w:bCs/>
          <w:sz w:val="28"/>
          <w:szCs w:val="28"/>
          <w:rtl/>
        </w:rPr>
        <w:t xml:space="preserve"> و اجرا</w:t>
      </w:r>
    </w:p>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3"/>
        <w:gridCol w:w="1134"/>
        <w:gridCol w:w="850"/>
        <w:gridCol w:w="898"/>
        <w:gridCol w:w="898"/>
        <w:gridCol w:w="898"/>
        <w:gridCol w:w="898"/>
      </w:tblGrid>
      <w:tr w:rsidR="003B4260" w:rsidRPr="003B4260" w:rsidTr="002C4040">
        <w:trPr>
          <w:trHeight w:val="144"/>
          <w:jc w:val="center"/>
        </w:trPr>
        <w:tc>
          <w:tcPr>
            <w:tcW w:w="1668" w:type="dxa"/>
            <w:shd w:val="clear" w:color="auto" w:fill="F2F2F2" w:themeFill="background1" w:themeFillShade="F2"/>
            <w:vAlign w:val="center"/>
          </w:tcPr>
          <w:p w:rsidR="009832D1" w:rsidRPr="003B4260" w:rsidRDefault="009832D1"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7513" w:type="dxa"/>
            <w:shd w:val="clear" w:color="auto" w:fill="F2F2F2" w:themeFill="background1" w:themeFillShade="F2"/>
            <w:vAlign w:val="center"/>
          </w:tcPr>
          <w:p w:rsidR="009832D1" w:rsidRPr="003B4260" w:rsidRDefault="009832D1"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134" w:type="dxa"/>
            <w:shd w:val="clear" w:color="auto" w:fill="F2F2F2" w:themeFill="background1" w:themeFillShade="F2"/>
            <w:vAlign w:val="center"/>
          </w:tcPr>
          <w:p w:rsidR="009832D1" w:rsidRPr="003B4260" w:rsidRDefault="009832D1"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850" w:type="dxa"/>
            <w:shd w:val="clear" w:color="auto" w:fill="F2F2F2" w:themeFill="background1" w:themeFillShade="F2"/>
            <w:vAlign w:val="center"/>
          </w:tcPr>
          <w:p w:rsidR="009832D1" w:rsidRPr="003B4260" w:rsidRDefault="009832D1"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3592" w:type="dxa"/>
            <w:gridSpan w:val="4"/>
            <w:shd w:val="clear" w:color="auto" w:fill="F2F2F2" w:themeFill="background1" w:themeFillShade="F2"/>
            <w:vAlign w:val="center"/>
          </w:tcPr>
          <w:p w:rsidR="009832D1" w:rsidRPr="003B4260" w:rsidRDefault="009832D1"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2C4040" w:rsidRPr="003B4260" w:rsidTr="002C4040">
        <w:trPr>
          <w:trHeight w:val="144"/>
          <w:jc w:val="center"/>
        </w:trPr>
        <w:tc>
          <w:tcPr>
            <w:tcW w:w="1668" w:type="dxa"/>
            <w:vAlign w:val="center"/>
          </w:tcPr>
          <w:p w:rsidR="002C4040" w:rsidRPr="003B4260" w:rsidRDefault="002C4040" w:rsidP="0088557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شناسایی جمعیت و مدارس تحت پوشش</w:t>
            </w:r>
          </w:p>
        </w:tc>
        <w:tc>
          <w:tcPr>
            <w:tcW w:w="7513" w:type="dxa"/>
            <w:vAlign w:val="center"/>
          </w:tcPr>
          <w:p w:rsidR="002C4040" w:rsidRPr="003B4260" w:rsidRDefault="002C4040" w:rsidP="00BA6AB1">
            <w:pPr>
              <w:pStyle w:val="ListParagraph"/>
              <w:numPr>
                <w:ilvl w:val="0"/>
                <w:numId w:val="3"/>
              </w:numPr>
              <w:ind w:left="459" w:hanging="283"/>
              <w:jc w:val="both"/>
              <w:rPr>
                <w:rFonts w:ascii="Times New Roman" w:hAnsi="Times New Roman" w:cs="B Nazanin"/>
                <w:sz w:val="24"/>
                <w:szCs w:val="24"/>
              </w:rPr>
            </w:pPr>
            <w:r w:rsidRPr="003B4260">
              <w:rPr>
                <w:rFonts w:cs="B Nazanin" w:hint="cs"/>
                <w:sz w:val="24"/>
                <w:szCs w:val="24"/>
                <w:rtl/>
              </w:rPr>
              <w:t xml:space="preserve">جمعیت گروه هدف 5 تا 18 سال تحت پوشش {به </w:t>
            </w:r>
            <w:r w:rsidRPr="003B4260">
              <w:rPr>
                <w:rFonts w:ascii="Times New Roman" w:hAnsi="Times New Roman" w:cs="B Nazanin" w:hint="cs"/>
                <w:sz w:val="24"/>
                <w:szCs w:val="24"/>
                <w:rtl/>
              </w:rPr>
              <w:t>تفکیک جنس، وضعیت تحصیل (دانش</w:t>
            </w:r>
            <w:r w:rsidRPr="003B4260">
              <w:rPr>
                <w:rFonts w:ascii="Times New Roman" w:hAnsi="Times New Roman" w:cs="B Nazanin" w:hint="cs"/>
                <w:sz w:val="24"/>
                <w:szCs w:val="24"/>
                <w:rtl/>
              </w:rPr>
              <w:softHyphen/>
              <w:t>آموز و غیردانش</w:t>
            </w:r>
            <w:r w:rsidRPr="003B4260">
              <w:rPr>
                <w:rFonts w:ascii="Times New Roman" w:hAnsi="Times New Roman" w:cs="B Nazanin" w:hint="cs"/>
                <w:sz w:val="24"/>
                <w:szCs w:val="24"/>
                <w:rtl/>
              </w:rPr>
              <w:softHyphen/>
              <w:t>آموز)، وضعیت تأهل، دوره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ی تحصیلی، پایه</w:t>
            </w:r>
            <w:r w:rsidRPr="003B4260">
              <w:rPr>
                <w:rFonts w:ascii="Times New Roman" w:hAnsi="Times New Roman" w:cs="B Nazanin" w:hint="cs"/>
                <w:sz w:val="24"/>
                <w:szCs w:val="24"/>
                <w:rtl/>
              </w:rPr>
              <w:softHyphen/>
              <w:t>های هدف غربال</w:t>
            </w:r>
            <w:r w:rsidRPr="003B4260">
              <w:rPr>
                <w:rFonts w:ascii="Times New Roman" w:hAnsi="Times New Roman" w:cs="B Nazanin" w:hint="cs"/>
                <w:sz w:val="24"/>
                <w:szCs w:val="24"/>
                <w:rtl/>
              </w:rPr>
              <w:softHyphen/>
              <w:t>گری (سه امتیاز)</w:t>
            </w:r>
          </w:p>
          <w:p w:rsidR="002C4040" w:rsidRPr="003B4260" w:rsidRDefault="002C4040" w:rsidP="00BA6AB1">
            <w:pPr>
              <w:pStyle w:val="ListParagraph"/>
              <w:numPr>
                <w:ilvl w:val="0"/>
                <w:numId w:val="3"/>
              </w:numPr>
              <w:tabs>
                <w:tab w:val="right" w:pos="411"/>
              </w:tabs>
              <w:ind w:hanging="545"/>
              <w:jc w:val="both"/>
              <w:rPr>
                <w:rFonts w:ascii="Times New Roman" w:hAnsi="Times New Roman" w:cs="B Nazanin"/>
                <w:sz w:val="24"/>
                <w:szCs w:val="24"/>
                <w:rtl/>
              </w:rPr>
            </w:pPr>
            <w:r w:rsidRPr="003B4260">
              <w:rPr>
                <w:rFonts w:ascii="Times New Roman" w:hAnsi="Times New Roman" w:cs="B Nazanin" w:hint="cs"/>
                <w:sz w:val="24"/>
                <w:szCs w:val="24"/>
                <w:rtl/>
              </w:rPr>
              <w:t xml:space="preserve"> مدارس تحت پوشش (به تفکیک دوره</w:t>
            </w:r>
            <w:r w:rsidRPr="003B4260">
              <w:rPr>
                <w:rFonts w:ascii="Times New Roman" w:hAnsi="Times New Roman" w:cs="B Nazanin" w:hint="cs"/>
                <w:sz w:val="24"/>
                <w:szCs w:val="24"/>
                <w:rtl/>
              </w:rPr>
              <w:softHyphen/>
              <w:t>ی تحصیلی، جنسیت، وضعیت</w:t>
            </w:r>
            <w:r w:rsidRPr="003B4260">
              <w:rPr>
                <w:rFonts w:cs="B Nazanin" w:hint="cs"/>
                <w:sz w:val="24"/>
                <w:szCs w:val="24"/>
                <w:rtl/>
              </w:rPr>
              <w:t xml:space="preserve"> مروج سلامت، وضعیت ستاره)</w:t>
            </w:r>
            <w:r w:rsidRPr="003B4260">
              <w:rPr>
                <w:rFonts w:ascii="Times New Roman" w:hAnsi="Times New Roman" w:cs="B Nazanin" w:hint="cs"/>
                <w:sz w:val="24"/>
                <w:szCs w:val="24"/>
                <w:rtl/>
              </w:rPr>
              <w:t xml:space="preserve"> (3 امتیاز)</w:t>
            </w:r>
          </w:p>
        </w:tc>
        <w:tc>
          <w:tcPr>
            <w:tcW w:w="1134" w:type="dxa"/>
            <w:vAlign w:val="center"/>
          </w:tcPr>
          <w:p w:rsidR="002C4040" w:rsidRPr="003B4260" w:rsidRDefault="002C4040" w:rsidP="009832D1">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850" w:type="dxa"/>
            <w:vAlign w:val="center"/>
          </w:tcPr>
          <w:p w:rsidR="002C4040" w:rsidRPr="003B4260" w:rsidRDefault="002C4040" w:rsidP="00AA0CF9">
            <w:pPr>
              <w:bidi/>
              <w:jc w:val="center"/>
              <w:rPr>
                <w:rFonts w:ascii="Times New Roman" w:hAnsi="Times New Roman" w:cs="B Nazanin"/>
                <w:sz w:val="24"/>
                <w:szCs w:val="24"/>
                <w:rtl/>
              </w:rPr>
            </w:pPr>
            <w:r w:rsidRPr="003B4260">
              <w:rPr>
                <w:rFonts w:ascii="Times New Roman" w:hAnsi="Times New Roman" w:cs="B Nazanin" w:hint="cs"/>
                <w:sz w:val="24"/>
                <w:szCs w:val="24"/>
                <w:rtl/>
              </w:rPr>
              <w:t>6 امتیاز</w:t>
            </w: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r>
    </w:tbl>
    <w:tbl>
      <w:tblPr>
        <w:tblStyle w:val="TableGrid1"/>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3"/>
        <w:gridCol w:w="1134"/>
        <w:gridCol w:w="850"/>
        <w:gridCol w:w="898"/>
        <w:gridCol w:w="898"/>
        <w:gridCol w:w="898"/>
        <w:gridCol w:w="898"/>
      </w:tblGrid>
      <w:tr w:rsidR="002C4040" w:rsidRPr="003B4260" w:rsidTr="002C4040">
        <w:trPr>
          <w:trHeight w:val="144"/>
          <w:jc w:val="center"/>
        </w:trPr>
        <w:tc>
          <w:tcPr>
            <w:tcW w:w="1668" w:type="dxa"/>
            <w:vAlign w:val="center"/>
          </w:tcPr>
          <w:p w:rsidR="002C4040" w:rsidRPr="003B4260" w:rsidRDefault="002C4040" w:rsidP="0066346B">
            <w:pPr>
              <w:bidi/>
              <w:jc w:val="center"/>
              <w:rPr>
                <w:rFonts w:cs="B Nazanin"/>
                <w:b/>
                <w:bCs/>
                <w:sz w:val="24"/>
                <w:szCs w:val="24"/>
                <w:rtl/>
              </w:rPr>
            </w:pPr>
            <w:r w:rsidRPr="003B4260">
              <w:rPr>
                <w:rFonts w:cs="B Nazanin" w:hint="cs"/>
                <w:b/>
                <w:bCs/>
                <w:sz w:val="24"/>
                <w:szCs w:val="24"/>
                <w:rtl/>
              </w:rPr>
              <w:t>وجود برنامه</w:t>
            </w:r>
            <w:r w:rsidRPr="003B4260">
              <w:rPr>
                <w:rFonts w:cs="B Nazanin"/>
                <w:b/>
                <w:bCs/>
                <w:sz w:val="24"/>
                <w:szCs w:val="24"/>
                <w:rtl/>
              </w:rPr>
              <w:softHyphen/>
            </w:r>
            <w:r w:rsidRPr="003B4260">
              <w:rPr>
                <w:rFonts w:cs="B Nazanin" w:hint="cs"/>
                <w:b/>
                <w:bCs/>
                <w:sz w:val="24"/>
                <w:szCs w:val="24"/>
                <w:rtl/>
              </w:rPr>
              <w:t>ريزي</w:t>
            </w:r>
          </w:p>
        </w:tc>
        <w:tc>
          <w:tcPr>
            <w:tcW w:w="7513" w:type="dxa"/>
          </w:tcPr>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مراقبت</w:t>
            </w:r>
            <w:r w:rsidRPr="003B4260">
              <w:rPr>
                <w:rFonts w:cs="B Nazanin" w:hint="cs"/>
                <w:sz w:val="24"/>
                <w:szCs w:val="24"/>
                <w:rtl/>
              </w:rPr>
              <w:softHyphen/>
              <w:t>های گروه هدف (یک امتیاز)</w:t>
            </w:r>
          </w:p>
          <w:p w:rsidR="002C4040" w:rsidRPr="003B4260" w:rsidRDefault="002C4040" w:rsidP="00BA6AB1">
            <w:pPr>
              <w:pStyle w:val="ListParagraph"/>
              <w:numPr>
                <w:ilvl w:val="0"/>
                <w:numId w:val="11"/>
              </w:numPr>
              <w:tabs>
                <w:tab w:val="right" w:pos="459"/>
              </w:tabs>
              <w:ind w:hanging="545"/>
              <w:rPr>
                <w:rFonts w:cs="B Nazanin"/>
                <w:sz w:val="24"/>
                <w:szCs w:val="24"/>
                <w:rtl/>
              </w:rPr>
            </w:pPr>
            <w:r w:rsidRPr="003B4260">
              <w:rPr>
                <w:rFonts w:cs="B Nazanin" w:hint="cs"/>
                <w:sz w:val="24"/>
                <w:szCs w:val="24"/>
                <w:rtl/>
              </w:rPr>
              <w:t>تکمیل پرونده سلامت مدرسه (یک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برنامه های آموزشی (یک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مدارس مروج سلامت</w:t>
            </w:r>
            <w:r w:rsidRPr="003B4260">
              <w:rPr>
                <w:rFonts w:cs="B Nazanin"/>
                <w:sz w:val="24"/>
                <w:szCs w:val="24"/>
              </w:rPr>
              <w:t xml:space="preserve"> </w:t>
            </w:r>
            <w:r w:rsidRPr="003B4260">
              <w:rPr>
                <w:rFonts w:cs="B Nazanin" w:hint="cs"/>
                <w:sz w:val="24"/>
                <w:szCs w:val="24"/>
                <w:rtl/>
              </w:rPr>
              <w:t>(یک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غربالگري پديكولوزيس</w:t>
            </w:r>
            <w:r w:rsidRPr="003B4260">
              <w:rPr>
                <w:rFonts w:cs="B Nazanin"/>
                <w:sz w:val="24"/>
                <w:szCs w:val="24"/>
              </w:rPr>
              <w:t xml:space="preserve"> </w:t>
            </w:r>
            <w:r w:rsidRPr="003B4260">
              <w:rPr>
                <w:rFonts w:cs="B Nazanin" w:hint="cs"/>
                <w:sz w:val="24"/>
                <w:szCs w:val="24"/>
                <w:rtl/>
              </w:rPr>
              <w:t>(یک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تغذیه و مکمل یاری</w:t>
            </w:r>
            <w:r w:rsidRPr="003B4260">
              <w:rPr>
                <w:rFonts w:cs="B Nazanin"/>
                <w:sz w:val="24"/>
                <w:szCs w:val="24"/>
              </w:rPr>
              <w:t xml:space="preserve"> </w:t>
            </w:r>
            <w:r w:rsidRPr="003B4260">
              <w:rPr>
                <w:rFonts w:cs="B Nazanin" w:hint="cs"/>
                <w:sz w:val="24"/>
                <w:szCs w:val="24"/>
                <w:rtl/>
              </w:rPr>
              <w:t>(یک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فعالیت بدنی</w:t>
            </w:r>
            <w:r w:rsidRPr="003B4260">
              <w:rPr>
                <w:rFonts w:cs="B Nazanin"/>
                <w:sz w:val="24"/>
                <w:szCs w:val="24"/>
              </w:rPr>
              <w:t xml:space="preserve"> </w:t>
            </w:r>
            <w:r w:rsidRPr="003B4260">
              <w:rPr>
                <w:rFonts w:cs="B Nazanin" w:hint="cs"/>
                <w:sz w:val="24"/>
                <w:szCs w:val="24"/>
                <w:rtl/>
              </w:rPr>
              <w:t>(یک امتیاز)</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سوانح و حوادث</w:t>
            </w:r>
            <w:r w:rsidRPr="003B4260">
              <w:rPr>
                <w:rFonts w:cs="B Nazanin"/>
                <w:sz w:val="24"/>
                <w:szCs w:val="24"/>
              </w:rPr>
              <w:t xml:space="preserve"> </w:t>
            </w:r>
            <w:r w:rsidRPr="003B4260">
              <w:rPr>
                <w:rFonts w:cs="B Nazanin" w:hint="cs"/>
                <w:sz w:val="24"/>
                <w:szCs w:val="24"/>
                <w:rtl/>
              </w:rPr>
              <w:t xml:space="preserve">(یک امتیاز) </w:t>
            </w:r>
          </w:p>
          <w:p w:rsidR="002C4040" w:rsidRPr="003B4260" w:rsidRDefault="002C4040" w:rsidP="00BA6AB1">
            <w:pPr>
              <w:pStyle w:val="ListParagraph"/>
              <w:numPr>
                <w:ilvl w:val="0"/>
                <w:numId w:val="11"/>
              </w:numPr>
              <w:tabs>
                <w:tab w:val="right" w:pos="459"/>
              </w:tabs>
              <w:ind w:hanging="545"/>
              <w:rPr>
                <w:rFonts w:cs="B Nazanin"/>
                <w:sz w:val="24"/>
                <w:szCs w:val="24"/>
              </w:rPr>
            </w:pPr>
            <w:r w:rsidRPr="003B4260">
              <w:rPr>
                <w:rFonts w:cs="B Nazanin" w:hint="cs"/>
                <w:sz w:val="24"/>
                <w:szCs w:val="24"/>
                <w:rtl/>
              </w:rPr>
              <w:t>بهداشت دوران بلوغ و سلامت باروری</w:t>
            </w:r>
            <w:r w:rsidRPr="003B4260">
              <w:rPr>
                <w:rFonts w:cs="B Nazanin"/>
                <w:sz w:val="24"/>
                <w:szCs w:val="24"/>
              </w:rPr>
              <w:t xml:space="preserve"> </w:t>
            </w:r>
            <w:r w:rsidRPr="003B4260">
              <w:rPr>
                <w:rFonts w:cs="B Nazanin" w:hint="cs"/>
                <w:sz w:val="24"/>
                <w:szCs w:val="24"/>
                <w:rtl/>
              </w:rPr>
              <w:t>(یک امتیاز)</w:t>
            </w:r>
          </w:p>
          <w:p w:rsidR="002C4040" w:rsidRPr="003B4260" w:rsidRDefault="002C4040" w:rsidP="00BA6AB1">
            <w:pPr>
              <w:pStyle w:val="ListParagraph"/>
              <w:numPr>
                <w:ilvl w:val="0"/>
                <w:numId w:val="11"/>
              </w:numPr>
              <w:tabs>
                <w:tab w:val="right" w:pos="459"/>
              </w:tabs>
              <w:ind w:hanging="687"/>
              <w:rPr>
                <w:rFonts w:cs="B Nazanin"/>
                <w:sz w:val="24"/>
                <w:szCs w:val="24"/>
              </w:rPr>
            </w:pPr>
            <w:r w:rsidRPr="003B4260">
              <w:rPr>
                <w:rFonts w:cs="B Nazanin" w:hint="cs"/>
                <w:sz w:val="24"/>
                <w:szCs w:val="24"/>
                <w:rtl/>
              </w:rPr>
              <w:t>برنامه هفتگی حضور در مدارس تحت پوشش (یک امتیاز)</w:t>
            </w:r>
          </w:p>
          <w:p w:rsidR="002C4040" w:rsidRPr="003B4260" w:rsidRDefault="002C4040" w:rsidP="00BA6AB1">
            <w:pPr>
              <w:pStyle w:val="ListParagraph"/>
              <w:numPr>
                <w:ilvl w:val="0"/>
                <w:numId w:val="11"/>
              </w:numPr>
              <w:tabs>
                <w:tab w:val="right" w:pos="459"/>
              </w:tabs>
              <w:ind w:hanging="687"/>
              <w:rPr>
                <w:rFonts w:cs="B Nazanin"/>
                <w:sz w:val="24"/>
                <w:szCs w:val="24"/>
                <w:rtl/>
              </w:rPr>
            </w:pPr>
            <w:r w:rsidRPr="003B4260">
              <w:rPr>
                <w:rFonts w:cs="B Nazanin" w:hint="cs"/>
                <w:sz w:val="24"/>
                <w:szCs w:val="24"/>
                <w:rtl/>
              </w:rPr>
              <w:t>بهداشت محیط و ایمنی</w:t>
            </w:r>
            <w:r w:rsidRPr="003B4260">
              <w:rPr>
                <w:rFonts w:cs="B Nazanin"/>
                <w:sz w:val="24"/>
                <w:szCs w:val="24"/>
              </w:rPr>
              <w:t xml:space="preserve"> </w:t>
            </w:r>
            <w:r w:rsidRPr="003B4260">
              <w:rPr>
                <w:rFonts w:cs="B Nazanin" w:hint="cs"/>
                <w:sz w:val="24"/>
                <w:szCs w:val="24"/>
                <w:rtl/>
              </w:rPr>
              <w:t>مدرسه (یک امتیاز)</w:t>
            </w:r>
          </w:p>
        </w:tc>
        <w:tc>
          <w:tcPr>
            <w:tcW w:w="1134" w:type="dxa"/>
            <w:vAlign w:val="center"/>
          </w:tcPr>
          <w:p w:rsidR="002C4040" w:rsidRPr="003B4260" w:rsidRDefault="002C4040" w:rsidP="0066346B">
            <w:pPr>
              <w:bidi/>
              <w:jc w:val="center"/>
              <w:rPr>
                <w:rFonts w:cs="B Nazanin"/>
                <w:sz w:val="24"/>
                <w:szCs w:val="24"/>
                <w:rtl/>
              </w:rPr>
            </w:pPr>
            <w:r w:rsidRPr="003B4260">
              <w:rPr>
                <w:rFonts w:cs="B Nazanin" w:hint="cs"/>
                <w:sz w:val="24"/>
                <w:szCs w:val="24"/>
                <w:rtl/>
              </w:rPr>
              <w:t>مشاهده و بررسی مستندات</w:t>
            </w:r>
          </w:p>
        </w:tc>
        <w:tc>
          <w:tcPr>
            <w:tcW w:w="850" w:type="dxa"/>
            <w:shd w:val="clear" w:color="auto" w:fill="auto"/>
            <w:vAlign w:val="center"/>
          </w:tcPr>
          <w:p w:rsidR="002C4040" w:rsidRPr="003B4260" w:rsidRDefault="002C4040" w:rsidP="002C3383">
            <w:pPr>
              <w:bidi/>
              <w:rPr>
                <w:rFonts w:cs="B Nazanin"/>
                <w:sz w:val="24"/>
                <w:szCs w:val="24"/>
                <w:rtl/>
              </w:rPr>
            </w:pPr>
            <w:r w:rsidRPr="003B4260">
              <w:rPr>
                <w:rFonts w:cs="B Nazanin" w:hint="cs"/>
                <w:sz w:val="24"/>
                <w:szCs w:val="24"/>
                <w:rtl/>
              </w:rPr>
              <w:t>11 امتیاز</w:t>
            </w:r>
          </w:p>
        </w:tc>
        <w:tc>
          <w:tcPr>
            <w:tcW w:w="898" w:type="dxa"/>
            <w:vAlign w:val="center"/>
          </w:tcPr>
          <w:p w:rsidR="002C4040" w:rsidRPr="003B4260" w:rsidRDefault="002C4040" w:rsidP="0066346B">
            <w:pPr>
              <w:bidi/>
              <w:jc w:val="center"/>
              <w:rPr>
                <w:rFonts w:ascii="Times New Roman" w:hAnsi="Times New Roman" w:cs="B Nazanin"/>
                <w:b/>
                <w:bCs/>
                <w:sz w:val="24"/>
                <w:szCs w:val="24"/>
                <w:rtl/>
              </w:rPr>
            </w:pPr>
          </w:p>
        </w:tc>
        <w:tc>
          <w:tcPr>
            <w:tcW w:w="898" w:type="dxa"/>
            <w:vAlign w:val="center"/>
          </w:tcPr>
          <w:p w:rsidR="002C4040" w:rsidRPr="003B4260" w:rsidRDefault="002C4040" w:rsidP="0066346B">
            <w:pPr>
              <w:bidi/>
              <w:jc w:val="center"/>
              <w:rPr>
                <w:rFonts w:ascii="Times New Roman" w:hAnsi="Times New Roman" w:cs="B Nazanin"/>
                <w:b/>
                <w:bCs/>
                <w:sz w:val="24"/>
                <w:szCs w:val="24"/>
                <w:rtl/>
              </w:rPr>
            </w:pPr>
          </w:p>
        </w:tc>
        <w:tc>
          <w:tcPr>
            <w:tcW w:w="898" w:type="dxa"/>
            <w:vAlign w:val="center"/>
          </w:tcPr>
          <w:p w:rsidR="002C4040" w:rsidRPr="003B4260" w:rsidRDefault="002C4040" w:rsidP="0066346B">
            <w:pPr>
              <w:bidi/>
              <w:jc w:val="center"/>
              <w:rPr>
                <w:rFonts w:ascii="Times New Roman" w:hAnsi="Times New Roman" w:cs="B Nazanin"/>
                <w:b/>
                <w:bCs/>
                <w:sz w:val="24"/>
                <w:szCs w:val="24"/>
                <w:rtl/>
              </w:rPr>
            </w:pPr>
          </w:p>
        </w:tc>
        <w:tc>
          <w:tcPr>
            <w:tcW w:w="898" w:type="dxa"/>
            <w:vAlign w:val="center"/>
          </w:tcPr>
          <w:p w:rsidR="002C4040" w:rsidRPr="003B4260" w:rsidRDefault="002C4040" w:rsidP="0066346B">
            <w:pPr>
              <w:bidi/>
              <w:jc w:val="center"/>
              <w:rPr>
                <w:rFonts w:ascii="Times New Roman" w:hAnsi="Times New Roman" w:cs="B Nazanin"/>
                <w:b/>
                <w:bCs/>
                <w:sz w:val="24"/>
                <w:szCs w:val="24"/>
                <w:rtl/>
              </w:rPr>
            </w:pPr>
          </w:p>
        </w:tc>
      </w:tr>
    </w:tbl>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3"/>
        <w:gridCol w:w="1134"/>
        <w:gridCol w:w="850"/>
        <w:gridCol w:w="898"/>
        <w:gridCol w:w="898"/>
        <w:gridCol w:w="898"/>
        <w:gridCol w:w="898"/>
      </w:tblGrid>
      <w:tr w:rsidR="002C4040" w:rsidRPr="003B4260" w:rsidTr="002C4040">
        <w:trPr>
          <w:trHeight w:val="1769"/>
          <w:jc w:val="center"/>
        </w:trPr>
        <w:tc>
          <w:tcPr>
            <w:tcW w:w="1668" w:type="dxa"/>
            <w:vAlign w:val="center"/>
          </w:tcPr>
          <w:p w:rsidR="002C4040" w:rsidRPr="003B4260" w:rsidRDefault="002C4040" w:rsidP="00CD45BB">
            <w:pPr>
              <w:bidi/>
              <w:jc w:val="center"/>
              <w:rPr>
                <w:rFonts w:cs="B Nazanin"/>
                <w:b/>
                <w:bCs/>
                <w:sz w:val="24"/>
                <w:szCs w:val="24"/>
                <w:rtl/>
              </w:rPr>
            </w:pPr>
            <w:r w:rsidRPr="003B4260">
              <w:rPr>
                <w:rFonts w:cs="B Nazanin" w:hint="cs"/>
                <w:b/>
                <w:bCs/>
                <w:sz w:val="24"/>
                <w:szCs w:val="24"/>
                <w:rtl/>
              </w:rPr>
              <w:lastRenderedPageBreak/>
              <w:t>برنامه  مراقبت</w:t>
            </w:r>
            <w:r w:rsidRPr="003B4260">
              <w:rPr>
                <w:rFonts w:cs="B Nazanin" w:hint="cs"/>
                <w:b/>
                <w:bCs/>
                <w:sz w:val="24"/>
                <w:szCs w:val="24"/>
                <w:rtl/>
              </w:rPr>
              <w:softHyphen/>
              <w:t>های گروه هدف</w:t>
            </w:r>
          </w:p>
        </w:tc>
        <w:tc>
          <w:tcPr>
            <w:tcW w:w="7513" w:type="dxa"/>
          </w:tcPr>
          <w:p w:rsidR="002C4040" w:rsidRPr="003B4260" w:rsidRDefault="002C4040" w:rsidP="0023043E">
            <w:pPr>
              <w:pStyle w:val="ListParagraph"/>
              <w:numPr>
                <w:ilvl w:val="0"/>
                <w:numId w:val="17"/>
              </w:numPr>
              <w:tabs>
                <w:tab w:val="right" w:pos="459"/>
              </w:tabs>
              <w:ind w:hanging="545"/>
              <w:rPr>
                <w:rFonts w:cs="B Nazanin"/>
                <w:sz w:val="24"/>
                <w:szCs w:val="24"/>
              </w:rPr>
            </w:pPr>
            <w:r w:rsidRPr="003B4260">
              <w:rPr>
                <w:rFonts w:cs="B Nazanin" w:hint="cs"/>
                <w:sz w:val="24"/>
                <w:szCs w:val="24"/>
                <w:rtl/>
              </w:rPr>
              <w:t>سنچش سلامت جسمانی و آمادگی تحصیلی نوآموزان پیش دبستانی / بدو ورود به مدرسه و پیگیری ارجاعات مطابق برنامه (سه امتیاز)</w:t>
            </w:r>
          </w:p>
          <w:p w:rsidR="002C4040" w:rsidRPr="003B4260" w:rsidRDefault="002C4040" w:rsidP="00BA6AB1">
            <w:pPr>
              <w:pStyle w:val="ListParagraph"/>
              <w:numPr>
                <w:ilvl w:val="0"/>
                <w:numId w:val="17"/>
              </w:numPr>
              <w:tabs>
                <w:tab w:val="right" w:pos="459"/>
              </w:tabs>
              <w:ind w:hanging="545"/>
              <w:rPr>
                <w:rFonts w:cs="B Nazanin"/>
                <w:sz w:val="24"/>
                <w:szCs w:val="24"/>
              </w:rPr>
            </w:pPr>
            <w:r w:rsidRPr="003B4260">
              <w:rPr>
                <w:rFonts w:cs="B Nazanin" w:hint="cs"/>
                <w:sz w:val="24"/>
                <w:szCs w:val="24"/>
                <w:rtl/>
              </w:rPr>
              <w:t>انجام مراقبت دوره ای در پایه 4 (9 سال) و پیگیری ارجاعات مطابق برنامه (سه امتیاز)</w:t>
            </w:r>
          </w:p>
          <w:p w:rsidR="002C4040" w:rsidRPr="003B4260" w:rsidRDefault="002C4040" w:rsidP="00BA6AB1">
            <w:pPr>
              <w:pStyle w:val="ListParagraph"/>
              <w:numPr>
                <w:ilvl w:val="0"/>
                <w:numId w:val="17"/>
              </w:numPr>
              <w:tabs>
                <w:tab w:val="right" w:pos="459"/>
              </w:tabs>
              <w:spacing w:after="200" w:line="276" w:lineRule="auto"/>
              <w:ind w:hanging="545"/>
              <w:rPr>
                <w:rFonts w:cs="B Nazanin"/>
                <w:sz w:val="24"/>
                <w:szCs w:val="24"/>
              </w:rPr>
            </w:pPr>
            <w:r w:rsidRPr="003B4260">
              <w:rPr>
                <w:rFonts w:cs="B Nazanin" w:hint="cs"/>
                <w:sz w:val="24"/>
                <w:szCs w:val="24"/>
                <w:rtl/>
              </w:rPr>
              <w:t>انجام مراقبت دوره ای در پایه 7 (12 سال) و پیگیری ارجاعات مطابق برنامه (سه امتیاز)</w:t>
            </w:r>
          </w:p>
          <w:p w:rsidR="002C4040" w:rsidRPr="003B4260" w:rsidRDefault="002C4040" w:rsidP="00BA6AB1">
            <w:pPr>
              <w:pStyle w:val="ListParagraph"/>
              <w:numPr>
                <w:ilvl w:val="0"/>
                <w:numId w:val="17"/>
              </w:numPr>
              <w:tabs>
                <w:tab w:val="right" w:pos="459"/>
              </w:tabs>
              <w:spacing w:after="200" w:line="276" w:lineRule="auto"/>
              <w:ind w:hanging="545"/>
              <w:rPr>
                <w:rFonts w:cs="B Nazanin"/>
                <w:sz w:val="24"/>
                <w:szCs w:val="24"/>
                <w:rtl/>
              </w:rPr>
            </w:pPr>
            <w:r w:rsidRPr="003B4260">
              <w:rPr>
                <w:rFonts w:cs="B Nazanin" w:hint="cs"/>
                <w:sz w:val="24"/>
                <w:szCs w:val="24"/>
                <w:rtl/>
              </w:rPr>
              <w:t>انجام مراقبت دوره ای در پایه 10 (15 سال) و پیگیری ارجاعات مطابق برنامه (سه امتیاز)</w:t>
            </w:r>
          </w:p>
        </w:tc>
        <w:tc>
          <w:tcPr>
            <w:tcW w:w="1134" w:type="dxa"/>
            <w:vAlign w:val="center"/>
          </w:tcPr>
          <w:p w:rsidR="002C4040" w:rsidRPr="003B4260" w:rsidRDefault="002C4040" w:rsidP="009832D1">
            <w:pPr>
              <w:bidi/>
              <w:jc w:val="center"/>
              <w:rPr>
                <w:rFonts w:cs="B Nazanin"/>
                <w:sz w:val="24"/>
                <w:szCs w:val="24"/>
                <w:rtl/>
              </w:rPr>
            </w:pPr>
            <w:r w:rsidRPr="003B4260">
              <w:rPr>
                <w:rFonts w:cs="B Nazanin" w:hint="cs"/>
                <w:sz w:val="24"/>
                <w:szCs w:val="24"/>
                <w:rtl/>
              </w:rPr>
              <w:t>مشاهده و بررسی مستندات</w:t>
            </w:r>
          </w:p>
        </w:tc>
        <w:tc>
          <w:tcPr>
            <w:tcW w:w="850" w:type="dxa"/>
            <w:shd w:val="clear" w:color="auto" w:fill="auto"/>
            <w:vAlign w:val="center"/>
          </w:tcPr>
          <w:p w:rsidR="002C4040" w:rsidRPr="000038F0" w:rsidRDefault="002C4040" w:rsidP="009832D1">
            <w:pPr>
              <w:bidi/>
              <w:jc w:val="center"/>
              <w:rPr>
                <w:rFonts w:cs="B Nazanin"/>
                <w:sz w:val="24"/>
                <w:szCs w:val="24"/>
                <w:rtl/>
              </w:rPr>
            </w:pPr>
            <w:r w:rsidRPr="000038F0">
              <w:rPr>
                <w:rFonts w:cs="B Nazanin" w:hint="cs"/>
                <w:sz w:val="24"/>
                <w:szCs w:val="24"/>
                <w:rtl/>
              </w:rPr>
              <w:t>12 امتیاز</w:t>
            </w: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r>
      <w:tr w:rsidR="002C4040" w:rsidRPr="003B4260" w:rsidTr="002C4040">
        <w:trPr>
          <w:trHeight w:val="697"/>
          <w:jc w:val="center"/>
        </w:trPr>
        <w:tc>
          <w:tcPr>
            <w:tcW w:w="1668" w:type="dxa"/>
            <w:vAlign w:val="center"/>
          </w:tcPr>
          <w:p w:rsidR="002C4040" w:rsidRPr="003B4260" w:rsidRDefault="002C4040" w:rsidP="00720CEA">
            <w:pPr>
              <w:bidi/>
              <w:rPr>
                <w:rFonts w:cs="B Nazanin"/>
                <w:b/>
                <w:bCs/>
                <w:sz w:val="24"/>
                <w:szCs w:val="24"/>
                <w:rtl/>
              </w:rPr>
            </w:pPr>
            <w:r w:rsidRPr="003B4260">
              <w:rPr>
                <w:rFonts w:cs="B Nazanin" w:hint="cs"/>
                <w:b/>
                <w:bCs/>
                <w:sz w:val="24"/>
                <w:szCs w:val="24"/>
                <w:rtl/>
              </w:rPr>
              <w:t>بهداشت محیط و ایمنی مدارس</w:t>
            </w:r>
          </w:p>
        </w:tc>
        <w:tc>
          <w:tcPr>
            <w:tcW w:w="7513" w:type="dxa"/>
            <w:shd w:val="clear" w:color="auto" w:fill="auto"/>
          </w:tcPr>
          <w:p w:rsidR="002C4040" w:rsidRPr="003B4260" w:rsidRDefault="002C4040" w:rsidP="00BA6AB1">
            <w:pPr>
              <w:pStyle w:val="ListParagraph"/>
              <w:numPr>
                <w:ilvl w:val="0"/>
                <w:numId w:val="18"/>
              </w:numPr>
              <w:tabs>
                <w:tab w:val="right" w:pos="459"/>
              </w:tabs>
              <w:ind w:hanging="545"/>
              <w:rPr>
                <w:rFonts w:cs="B Nazanin"/>
                <w:sz w:val="24"/>
                <w:szCs w:val="24"/>
              </w:rPr>
            </w:pPr>
            <w:r w:rsidRPr="003B4260">
              <w:rPr>
                <w:rFonts w:cs="B Nazanin" w:hint="cs"/>
                <w:sz w:val="24"/>
                <w:szCs w:val="24"/>
                <w:rtl/>
              </w:rPr>
              <w:t>پیگیری انجام نظارت بهداشت محیط و ایمنی مدرسه (یک امتیاز)</w:t>
            </w:r>
          </w:p>
          <w:p w:rsidR="002C4040" w:rsidRPr="003B4260" w:rsidRDefault="002C4040" w:rsidP="00BA6AB1">
            <w:pPr>
              <w:pStyle w:val="ListParagraph"/>
              <w:numPr>
                <w:ilvl w:val="0"/>
                <w:numId w:val="18"/>
              </w:numPr>
              <w:tabs>
                <w:tab w:val="right" w:pos="459"/>
              </w:tabs>
              <w:ind w:hanging="545"/>
              <w:rPr>
                <w:rFonts w:cs="B Nazanin"/>
                <w:sz w:val="24"/>
                <w:szCs w:val="24"/>
                <w:rtl/>
              </w:rPr>
            </w:pPr>
            <w:r w:rsidRPr="003B4260">
              <w:rPr>
                <w:rFonts w:cs="B Nazanin" w:hint="cs"/>
                <w:sz w:val="24"/>
                <w:szCs w:val="24"/>
                <w:rtl/>
              </w:rPr>
              <w:t>پیگیری رفع نواقص بازخورد نظارت های بهداشت محیط و ایمنی مدرسه (دو امتیاز)</w:t>
            </w:r>
          </w:p>
        </w:tc>
        <w:tc>
          <w:tcPr>
            <w:tcW w:w="1134" w:type="dxa"/>
            <w:shd w:val="clear" w:color="auto" w:fill="auto"/>
            <w:vAlign w:val="center"/>
          </w:tcPr>
          <w:p w:rsidR="002C4040" w:rsidRPr="003B4260" w:rsidRDefault="002C4040" w:rsidP="0066346B">
            <w:pPr>
              <w:bidi/>
              <w:jc w:val="center"/>
              <w:rPr>
                <w:rFonts w:cs="B Nazanin"/>
                <w:sz w:val="24"/>
                <w:szCs w:val="24"/>
                <w:rtl/>
              </w:rPr>
            </w:pPr>
            <w:r w:rsidRPr="003B4260">
              <w:rPr>
                <w:rFonts w:cs="B Nazanin" w:hint="cs"/>
                <w:sz w:val="24"/>
                <w:szCs w:val="24"/>
                <w:rtl/>
              </w:rPr>
              <w:t>مشاهده و بررسی مستندات</w:t>
            </w:r>
          </w:p>
        </w:tc>
        <w:tc>
          <w:tcPr>
            <w:tcW w:w="850" w:type="dxa"/>
            <w:shd w:val="clear" w:color="auto" w:fill="auto"/>
            <w:vAlign w:val="center"/>
          </w:tcPr>
          <w:p w:rsidR="002C4040" w:rsidRPr="003B4260" w:rsidRDefault="002C4040" w:rsidP="0066346B">
            <w:pPr>
              <w:bidi/>
              <w:jc w:val="center"/>
              <w:rPr>
                <w:rFonts w:cs="B Nazanin"/>
                <w:sz w:val="24"/>
                <w:szCs w:val="24"/>
                <w:rtl/>
              </w:rPr>
            </w:pPr>
            <w:r w:rsidRPr="003B4260">
              <w:rPr>
                <w:rFonts w:cs="B Nazanin" w:hint="cs"/>
                <w:sz w:val="24"/>
                <w:szCs w:val="24"/>
                <w:rtl/>
              </w:rPr>
              <w:t>3 امتیاز</w:t>
            </w: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r>
      <w:tr w:rsidR="002C4040" w:rsidRPr="003B4260" w:rsidTr="002C4040">
        <w:trPr>
          <w:trHeight w:val="697"/>
          <w:jc w:val="center"/>
        </w:trPr>
        <w:tc>
          <w:tcPr>
            <w:tcW w:w="1668" w:type="dxa"/>
            <w:vAlign w:val="center"/>
          </w:tcPr>
          <w:p w:rsidR="002C4040" w:rsidRPr="003B4260" w:rsidRDefault="002C4040" w:rsidP="00720CEA">
            <w:pPr>
              <w:bidi/>
              <w:rPr>
                <w:rFonts w:cs="B Nazanin"/>
                <w:b/>
                <w:bCs/>
                <w:sz w:val="24"/>
                <w:szCs w:val="24"/>
                <w:rtl/>
              </w:rPr>
            </w:pPr>
            <w:r w:rsidRPr="003B4260">
              <w:rPr>
                <w:rFonts w:cs="B Nazanin" w:hint="cs"/>
                <w:b/>
                <w:bCs/>
                <w:sz w:val="24"/>
                <w:szCs w:val="24"/>
                <w:rtl/>
              </w:rPr>
              <w:t>برنامه آموزش برای گروه‌های هدف</w:t>
            </w:r>
            <w:r w:rsidRPr="003B4260">
              <w:rPr>
                <w:rStyle w:val="FootnoteReference"/>
                <w:rFonts w:cs="B Nazanin"/>
                <w:b/>
                <w:bCs/>
                <w:sz w:val="24"/>
                <w:szCs w:val="24"/>
                <w:rtl/>
              </w:rPr>
              <w:footnoteReference w:id="1"/>
            </w:r>
          </w:p>
        </w:tc>
        <w:tc>
          <w:tcPr>
            <w:tcW w:w="7513" w:type="dxa"/>
          </w:tcPr>
          <w:p w:rsidR="002C4040" w:rsidRPr="003B4260" w:rsidRDefault="002C4040" w:rsidP="00BA6AB1">
            <w:pPr>
              <w:pStyle w:val="ListParagraph"/>
              <w:numPr>
                <w:ilvl w:val="0"/>
                <w:numId w:val="22"/>
              </w:numPr>
              <w:tabs>
                <w:tab w:val="right" w:pos="459"/>
                <w:tab w:val="right" w:pos="655"/>
                <w:tab w:val="right" w:pos="802"/>
              </w:tabs>
              <w:ind w:hanging="502"/>
              <w:rPr>
                <w:rFonts w:cs="B Nazanin"/>
                <w:sz w:val="24"/>
                <w:szCs w:val="24"/>
              </w:rPr>
            </w:pPr>
            <w:r w:rsidRPr="003B4260">
              <w:rPr>
                <w:rFonts w:cs="B Nazanin" w:hint="cs"/>
                <w:sz w:val="24"/>
                <w:szCs w:val="24"/>
                <w:rtl/>
              </w:rPr>
              <w:t>تعیین و اولویت بندی موضوعات آموزشی (دو امتیاز)</w:t>
            </w:r>
          </w:p>
          <w:p w:rsidR="002C4040" w:rsidRPr="003B4260" w:rsidRDefault="002C4040" w:rsidP="00BA6AB1">
            <w:pPr>
              <w:pStyle w:val="ListParagraph"/>
              <w:numPr>
                <w:ilvl w:val="0"/>
                <w:numId w:val="22"/>
              </w:numPr>
              <w:tabs>
                <w:tab w:val="right" w:pos="459"/>
              </w:tabs>
              <w:ind w:hanging="502"/>
              <w:rPr>
                <w:rFonts w:cs="B Nazanin"/>
                <w:sz w:val="24"/>
                <w:szCs w:val="24"/>
                <w:rtl/>
              </w:rPr>
            </w:pPr>
            <w:r w:rsidRPr="003B4260">
              <w:rPr>
                <w:rFonts w:cs="B Nazanin" w:hint="cs"/>
                <w:sz w:val="24"/>
                <w:szCs w:val="24"/>
                <w:rtl/>
              </w:rPr>
              <w:t>اجراي برنامه</w:t>
            </w:r>
            <w:r w:rsidRPr="003B4260">
              <w:rPr>
                <w:rFonts w:cs="B Nazanin"/>
                <w:sz w:val="24"/>
                <w:szCs w:val="24"/>
                <w:rtl/>
              </w:rPr>
              <w:softHyphen/>
            </w:r>
            <w:r w:rsidRPr="003B4260">
              <w:rPr>
                <w:rFonts w:cs="B Nazanin" w:hint="cs"/>
                <w:sz w:val="24"/>
                <w:szCs w:val="24"/>
                <w:rtl/>
              </w:rPr>
              <w:t>هاي آموزشي مطابق برنامه (چهار امتیاز)</w:t>
            </w:r>
          </w:p>
        </w:tc>
        <w:tc>
          <w:tcPr>
            <w:tcW w:w="1134" w:type="dxa"/>
            <w:vAlign w:val="center"/>
          </w:tcPr>
          <w:p w:rsidR="002C4040" w:rsidRPr="003B4260" w:rsidRDefault="002C4040" w:rsidP="00E13E70">
            <w:pPr>
              <w:bidi/>
              <w:jc w:val="center"/>
              <w:rPr>
                <w:rFonts w:cs="B Nazanin"/>
                <w:sz w:val="24"/>
                <w:szCs w:val="24"/>
                <w:rtl/>
              </w:rPr>
            </w:pPr>
            <w:r w:rsidRPr="003B4260">
              <w:rPr>
                <w:rFonts w:cs="B Nazanin" w:hint="cs"/>
                <w:sz w:val="24"/>
                <w:szCs w:val="24"/>
                <w:rtl/>
              </w:rPr>
              <w:t>مشاهده و بررسی مستندات</w:t>
            </w:r>
          </w:p>
        </w:tc>
        <w:tc>
          <w:tcPr>
            <w:tcW w:w="850" w:type="dxa"/>
            <w:shd w:val="clear" w:color="auto" w:fill="auto"/>
            <w:vAlign w:val="center"/>
          </w:tcPr>
          <w:p w:rsidR="002C4040" w:rsidRPr="003B4260" w:rsidRDefault="002C4040" w:rsidP="0066346B">
            <w:pPr>
              <w:bidi/>
              <w:jc w:val="center"/>
              <w:rPr>
                <w:rFonts w:cs="B Nazanin"/>
                <w:sz w:val="24"/>
                <w:szCs w:val="24"/>
                <w:rtl/>
              </w:rPr>
            </w:pPr>
            <w:r w:rsidRPr="003B4260">
              <w:rPr>
                <w:rFonts w:cs="B Nazanin" w:hint="cs"/>
                <w:sz w:val="24"/>
                <w:szCs w:val="24"/>
                <w:rtl/>
              </w:rPr>
              <w:t>6 امتیاز</w:t>
            </w: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c>
          <w:tcPr>
            <w:tcW w:w="898" w:type="dxa"/>
            <w:vAlign w:val="center"/>
          </w:tcPr>
          <w:p w:rsidR="002C4040" w:rsidRPr="003B4260" w:rsidRDefault="002C4040" w:rsidP="009832D1">
            <w:pPr>
              <w:bidi/>
              <w:jc w:val="center"/>
              <w:rPr>
                <w:rFonts w:ascii="Times New Roman" w:hAnsi="Times New Roman" w:cs="B Nazanin"/>
                <w:b/>
                <w:bCs/>
                <w:sz w:val="24"/>
                <w:szCs w:val="24"/>
                <w:rtl/>
              </w:rPr>
            </w:pPr>
          </w:p>
        </w:tc>
      </w:tr>
      <w:tr w:rsidR="002C4040" w:rsidRPr="003B4260" w:rsidTr="002C4040">
        <w:trPr>
          <w:trHeight w:val="1062"/>
          <w:jc w:val="center"/>
        </w:trPr>
        <w:tc>
          <w:tcPr>
            <w:tcW w:w="1668" w:type="dxa"/>
            <w:vAlign w:val="center"/>
          </w:tcPr>
          <w:p w:rsidR="002C4040" w:rsidRPr="003B4260" w:rsidRDefault="002C4040" w:rsidP="003D0951">
            <w:pPr>
              <w:bidi/>
              <w:jc w:val="center"/>
              <w:rPr>
                <w:rFonts w:cs="B Nazanin"/>
                <w:b/>
                <w:bCs/>
                <w:sz w:val="24"/>
                <w:szCs w:val="24"/>
                <w:rtl/>
              </w:rPr>
            </w:pPr>
            <w:r w:rsidRPr="003B4260">
              <w:rPr>
                <w:rFonts w:cs="B Nazanin" w:hint="cs"/>
                <w:b/>
                <w:bCs/>
                <w:sz w:val="24"/>
                <w:szCs w:val="24"/>
                <w:rtl/>
              </w:rPr>
              <w:t>برنامه</w:t>
            </w:r>
            <w:r w:rsidRPr="003B4260">
              <w:rPr>
                <w:rFonts w:cs="B Nazanin"/>
                <w:b/>
                <w:bCs/>
                <w:sz w:val="24"/>
                <w:szCs w:val="24"/>
                <w:rtl/>
              </w:rPr>
              <w:softHyphen/>
            </w:r>
            <w:r w:rsidRPr="003B4260">
              <w:rPr>
                <w:rFonts w:cs="B Nazanin" w:hint="cs"/>
                <w:b/>
                <w:bCs/>
                <w:sz w:val="24"/>
                <w:szCs w:val="24"/>
                <w:rtl/>
              </w:rPr>
              <w:t xml:space="preserve"> مدارس مروج سلامت</w:t>
            </w:r>
          </w:p>
        </w:tc>
        <w:tc>
          <w:tcPr>
            <w:tcW w:w="7513" w:type="dxa"/>
          </w:tcPr>
          <w:p w:rsidR="002C4040" w:rsidRPr="003B4260" w:rsidRDefault="002C4040" w:rsidP="00BA6AB1">
            <w:pPr>
              <w:pStyle w:val="ListParagraph"/>
              <w:numPr>
                <w:ilvl w:val="0"/>
                <w:numId w:val="19"/>
              </w:numPr>
              <w:tabs>
                <w:tab w:val="right" w:pos="459"/>
                <w:tab w:val="right" w:pos="655"/>
                <w:tab w:val="right" w:pos="802"/>
              </w:tabs>
              <w:ind w:hanging="545"/>
              <w:rPr>
                <w:rFonts w:cs="B Nazanin"/>
                <w:sz w:val="24"/>
                <w:szCs w:val="24"/>
              </w:rPr>
            </w:pPr>
            <w:r w:rsidRPr="003B4260">
              <w:rPr>
                <w:rFonts w:cs="B Nazanin" w:hint="cs"/>
                <w:sz w:val="24"/>
                <w:szCs w:val="24"/>
                <w:rtl/>
              </w:rPr>
              <w:t>آموزش و توجیه مدیران و کارکنان مدارس (دو امتیاز)</w:t>
            </w:r>
          </w:p>
          <w:p w:rsidR="002C4040" w:rsidRPr="003B4260" w:rsidRDefault="002C4040" w:rsidP="00BA6AB1">
            <w:pPr>
              <w:pStyle w:val="ListParagraph"/>
              <w:numPr>
                <w:ilvl w:val="0"/>
                <w:numId w:val="19"/>
              </w:numPr>
              <w:tabs>
                <w:tab w:val="right" w:pos="459"/>
                <w:tab w:val="right" w:pos="655"/>
                <w:tab w:val="right" w:pos="802"/>
              </w:tabs>
              <w:ind w:hanging="545"/>
              <w:rPr>
                <w:rFonts w:cs="B Nazanin"/>
                <w:sz w:val="24"/>
                <w:szCs w:val="24"/>
              </w:rPr>
            </w:pPr>
            <w:r w:rsidRPr="003B4260">
              <w:rPr>
                <w:rFonts w:cs="B Nazanin" w:hint="cs"/>
                <w:sz w:val="24"/>
                <w:szCs w:val="24"/>
                <w:rtl/>
              </w:rPr>
              <w:t>پیگیری تشکیل کمیته ارتقاء سلامت مدارس مروج سلامت (دو امتیاز)</w:t>
            </w:r>
          </w:p>
          <w:p w:rsidR="002C4040" w:rsidRPr="003B4260" w:rsidRDefault="002C4040" w:rsidP="00BA6AB1">
            <w:pPr>
              <w:pStyle w:val="ListParagraph"/>
              <w:numPr>
                <w:ilvl w:val="0"/>
                <w:numId w:val="19"/>
              </w:numPr>
              <w:tabs>
                <w:tab w:val="right" w:pos="459"/>
                <w:tab w:val="right" w:pos="655"/>
                <w:tab w:val="right" w:pos="802"/>
              </w:tabs>
              <w:ind w:hanging="545"/>
              <w:rPr>
                <w:rFonts w:cs="B Nazanin"/>
                <w:sz w:val="24"/>
                <w:szCs w:val="24"/>
                <w:rtl/>
              </w:rPr>
            </w:pPr>
            <w:r w:rsidRPr="003B4260">
              <w:rPr>
                <w:rFonts w:cs="B Nazanin" w:hint="cs"/>
                <w:sz w:val="24"/>
                <w:szCs w:val="24"/>
                <w:rtl/>
              </w:rPr>
              <w:t>هماهنگی برای انجام ممیزی خارجی مدارس مروج سلامت (دو امتیاز)</w:t>
            </w:r>
          </w:p>
        </w:tc>
        <w:tc>
          <w:tcPr>
            <w:tcW w:w="1134"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6 امتیاز</w:t>
            </w: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r>
      <w:tr w:rsidR="002C4040" w:rsidRPr="003B4260" w:rsidTr="002C4040">
        <w:trPr>
          <w:trHeight w:val="978"/>
          <w:jc w:val="center"/>
        </w:trPr>
        <w:tc>
          <w:tcPr>
            <w:tcW w:w="1668" w:type="dxa"/>
            <w:vAlign w:val="center"/>
          </w:tcPr>
          <w:p w:rsidR="002C4040" w:rsidRPr="003B4260" w:rsidRDefault="002C4040" w:rsidP="004C045C">
            <w:pPr>
              <w:bidi/>
              <w:jc w:val="center"/>
              <w:rPr>
                <w:rFonts w:cs="B Nazanin"/>
                <w:b/>
                <w:bCs/>
                <w:sz w:val="24"/>
                <w:szCs w:val="24"/>
                <w:rtl/>
              </w:rPr>
            </w:pPr>
            <w:r w:rsidRPr="003B4260">
              <w:rPr>
                <w:rFonts w:cs="B Nazanin" w:hint="cs"/>
                <w:b/>
                <w:bCs/>
                <w:sz w:val="24"/>
                <w:szCs w:val="24"/>
                <w:rtl/>
              </w:rPr>
              <w:t>برنامه پیشگیری وکنترل  پديكولوزيس</w:t>
            </w:r>
          </w:p>
        </w:tc>
        <w:tc>
          <w:tcPr>
            <w:tcW w:w="7513" w:type="dxa"/>
          </w:tcPr>
          <w:p w:rsidR="002C4040" w:rsidRPr="003B4260" w:rsidRDefault="002C4040" w:rsidP="00BA6AB1">
            <w:pPr>
              <w:pStyle w:val="ListParagraph"/>
              <w:numPr>
                <w:ilvl w:val="0"/>
                <w:numId w:val="12"/>
              </w:numPr>
              <w:tabs>
                <w:tab w:val="right" w:pos="459"/>
              </w:tabs>
              <w:ind w:hanging="545"/>
              <w:rPr>
                <w:rFonts w:cs="B Nazanin"/>
                <w:sz w:val="24"/>
                <w:szCs w:val="24"/>
              </w:rPr>
            </w:pPr>
            <w:r w:rsidRPr="003B4260">
              <w:rPr>
                <w:rFonts w:cs="B Nazanin" w:hint="cs"/>
                <w:sz w:val="24"/>
                <w:szCs w:val="24"/>
                <w:rtl/>
              </w:rPr>
              <w:t>آموزش پیشگیری از آلودگی به پدیکولوز مطابق دستورالعمل (دو امتیاز)</w:t>
            </w:r>
          </w:p>
          <w:p w:rsidR="002C4040" w:rsidRPr="003B4260" w:rsidRDefault="002C4040" w:rsidP="00BA6AB1">
            <w:pPr>
              <w:pStyle w:val="ListParagraph"/>
              <w:numPr>
                <w:ilvl w:val="0"/>
                <w:numId w:val="12"/>
              </w:numPr>
              <w:tabs>
                <w:tab w:val="right" w:pos="459"/>
              </w:tabs>
              <w:ind w:hanging="545"/>
              <w:rPr>
                <w:rFonts w:cs="B Nazanin"/>
                <w:sz w:val="24"/>
                <w:szCs w:val="24"/>
              </w:rPr>
            </w:pPr>
            <w:r w:rsidRPr="003B4260">
              <w:rPr>
                <w:rFonts w:cs="B Nazanin" w:hint="cs"/>
                <w:sz w:val="24"/>
                <w:szCs w:val="24"/>
                <w:rtl/>
              </w:rPr>
              <w:t>انجام معاينات دوره ای غربالگري در مدرسه مطابق دستورالعمل (دو امتیاز)</w:t>
            </w:r>
          </w:p>
          <w:p w:rsidR="002C4040" w:rsidRPr="003B4260" w:rsidRDefault="002C4040" w:rsidP="00BA6AB1">
            <w:pPr>
              <w:pStyle w:val="ListParagraph"/>
              <w:numPr>
                <w:ilvl w:val="0"/>
                <w:numId w:val="12"/>
              </w:numPr>
              <w:tabs>
                <w:tab w:val="right" w:pos="459"/>
              </w:tabs>
              <w:ind w:hanging="545"/>
              <w:rPr>
                <w:rFonts w:cs="B Nazanin"/>
                <w:sz w:val="24"/>
                <w:szCs w:val="24"/>
                <w:rtl/>
              </w:rPr>
            </w:pPr>
            <w:r w:rsidRPr="003B4260">
              <w:rPr>
                <w:rFonts w:cs="B Nazanin" w:hint="cs"/>
                <w:sz w:val="24"/>
                <w:szCs w:val="24"/>
                <w:rtl/>
              </w:rPr>
              <w:t xml:space="preserve">پیگیری و درمان موارد آلوده به پدیکولوز مطابق برنامه و مطابق دستورالعمل (دو امتیاز) </w:t>
            </w:r>
          </w:p>
        </w:tc>
        <w:tc>
          <w:tcPr>
            <w:tcW w:w="1134"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6 امتیاز</w:t>
            </w: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r>
      <w:tr w:rsidR="002C4040" w:rsidRPr="003B4260" w:rsidTr="002C4040">
        <w:trPr>
          <w:trHeight w:val="1088"/>
          <w:jc w:val="center"/>
        </w:trPr>
        <w:tc>
          <w:tcPr>
            <w:tcW w:w="1668" w:type="dxa"/>
            <w:vAlign w:val="center"/>
          </w:tcPr>
          <w:p w:rsidR="002C4040" w:rsidRPr="003B4260" w:rsidRDefault="002C4040" w:rsidP="00876E84">
            <w:pPr>
              <w:bidi/>
              <w:jc w:val="center"/>
              <w:rPr>
                <w:rFonts w:cs="B Nazanin"/>
                <w:b/>
                <w:bCs/>
                <w:sz w:val="24"/>
                <w:szCs w:val="24"/>
                <w:rtl/>
              </w:rPr>
            </w:pPr>
            <w:r w:rsidRPr="003B4260">
              <w:rPr>
                <w:rFonts w:cs="B Nazanin" w:hint="cs"/>
                <w:b/>
                <w:bCs/>
                <w:sz w:val="24"/>
                <w:szCs w:val="24"/>
                <w:rtl/>
              </w:rPr>
              <w:t>برنامه تغذیه و مکمل یاری</w:t>
            </w:r>
          </w:p>
        </w:tc>
        <w:tc>
          <w:tcPr>
            <w:tcW w:w="7513" w:type="dxa"/>
          </w:tcPr>
          <w:p w:rsidR="002C4040" w:rsidRPr="003B4260" w:rsidRDefault="002C4040" w:rsidP="00BA6AB1">
            <w:pPr>
              <w:pStyle w:val="ListParagraph"/>
              <w:numPr>
                <w:ilvl w:val="0"/>
                <w:numId w:val="16"/>
              </w:numPr>
              <w:tabs>
                <w:tab w:val="right" w:pos="459"/>
              </w:tabs>
              <w:ind w:hanging="545"/>
              <w:rPr>
                <w:rFonts w:cs="B Nazanin"/>
                <w:sz w:val="24"/>
                <w:szCs w:val="24"/>
              </w:rPr>
            </w:pPr>
            <w:r w:rsidRPr="003B4260">
              <w:rPr>
                <w:rFonts w:cs="B Nazanin" w:hint="cs"/>
                <w:sz w:val="24"/>
                <w:szCs w:val="24"/>
                <w:rtl/>
              </w:rPr>
              <w:t>پیگیری و نظارت بر اجرای دستورالعمل کشوری پایگاه تغذیه سالم (دو امتیاز)</w:t>
            </w:r>
          </w:p>
          <w:p w:rsidR="002C4040" w:rsidRPr="003B4260" w:rsidRDefault="002C4040" w:rsidP="00BA6AB1">
            <w:pPr>
              <w:pStyle w:val="ListParagraph"/>
              <w:numPr>
                <w:ilvl w:val="0"/>
                <w:numId w:val="16"/>
              </w:numPr>
              <w:tabs>
                <w:tab w:val="right" w:pos="459"/>
              </w:tabs>
              <w:ind w:hanging="545"/>
              <w:rPr>
                <w:rFonts w:cs="B Nazanin"/>
                <w:sz w:val="24"/>
                <w:szCs w:val="24"/>
              </w:rPr>
            </w:pPr>
            <w:r w:rsidRPr="003B4260">
              <w:rPr>
                <w:rFonts w:cs="B Nazanin" w:hint="cs"/>
                <w:sz w:val="24"/>
                <w:szCs w:val="24"/>
                <w:rtl/>
              </w:rPr>
              <w:t xml:space="preserve">پیگیری و نظارت بر اجرای دستورالعمل کشوری مکمل یاری آهن و ویتامین </w:t>
            </w:r>
            <w:r w:rsidRPr="003B4260">
              <w:rPr>
                <w:rFonts w:cs="B Nazanin"/>
                <w:sz w:val="24"/>
                <w:szCs w:val="24"/>
              </w:rPr>
              <w:t>D3</w:t>
            </w:r>
            <w:r w:rsidRPr="003B4260">
              <w:rPr>
                <w:rFonts w:cs="B Nazanin" w:hint="cs"/>
                <w:sz w:val="24"/>
                <w:szCs w:val="24"/>
                <w:rtl/>
              </w:rPr>
              <w:t xml:space="preserve"> (دو امتیاز)</w:t>
            </w:r>
          </w:p>
          <w:p w:rsidR="002C4040" w:rsidRDefault="002C4040" w:rsidP="00BA6AB1">
            <w:pPr>
              <w:pStyle w:val="ListParagraph"/>
              <w:numPr>
                <w:ilvl w:val="0"/>
                <w:numId w:val="16"/>
              </w:numPr>
              <w:tabs>
                <w:tab w:val="right" w:pos="459"/>
              </w:tabs>
              <w:ind w:hanging="545"/>
              <w:rPr>
                <w:rFonts w:cs="B Nazanin" w:hint="cs"/>
                <w:sz w:val="24"/>
                <w:szCs w:val="24"/>
              </w:rPr>
            </w:pPr>
            <w:r w:rsidRPr="003B4260">
              <w:rPr>
                <w:rFonts w:cs="B Nazanin" w:hint="cs"/>
                <w:sz w:val="24"/>
                <w:szCs w:val="24"/>
                <w:rtl/>
              </w:rPr>
              <w:t xml:space="preserve"> پیگیری و نظارت بر اجرای دستورالعمل کشوری</w:t>
            </w:r>
            <w:r w:rsidRPr="003B4260">
              <w:rPr>
                <w:rFonts w:cs="B Nazanin"/>
                <w:sz w:val="24"/>
                <w:szCs w:val="24"/>
              </w:rPr>
              <w:t xml:space="preserve"> </w:t>
            </w:r>
            <w:r w:rsidRPr="003B4260">
              <w:rPr>
                <w:rFonts w:cs="B Nazanin" w:hint="cs"/>
                <w:sz w:val="24"/>
                <w:szCs w:val="24"/>
                <w:rtl/>
              </w:rPr>
              <w:t>شیر مدرسه (دو امتیاز)</w:t>
            </w:r>
          </w:p>
          <w:p w:rsidR="002C4040" w:rsidRPr="003B4260" w:rsidRDefault="002C4040" w:rsidP="00BA6AB1">
            <w:pPr>
              <w:pStyle w:val="ListParagraph"/>
              <w:numPr>
                <w:ilvl w:val="0"/>
                <w:numId w:val="16"/>
              </w:numPr>
              <w:tabs>
                <w:tab w:val="right" w:pos="459"/>
              </w:tabs>
              <w:ind w:hanging="545"/>
              <w:rPr>
                <w:rFonts w:cs="B Nazanin"/>
                <w:sz w:val="24"/>
                <w:szCs w:val="24"/>
                <w:rtl/>
              </w:rPr>
            </w:pPr>
          </w:p>
        </w:tc>
        <w:tc>
          <w:tcPr>
            <w:tcW w:w="1134"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6 امتیاز</w:t>
            </w: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r>
      <w:tr w:rsidR="002C4040" w:rsidRPr="003B4260" w:rsidTr="002C4040">
        <w:trPr>
          <w:trHeight w:val="640"/>
          <w:jc w:val="center"/>
        </w:trPr>
        <w:tc>
          <w:tcPr>
            <w:tcW w:w="1668" w:type="dxa"/>
            <w:vAlign w:val="center"/>
          </w:tcPr>
          <w:p w:rsidR="002C4040" w:rsidRPr="003B4260" w:rsidRDefault="002C4040" w:rsidP="0026146F">
            <w:pPr>
              <w:bidi/>
              <w:jc w:val="center"/>
              <w:rPr>
                <w:rFonts w:cs="B Nazanin"/>
                <w:b/>
                <w:bCs/>
                <w:sz w:val="24"/>
                <w:szCs w:val="24"/>
                <w:rtl/>
              </w:rPr>
            </w:pPr>
            <w:r w:rsidRPr="003B4260">
              <w:rPr>
                <w:rFonts w:cs="B Nazanin" w:hint="cs"/>
                <w:b/>
                <w:bCs/>
                <w:sz w:val="24"/>
                <w:szCs w:val="24"/>
                <w:rtl/>
              </w:rPr>
              <w:lastRenderedPageBreak/>
              <w:t>برنامه فعالیت بدنی</w:t>
            </w:r>
          </w:p>
        </w:tc>
        <w:tc>
          <w:tcPr>
            <w:tcW w:w="7513" w:type="dxa"/>
          </w:tcPr>
          <w:p w:rsidR="002C4040" w:rsidRPr="003B4260" w:rsidRDefault="002C4040" w:rsidP="00A920A7">
            <w:pPr>
              <w:pStyle w:val="ListParagraph"/>
              <w:numPr>
                <w:ilvl w:val="0"/>
                <w:numId w:val="15"/>
              </w:numPr>
              <w:tabs>
                <w:tab w:val="right" w:pos="459"/>
              </w:tabs>
              <w:ind w:hanging="545"/>
              <w:rPr>
                <w:rFonts w:cs="B Nazanin"/>
                <w:sz w:val="24"/>
                <w:szCs w:val="24"/>
              </w:rPr>
            </w:pPr>
            <w:r w:rsidRPr="003B4260">
              <w:rPr>
                <w:rFonts w:cs="B Nazanin" w:hint="cs"/>
                <w:sz w:val="24"/>
                <w:szCs w:val="24"/>
                <w:rtl/>
              </w:rPr>
              <w:t>هماهنگی و نظارت بر اجرای تمرینات کششی در مدرسه (دو امتیاز)</w:t>
            </w:r>
          </w:p>
          <w:p w:rsidR="002C4040" w:rsidRPr="003B4260" w:rsidRDefault="002C4040" w:rsidP="00BA6AB1">
            <w:pPr>
              <w:pStyle w:val="ListParagraph"/>
              <w:numPr>
                <w:ilvl w:val="0"/>
                <w:numId w:val="15"/>
              </w:numPr>
              <w:tabs>
                <w:tab w:val="right" w:pos="459"/>
              </w:tabs>
              <w:ind w:hanging="545"/>
              <w:rPr>
                <w:rFonts w:cs="B Nazanin"/>
                <w:sz w:val="24"/>
                <w:szCs w:val="24"/>
                <w:rtl/>
              </w:rPr>
            </w:pPr>
            <w:r w:rsidRPr="003B4260">
              <w:rPr>
                <w:rFonts w:cs="B Nazanin" w:hint="cs"/>
                <w:sz w:val="24"/>
                <w:szCs w:val="24"/>
                <w:rtl/>
              </w:rPr>
              <w:t>انجام مداخلات مناسب برای نوجوانان و دانش آموزان دارای فعالیت بدنی نامطلوب (دو امتیاز)</w:t>
            </w:r>
          </w:p>
        </w:tc>
        <w:tc>
          <w:tcPr>
            <w:tcW w:w="1134"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105AAD">
            <w:pPr>
              <w:bidi/>
              <w:jc w:val="center"/>
              <w:rPr>
                <w:rFonts w:cs="B Nazanin"/>
                <w:sz w:val="24"/>
                <w:szCs w:val="24"/>
                <w:rtl/>
              </w:rPr>
            </w:pPr>
            <w:r w:rsidRPr="003B4260">
              <w:rPr>
                <w:rFonts w:cs="B Nazanin" w:hint="cs"/>
                <w:sz w:val="24"/>
                <w:szCs w:val="24"/>
                <w:rtl/>
              </w:rPr>
              <w:t>4 امتیاز</w:t>
            </w: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c>
          <w:tcPr>
            <w:tcW w:w="898" w:type="dxa"/>
            <w:vAlign w:val="center"/>
          </w:tcPr>
          <w:p w:rsidR="002C4040" w:rsidRPr="003B4260" w:rsidRDefault="002C4040" w:rsidP="00105AAD">
            <w:pPr>
              <w:bidi/>
              <w:jc w:val="center"/>
              <w:rPr>
                <w:rFonts w:ascii="Times New Roman" w:hAnsi="Times New Roman" w:cs="B Nazanin"/>
                <w:b/>
                <w:bCs/>
                <w:sz w:val="24"/>
                <w:szCs w:val="24"/>
                <w:rtl/>
              </w:rPr>
            </w:pPr>
          </w:p>
        </w:tc>
      </w:tr>
      <w:tr w:rsidR="002C4040" w:rsidRPr="003B4260" w:rsidTr="002C4040">
        <w:trPr>
          <w:trHeight w:val="580"/>
          <w:jc w:val="center"/>
        </w:trPr>
        <w:tc>
          <w:tcPr>
            <w:tcW w:w="1668" w:type="dxa"/>
            <w:vAlign w:val="center"/>
          </w:tcPr>
          <w:p w:rsidR="002C4040" w:rsidRPr="003B4260" w:rsidRDefault="002C4040" w:rsidP="003019F3">
            <w:pPr>
              <w:bidi/>
              <w:jc w:val="center"/>
              <w:rPr>
                <w:rFonts w:cs="B Nazanin"/>
                <w:b/>
                <w:bCs/>
                <w:sz w:val="24"/>
                <w:szCs w:val="24"/>
                <w:rtl/>
              </w:rPr>
            </w:pPr>
            <w:r w:rsidRPr="003B4260">
              <w:rPr>
                <w:rFonts w:cs="B Nazanin" w:hint="cs"/>
                <w:b/>
                <w:bCs/>
                <w:sz w:val="24"/>
                <w:szCs w:val="24"/>
                <w:rtl/>
              </w:rPr>
              <w:t>برنامه سوانح و حوادث</w:t>
            </w:r>
          </w:p>
        </w:tc>
        <w:tc>
          <w:tcPr>
            <w:tcW w:w="7513" w:type="dxa"/>
          </w:tcPr>
          <w:p w:rsidR="002C4040" w:rsidRPr="003B4260" w:rsidRDefault="002C4040" w:rsidP="00BA6AB1">
            <w:pPr>
              <w:pStyle w:val="ListParagraph"/>
              <w:numPr>
                <w:ilvl w:val="0"/>
                <w:numId w:val="14"/>
              </w:numPr>
              <w:tabs>
                <w:tab w:val="right" w:pos="459"/>
              </w:tabs>
              <w:ind w:hanging="545"/>
              <w:rPr>
                <w:rFonts w:cs="B Nazanin"/>
                <w:sz w:val="24"/>
                <w:szCs w:val="24"/>
              </w:rPr>
            </w:pPr>
            <w:r w:rsidRPr="003B4260">
              <w:rPr>
                <w:rFonts w:cs="B Nazanin" w:hint="cs"/>
                <w:sz w:val="24"/>
                <w:szCs w:val="24"/>
                <w:rtl/>
              </w:rPr>
              <w:t>شناسایی موارد سوانح و حوادث در مدرسه و تعیین الویت ها در گروه هدف (دو امتیاز)</w:t>
            </w:r>
          </w:p>
          <w:p w:rsidR="002C4040" w:rsidRPr="003B4260" w:rsidRDefault="002C4040" w:rsidP="00BA6AB1">
            <w:pPr>
              <w:pStyle w:val="ListParagraph"/>
              <w:numPr>
                <w:ilvl w:val="0"/>
                <w:numId w:val="14"/>
              </w:numPr>
              <w:tabs>
                <w:tab w:val="right" w:pos="459"/>
              </w:tabs>
              <w:ind w:hanging="545"/>
              <w:rPr>
                <w:rFonts w:cs="B Nazanin"/>
                <w:sz w:val="24"/>
                <w:szCs w:val="24"/>
                <w:rtl/>
              </w:rPr>
            </w:pPr>
            <w:r w:rsidRPr="003B4260">
              <w:rPr>
                <w:rFonts w:cs="B Nazanin" w:hint="cs"/>
                <w:sz w:val="24"/>
                <w:szCs w:val="24"/>
                <w:rtl/>
              </w:rPr>
              <w:t>پیگیری انجام مداخلات قابل اجرا (دو امتیاز)</w:t>
            </w:r>
          </w:p>
        </w:tc>
        <w:tc>
          <w:tcPr>
            <w:tcW w:w="1134" w:type="dxa"/>
            <w:vAlign w:val="center"/>
          </w:tcPr>
          <w:p w:rsidR="002C4040" w:rsidRPr="003B4260" w:rsidRDefault="002C4040" w:rsidP="003019F3">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3019F3">
            <w:pPr>
              <w:bidi/>
              <w:jc w:val="center"/>
              <w:rPr>
                <w:rFonts w:cs="B Nazanin"/>
                <w:sz w:val="24"/>
                <w:szCs w:val="24"/>
                <w:rtl/>
              </w:rPr>
            </w:pPr>
            <w:r w:rsidRPr="003B4260">
              <w:rPr>
                <w:rFonts w:cs="B Nazanin" w:hint="cs"/>
                <w:sz w:val="24"/>
                <w:szCs w:val="24"/>
                <w:rtl/>
              </w:rPr>
              <w:t>4 امتیاز</w:t>
            </w:r>
          </w:p>
        </w:tc>
        <w:tc>
          <w:tcPr>
            <w:tcW w:w="898" w:type="dxa"/>
            <w:vAlign w:val="center"/>
          </w:tcPr>
          <w:p w:rsidR="002C4040" w:rsidRPr="003B4260" w:rsidRDefault="002C4040" w:rsidP="003019F3">
            <w:pPr>
              <w:bidi/>
              <w:jc w:val="center"/>
              <w:rPr>
                <w:rFonts w:ascii="Times New Roman" w:hAnsi="Times New Roman" w:cs="B Nazanin"/>
                <w:b/>
                <w:bCs/>
                <w:sz w:val="24"/>
                <w:szCs w:val="24"/>
                <w:rtl/>
              </w:rPr>
            </w:pPr>
          </w:p>
        </w:tc>
        <w:tc>
          <w:tcPr>
            <w:tcW w:w="898" w:type="dxa"/>
            <w:vAlign w:val="center"/>
          </w:tcPr>
          <w:p w:rsidR="002C4040" w:rsidRPr="003B4260" w:rsidRDefault="002C4040" w:rsidP="003019F3">
            <w:pPr>
              <w:bidi/>
              <w:jc w:val="center"/>
              <w:rPr>
                <w:rFonts w:ascii="Times New Roman" w:hAnsi="Times New Roman" w:cs="B Nazanin"/>
                <w:b/>
                <w:bCs/>
                <w:sz w:val="24"/>
                <w:szCs w:val="24"/>
                <w:rtl/>
              </w:rPr>
            </w:pPr>
          </w:p>
        </w:tc>
        <w:tc>
          <w:tcPr>
            <w:tcW w:w="898" w:type="dxa"/>
            <w:vAlign w:val="center"/>
          </w:tcPr>
          <w:p w:rsidR="002C4040" w:rsidRPr="003B4260" w:rsidRDefault="002C4040" w:rsidP="003019F3">
            <w:pPr>
              <w:bidi/>
              <w:jc w:val="center"/>
              <w:rPr>
                <w:rFonts w:ascii="Times New Roman" w:hAnsi="Times New Roman" w:cs="B Nazanin"/>
                <w:b/>
                <w:bCs/>
                <w:sz w:val="24"/>
                <w:szCs w:val="24"/>
                <w:rtl/>
              </w:rPr>
            </w:pPr>
          </w:p>
        </w:tc>
        <w:tc>
          <w:tcPr>
            <w:tcW w:w="898" w:type="dxa"/>
            <w:vAlign w:val="center"/>
          </w:tcPr>
          <w:p w:rsidR="002C4040" w:rsidRPr="003B4260" w:rsidRDefault="002C4040" w:rsidP="003019F3">
            <w:pPr>
              <w:bidi/>
              <w:jc w:val="center"/>
              <w:rPr>
                <w:rFonts w:ascii="Times New Roman" w:hAnsi="Times New Roman" w:cs="B Nazanin"/>
                <w:b/>
                <w:bCs/>
                <w:sz w:val="24"/>
                <w:szCs w:val="24"/>
                <w:rtl/>
              </w:rPr>
            </w:pPr>
          </w:p>
        </w:tc>
      </w:tr>
      <w:tr w:rsidR="002C4040" w:rsidRPr="003B4260" w:rsidTr="002C4040">
        <w:trPr>
          <w:trHeight w:val="704"/>
          <w:jc w:val="center"/>
        </w:trPr>
        <w:tc>
          <w:tcPr>
            <w:tcW w:w="1668" w:type="dxa"/>
            <w:vAlign w:val="center"/>
          </w:tcPr>
          <w:p w:rsidR="002C4040" w:rsidRPr="003B4260" w:rsidRDefault="002C4040" w:rsidP="00575283">
            <w:pPr>
              <w:bidi/>
              <w:jc w:val="center"/>
              <w:rPr>
                <w:rFonts w:cs="B Nazanin"/>
                <w:b/>
                <w:bCs/>
                <w:sz w:val="24"/>
                <w:szCs w:val="24"/>
                <w:rtl/>
              </w:rPr>
            </w:pPr>
            <w:r w:rsidRPr="003B4260">
              <w:rPr>
                <w:rFonts w:cs="B Nazanin" w:hint="cs"/>
                <w:b/>
                <w:bCs/>
                <w:sz w:val="24"/>
                <w:szCs w:val="24"/>
                <w:rtl/>
              </w:rPr>
              <w:t>برنامه بهداشت بلوغ و سلامت باروری</w:t>
            </w:r>
          </w:p>
        </w:tc>
        <w:tc>
          <w:tcPr>
            <w:tcW w:w="7513" w:type="dxa"/>
          </w:tcPr>
          <w:p w:rsidR="002C4040" w:rsidRPr="003B4260" w:rsidRDefault="002C4040" w:rsidP="00BA6AB1">
            <w:pPr>
              <w:pStyle w:val="ListParagraph"/>
              <w:numPr>
                <w:ilvl w:val="0"/>
                <w:numId w:val="13"/>
              </w:numPr>
              <w:tabs>
                <w:tab w:val="right" w:pos="459"/>
              </w:tabs>
              <w:ind w:hanging="545"/>
              <w:rPr>
                <w:rFonts w:cs="B Nazanin"/>
                <w:sz w:val="24"/>
                <w:szCs w:val="24"/>
              </w:rPr>
            </w:pPr>
            <w:r w:rsidRPr="003B4260">
              <w:rPr>
                <w:rFonts w:cs="B Nazanin" w:hint="cs"/>
                <w:sz w:val="24"/>
                <w:szCs w:val="24"/>
                <w:rtl/>
              </w:rPr>
              <w:t>ارایه آموزش های دوران بلوغ به گروه های هدف (دو امتیاز)</w:t>
            </w:r>
          </w:p>
          <w:p w:rsidR="002C4040" w:rsidRPr="003B4260" w:rsidRDefault="002C4040" w:rsidP="00BA6AB1">
            <w:pPr>
              <w:pStyle w:val="ListParagraph"/>
              <w:numPr>
                <w:ilvl w:val="0"/>
                <w:numId w:val="13"/>
              </w:numPr>
              <w:tabs>
                <w:tab w:val="right" w:pos="459"/>
              </w:tabs>
              <w:ind w:hanging="545"/>
              <w:rPr>
                <w:rFonts w:cs="B Nazanin"/>
                <w:sz w:val="24"/>
                <w:szCs w:val="24"/>
                <w:rtl/>
              </w:rPr>
            </w:pPr>
            <w:r w:rsidRPr="003B4260">
              <w:rPr>
                <w:rFonts w:cs="B Nazanin" w:hint="cs"/>
                <w:sz w:val="24"/>
                <w:szCs w:val="24"/>
                <w:rtl/>
              </w:rPr>
              <w:t>ارجاع و پیگیری موارد نیازمند ارجاع (دو امتیاز)</w:t>
            </w:r>
          </w:p>
        </w:tc>
        <w:tc>
          <w:tcPr>
            <w:tcW w:w="1134" w:type="dxa"/>
            <w:vAlign w:val="center"/>
          </w:tcPr>
          <w:p w:rsidR="002C4040" w:rsidRPr="003B4260" w:rsidRDefault="002C4040" w:rsidP="00575283">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575283">
            <w:pPr>
              <w:bidi/>
              <w:jc w:val="center"/>
              <w:rPr>
                <w:rFonts w:cs="B Nazanin"/>
                <w:sz w:val="24"/>
                <w:szCs w:val="24"/>
                <w:rtl/>
              </w:rPr>
            </w:pPr>
            <w:r w:rsidRPr="003B4260">
              <w:rPr>
                <w:rFonts w:cs="B Nazanin" w:hint="cs"/>
                <w:sz w:val="24"/>
                <w:szCs w:val="24"/>
                <w:rtl/>
              </w:rPr>
              <w:t>4 امتیاز</w:t>
            </w:r>
          </w:p>
        </w:tc>
        <w:tc>
          <w:tcPr>
            <w:tcW w:w="898" w:type="dxa"/>
            <w:vAlign w:val="center"/>
          </w:tcPr>
          <w:p w:rsidR="002C4040" w:rsidRPr="003B4260" w:rsidRDefault="002C4040" w:rsidP="00575283">
            <w:pPr>
              <w:bidi/>
              <w:jc w:val="center"/>
              <w:rPr>
                <w:rFonts w:ascii="Times New Roman" w:hAnsi="Times New Roman" w:cs="B Nazanin"/>
                <w:b/>
                <w:bCs/>
                <w:sz w:val="24"/>
                <w:szCs w:val="24"/>
                <w:rtl/>
              </w:rPr>
            </w:pPr>
          </w:p>
        </w:tc>
        <w:tc>
          <w:tcPr>
            <w:tcW w:w="898" w:type="dxa"/>
            <w:vAlign w:val="center"/>
          </w:tcPr>
          <w:p w:rsidR="002C4040" w:rsidRPr="003B4260" w:rsidRDefault="002C4040" w:rsidP="00575283">
            <w:pPr>
              <w:bidi/>
              <w:jc w:val="center"/>
              <w:rPr>
                <w:rFonts w:ascii="Times New Roman" w:hAnsi="Times New Roman" w:cs="B Nazanin"/>
                <w:b/>
                <w:bCs/>
                <w:sz w:val="24"/>
                <w:szCs w:val="24"/>
                <w:rtl/>
              </w:rPr>
            </w:pPr>
          </w:p>
        </w:tc>
        <w:tc>
          <w:tcPr>
            <w:tcW w:w="898" w:type="dxa"/>
            <w:vAlign w:val="center"/>
          </w:tcPr>
          <w:p w:rsidR="002C4040" w:rsidRPr="003B4260" w:rsidRDefault="002C4040" w:rsidP="00575283">
            <w:pPr>
              <w:bidi/>
              <w:jc w:val="center"/>
              <w:rPr>
                <w:rFonts w:ascii="Times New Roman" w:hAnsi="Times New Roman" w:cs="B Nazanin"/>
                <w:b/>
                <w:bCs/>
                <w:sz w:val="24"/>
                <w:szCs w:val="24"/>
                <w:rtl/>
              </w:rPr>
            </w:pPr>
          </w:p>
        </w:tc>
        <w:tc>
          <w:tcPr>
            <w:tcW w:w="898" w:type="dxa"/>
            <w:vAlign w:val="center"/>
          </w:tcPr>
          <w:p w:rsidR="002C4040" w:rsidRPr="003B4260" w:rsidRDefault="002C4040" w:rsidP="00575283">
            <w:pPr>
              <w:bidi/>
              <w:jc w:val="center"/>
              <w:rPr>
                <w:rFonts w:ascii="Times New Roman" w:hAnsi="Times New Roman" w:cs="B Nazanin"/>
                <w:b/>
                <w:bCs/>
                <w:sz w:val="24"/>
                <w:szCs w:val="24"/>
                <w:rtl/>
              </w:rPr>
            </w:pPr>
          </w:p>
        </w:tc>
      </w:tr>
      <w:tr w:rsidR="002C4040" w:rsidRPr="003B4260" w:rsidTr="002C4040">
        <w:trPr>
          <w:trHeight w:val="144"/>
          <w:jc w:val="center"/>
        </w:trPr>
        <w:tc>
          <w:tcPr>
            <w:tcW w:w="1668" w:type="dxa"/>
            <w:vAlign w:val="center"/>
          </w:tcPr>
          <w:p w:rsidR="002C4040" w:rsidRPr="003B4260" w:rsidRDefault="002C4040" w:rsidP="00F75D2D">
            <w:pPr>
              <w:bidi/>
              <w:jc w:val="center"/>
              <w:rPr>
                <w:rFonts w:cs="B Nazanin"/>
                <w:b/>
                <w:bCs/>
                <w:sz w:val="24"/>
                <w:szCs w:val="24"/>
                <w:rtl/>
              </w:rPr>
            </w:pPr>
            <w:r w:rsidRPr="003B4260">
              <w:rPr>
                <w:rFonts w:cs="B Nazanin" w:hint="cs"/>
                <w:b/>
                <w:bCs/>
                <w:sz w:val="24"/>
                <w:szCs w:val="24"/>
                <w:rtl/>
              </w:rPr>
              <w:t>برنامه حضور در مدارس</w:t>
            </w:r>
          </w:p>
        </w:tc>
        <w:tc>
          <w:tcPr>
            <w:tcW w:w="7513" w:type="dxa"/>
          </w:tcPr>
          <w:p w:rsidR="002C4040" w:rsidRPr="003B4260" w:rsidRDefault="002C4040" w:rsidP="00BA6AB1">
            <w:pPr>
              <w:pStyle w:val="ListParagraph"/>
              <w:numPr>
                <w:ilvl w:val="0"/>
                <w:numId w:val="20"/>
              </w:numPr>
              <w:tabs>
                <w:tab w:val="right" w:pos="459"/>
              </w:tabs>
              <w:ind w:hanging="545"/>
              <w:rPr>
                <w:rFonts w:cs="B Nazanin"/>
                <w:sz w:val="24"/>
                <w:szCs w:val="24"/>
              </w:rPr>
            </w:pPr>
            <w:r w:rsidRPr="003B4260">
              <w:rPr>
                <w:rFonts w:cs="B Nazanin" w:hint="cs"/>
                <w:sz w:val="24"/>
                <w:szCs w:val="24"/>
                <w:rtl/>
              </w:rPr>
              <w:t>برنامه هفتگی زمانبندی حضور در مدرسه (یک امتیاز)</w:t>
            </w:r>
          </w:p>
          <w:p w:rsidR="002C4040" w:rsidRPr="003B4260" w:rsidRDefault="002C4040" w:rsidP="00BA6AB1">
            <w:pPr>
              <w:pStyle w:val="ListParagraph"/>
              <w:numPr>
                <w:ilvl w:val="0"/>
                <w:numId w:val="20"/>
              </w:numPr>
              <w:tabs>
                <w:tab w:val="right" w:pos="459"/>
              </w:tabs>
              <w:ind w:hanging="545"/>
              <w:rPr>
                <w:rFonts w:cs="B Nazanin"/>
                <w:sz w:val="24"/>
                <w:szCs w:val="24"/>
              </w:rPr>
            </w:pPr>
            <w:r w:rsidRPr="003B4260">
              <w:rPr>
                <w:rFonts w:cs="B Nazanin" w:hint="cs"/>
                <w:sz w:val="24"/>
                <w:szCs w:val="24"/>
                <w:rtl/>
              </w:rPr>
              <w:t>حضور در مدرسه مطابق برنامه زمانبندی (دو امتیاز)</w:t>
            </w:r>
          </w:p>
          <w:p w:rsidR="002C4040" w:rsidRPr="003B4260" w:rsidRDefault="002C4040" w:rsidP="00BA6AB1">
            <w:pPr>
              <w:pStyle w:val="ListParagraph"/>
              <w:numPr>
                <w:ilvl w:val="0"/>
                <w:numId w:val="20"/>
              </w:numPr>
              <w:tabs>
                <w:tab w:val="right" w:pos="459"/>
              </w:tabs>
              <w:ind w:hanging="545"/>
              <w:rPr>
                <w:rFonts w:cs="B Nazanin"/>
                <w:sz w:val="24"/>
                <w:szCs w:val="24"/>
                <w:rtl/>
              </w:rPr>
            </w:pPr>
            <w:r w:rsidRPr="003B4260">
              <w:rPr>
                <w:rFonts w:cs="B Nazanin" w:hint="cs"/>
                <w:sz w:val="24"/>
                <w:szCs w:val="24"/>
                <w:rtl/>
              </w:rPr>
              <w:t>هماهنگی جهت کنترل بیماریهای واگیردار، طغیان ها، موارد نیازمند مراقبت ویژه و بهداشت فردی(سه امتیاز)</w:t>
            </w:r>
          </w:p>
        </w:tc>
        <w:tc>
          <w:tcPr>
            <w:tcW w:w="1134" w:type="dxa"/>
            <w:vAlign w:val="center"/>
          </w:tcPr>
          <w:p w:rsidR="002C4040" w:rsidRPr="003B4260" w:rsidRDefault="002C4040" w:rsidP="00F75D2D">
            <w:pPr>
              <w:bidi/>
              <w:jc w:val="center"/>
              <w:rPr>
                <w:rFonts w:cs="B Nazanin"/>
                <w:sz w:val="24"/>
                <w:szCs w:val="24"/>
                <w:rtl/>
              </w:rPr>
            </w:pPr>
            <w:r w:rsidRPr="003B4260">
              <w:rPr>
                <w:rFonts w:cs="B Nazanin" w:hint="cs"/>
                <w:sz w:val="24"/>
                <w:szCs w:val="24"/>
                <w:rtl/>
              </w:rPr>
              <w:t>مشاهده و بررسی مستندات</w:t>
            </w:r>
          </w:p>
        </w:tc>
        <w:tc>
          <w:tcPr>
            <w:tcW w:w="850" w:type="dxa"/>
            <w:vAlign w:val="center"/>
          </w:tcPr>
          <w:p w:rsidR="002C4040" w:rsidRPr="003B4260" w:rsidRDefault="002C4040" w:rsidP="00F75D2D">
            <w:pPr>
              <w:bidi/>
              <w:jc w:val="center"/>
              <w:rPr>
                <w:rFonts w:cs="B Nazanin"/>
                <w:sz w:val="24"/>
                <w:szCs w:val="24"/>
                <w:rtl/>
              </w:rPr>
            </w:pPr>
            <w:r w:rsidRPr="003B4260">
              <w:rPr>
                <w:rFonts w:cs="B Nazanin" w:hint="cs"/>
                <w:sz w:val="24"/>
                <w:szCs w:val="24"/>
                <w:rtl/>
              </w:rPr>
              <w:t>6 امتیاز</w:t>
            </w: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r>
      <w:tr w:rsidR="003B4260" w:rsidRPr="003B4260" w:rsidTr="002C4040">
        <w:trPr>
          <w:trHeight w:val="453"/>
          <w:jc w:val="center"/>
        </w:trPr>
        <w:tc>
          <w:tcPr>
            <w:tcW w:w="1668" w:type="dxa"/>
            <w:vAlign w:val="center"/>
          </w:tcPr>
          <w:p w:rsidR="002C3383" w:rsidRPr="003B4260" w:rsidRDefault="002C3383" w:rsidP="00F75D2D">
            <w:pPr>
              <w:bidi/>
              <w:rPr>
                <w:rFonts w:ascii="Arial" w:hAnsi="Arial" w:cs="B Nazanin"/>
                <w:b/>
                <w:bCs/>
                <w:sz w:val="24"/>
                <w:szCs w:val="24"/>
                <w:rtl/>
              </w:rPr>
            </w:pPr>
            <w:r w:rsidRPr="003B4260">
              <w:rPr>
                <w:rFonts w:ascii="Arial" w:hAnsi="Arial" w:cs="B Nazanin" w:hint="cs"/>
                <w:b/>
                <w:bCs/>
                <w:sz w:val="24"/>
                <w:szCs w:val="24"/>
                <w:rtl/>
              </w:rPr>
              <w:t>جمع امتیاز برنامه</w:t>
            </w:r>
          </w:p>
        </w:tc>
        <w:tc>
          <w:tcPr>
            <w:tcW w:w="8647" w:type="dxa"/>
            <w:gridSpan w:val="2"/>
          </w:tcPr>
          <w:p w:rsidR="002C3383" w:rsidRPr="003B4260" w:rsidRDefault="002C3383" w:rsidP="00F75D2D">
            <w:pPr>
              <w:bidi/>
              <w:jc w:val="center"/>
              <w:rPr>
                <w:rFonts w:cs="B Nazanin"/>
                <w:sz w:val="24"/>
                <w:szCs w:val="24"/>
                <w:rtl/>
              </w:rPr>
            </w:pPr>
          </w:p>
        </w:tc>
        <w:tc>
          <w:tcPr>
            <w:tcW w:w="850" w:type="dxa"/>
            <w:vAlign w:val="center"/>
          </w:tcPr>
          <w:p w:rsidR="002C3383" w:rsidRPr="003B4260" w:rsidRDefault="00AA0CF9" w:rsidP="00C81E2A">
            <w:pPr>
              <w:bidi/>
              <w:jc w:val="center"/>
              <w:rPr>
                <w:rFonts w:cs="B Nazanin"/>
                <w:sz w:val="24"/>
                <w:szCs w:val="24"/>
                <w:rtl/>
              </w:rPr>
            </w:pPr>
            <w:r w:rsidRPr="003B4260">
              <w:rPr>
                <w:rFonts w:cs="B Nazanin" w:hint="cs"/>
                <w:sz w:val="24"/>
                <w:szCs w:val="24"/>
                <w:rtl/>
              </w:rPr>
              <w:t>7</w:t>
            </w:r>
            <w:r w:rsidR="00C81E2A">
              <w:rPr>
                <w:rFonts w:cs="B Nazanin" w:hint="cs"/>
                <w:sz w:val="24"/>
                <w:szCs w:val="24"/>
                <w:rtl/>
              </w:rPr>
              <w:t>4</w:t>
            </w:r>
          </w:p>
        </w:tc>
        <w:tc>
          <w:tcPr>
            <w:tcW w:w="3592" w:type="dxa"/>
            <w:gridSpan w:val="4"/>
            <w:shd w:val="clear" w:color="auto" w:fill="A6A6A6" w:themeFill="background1" w:themeFillShade="A6"/>
            <w:vAlign w:val="center"/>
          </w:tcPr>
          <w:p w:rsidR="002C3383" w:rsidRPr="003B4260" w:rsidRDefault="002C3383" w:rsidP="00F75D2D">
            <w:pPr>
              <w:bidi/>
              <w:jc w:val="center"/>
              <w:rPr>
                <w:rFonts w:ascii="Times New Roman" w:hAnsi="Times New Roman" w:cs="B Nazanin"/>
                <w:b/>
                <w:bCs/>
                <w:sz w:val="24"/>
                <w:szCs w:val="24"/>
                <w:rtl/>
              </w:rPr>
            </w:pPr>
          </w:p>
        </w:tc>
      </w:tr>
      <w:tr w:rsidR="002C4040" w:rsidRPr="003B4260" w:rsidTr="002C4040">
        <w:trPr>
          <w:trHeight w:val="402"/>
          <w:jc w:val="center"/>
        </w:trPr>
        <w:tc>
          <w:tcPr>
            <w:tcW w:w="1668" w:type="dxa"/>
            <w:vAlign w:val="center"/>
          </w:tcPr>
          <w:p w:rsidR="002C4040" w:rsidRPr="003B4260" w:rsidRDefault="002C4040" w:rsidP="00F75D2D">
            <w:pPr>
              <w:bidi/>
              <w:rPr>
                <w:rFonts w:cs="B Nazanin"/>
                <w:b/>
                <w:bCs/>
                <w:sz w:val="24"/>
                <w:szCs w:val="24"/>
                <w:rtl/>
              </w:rPr>
            </w:pPr>
            <w:r w:rsidRPr="003B4260">
              <w:rPr>
                <w:rFonts w:ascii="Arial" w:hAnsi="Arial" w:cs="B Nazanin" w:hint="cs"/>
                <w:b/>
                <w:bCs/>
                <w:sz w:val="24"/>
                <w:szCs w:val="24"/>
                <w:rtl/>
              </w:rPr>
              <w:t>امتیاز کسب شده</w:t>
            </w:r>
          </w:p>
        </w:tc>
        <w:tc>
          <w:tcPr>
            <w:tcW w:w="8647" w:type="dxa"/>
            <w:gridSpan w:val="2"/>
          </w:tcPr>
          <w:p w:rsidR="002C4040" w:rsidRPr="003B4260" w:rsidRDefault="002C4040" w:rsidP="00F75D2D">
            <w:pPr>
              <w:bidi/>
              <w:jc w:val="center"/>
              <w:rPr>
                <w:rFonts w:cs="B Nazanin"/>
                <w:sz w:val="24"/>
                <w:szCs w:val="24"/>
                <w:rtl/>
              </w:rPr>
            </w:pPr>
          </w:p>
        </w:tc>
        <w:tc>
          <w:tcPr>
            <w:tcW w:w="850" w:type="dxa"/>
            <w:shd w:val="clear" w:color="auto" w:fill="A6A6A6" w:themeFill="background1" w:themeFillShade="A6"/>
            <w:vAlign w:val="center"/>
          </w:tcPr>
          <w:p w:rsidR="002C4040" w:rsidRPr="003B4260" w:rsidRDefault="002C4040" w:rsidP="00F75D2D">
            <w:pPr>
              <w:bidi/>
              <w:jc w:val="center"/>
              <w:rPr>
                <w:rFonts w:cs="B Nazanin"/>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r>
      <w:tr w:rsidR="002C4040" w:rsidRPr="003B4260" w:rsidTr="002C4040">
        <w:trPr>
          <w:trHeight w:val="422"/>
          <w:jc w:val="center"/>
        </w:trPr>
        <w:tc>
          <w:tcPr>
            <w:tcW w:w="1668" w:type="dxa"/>
            <w:vAlign w:val="center"/>
          </w:tcPr>
          <w:p w:rsidR="002C4040" w:rsidRPr="003B4260" w:rsidRDefault="002C4040" w:rsidP="00F75D2D">
            <w:pPr>
              <w:bidi/>
              <w:rPr>
                <w:rFonts w:cs="B Nazanin"/>
                <w:b/>
                <w:bCs/>
                <w:sz w:val="24"/>
                <w:szCs w:val="24"/>
                <w:rtl/>
              </w:rPr>
            </w:pPr>
            <w:r w:rsidRPr="003B4260">
              <w:rPr>
                <w:rFonts w:ascii="Arial" w:hAnsi="Arial" w:cs="B Nazanin" w:hint="cs"/>
                <w:b/>
                <w:bCs/>
                <w:sz w:val="24"/>
                <w:szCs w:val="24"/>
                <w:rtl/>
              </w:rPr>
              <w:t>درصد امتیازکسب شده</w:t>
            </w:r>
          </w:p>
        </w:tc>
        <w:tc>
          <w:tcPr>
            <w:tcW w:w="8647" w:type="dxa"/>
            <w:gridSpan w:val="2"/>
          </w:tcPr>
          <w:p w:rsidR="002C4040" w:rsidRPr="003B4260" w:rsidRDefault="002C4040" w:rsidP="00F75D2D">
            <w:pPr>
              <w:bidi/>
              <w:jc w:val="center"/>
              <w:rPr>
                <w:rFonts w:cs="B Nazanin"/>
                <w:sz w:val="24"/>
                <w:szCs w:val="24"/>
                <w:rtl/>
              </w:rPr>
            </w:pPr>
          </w:p>
        </w:tc>
        <w:tc>
          <w:tcPr>
            <w:tcW w:w="850" w:type="dxa"/>
            <w:shd w:val="clear" w:color="auto" w:fill="A6A6A6" w:themeFill="background1" w:themeFillShade="A6"/>
            <w:vAlign w:val="center"/>
          </w:tcPr>
          <w:p w:rsidR="002C4040" w:rsidRPr="003B4260" w:rsidRDefault="002C4040" w:rsidP="00F75D2D">
            <w:pPr>
              <w:bidi/>
              <w:jc w:val="center"/>
              <w:rPr>
                <w:rFonts w:cs="B Nazanin"/>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r>
      <w:tr w:rsidR="002C4040" w:rsidRPr="003B4260" w:rsidTr="002C4040">
        <w:trPr>
          <w:trHeight w:val="429"/>
          <w:jc w:val="center"/>
        </w:trPr>
        <w:tc>
          <w:tcPr>
            <w:tcW w:w="1668" w:type="dxa"/>
            <w:vAlign w:val="center"/>
          </w:tcPr>
          <w:p w:rsidR="002C4040" w:rsidRPr="003B4260" w:rsidRDefault="002C4040" w:rsidP="00F75D2D">
            <w:pPr>
              <w:bidi/>
              <w:rPr>
                <w:rFonts w:cs="B Nazanin"/>
                <w:b/>
                <w:bCs/>
                <w:sz w:val="24"/>
                <w:szCs w:val="24"/>
                <w:rtl/>
              </w:rPr>
            </w:pPr>
            <w:r w:rsidRPr="003B4260">
              <w:rPr>
                <w:rFonts w:ascii="Arial" w:hAnsi="Arial" w:cs="B Nazanin" w:hint="cs"/>
                <w:b/>
                <w:bCs/>
                <w:sz w:val="24"/>
                <w:szCs w:val="24"/>
                <w:rtl/>
              </w:rPr>
              <w:t>درصد امتیاز قابل قبول</w:t>
            </w:r>
          </w:p>
        </w:tc>
        <w:tc>
          <w:tcPr>
            <w:tcW w:w="8647" w:type="dxa"/>
            <w:gridSpan w:val="2"/>
          </w:tcPr>
          <w:p w:rsidR="002C4040" w:rsidRPr="003B4260" w:rsidRDefault="002C4040" w:rsidP="00F75D2D">
            <w:pPr>
              <w:bidi/>
              <w:jc w:val="center"/>
              <w:rPr>
                <w:rFonts w:cs="B Nazanin"/>
                <w:sz w:val="24"/>
                <w:szCs w:val="24"/>
                <w:rtl/>
              </w:rPr>
            </w:pPr>
          </w:p>
        </w:tc>
        <w:tc>
          <w:tcPr>
            <w:tcW w:w="850" w:type="dxa"/>
            <w:shd w:val="clear" w:color="auto" w:fill="A6A6A6" w:themeFill="background1" w:themeFillShade="A6"/>
            <w:vAlign w:val="center"/>
          </w:tcPr>
          <w:p w:rsidR="002C4040" w:rsidRPr="003B4260" w:rsidRDefault="002C4040" w:rsidP="00F75D2D">
            <w:pPr>
              <w:bidi/>
              <w:jc w:val="center"/>
              <w:rPr>
                <w:rFonts w:cs="B Nazanin"/>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c>
          <w:tcPr>
            <w:tcW w:w="898" w:type="dxa"/>
            <w:vAlign w:val="center"/>
          </w:tcPr>
          <w:p w:rsidR="002C4040" w:rsidRPr="003B4260" w:rsidRDefault="002C4040" w:rsidP="00F75D2D">
            <w:pPr>
              <w:bidi/>
              <w:jc w:val="center"/>
              <w:rPr>
                <w:rFonts w:ascii="Times New Roman" w:hAnsi="Times New Roman" w:cs="B Nazanin"/>
                <w:b/>
                <w:bCs/>
                <w:sz w:val="24"/>
                <w:szCs w:val="24"/>
                <w:rtl/>
              </w:rPr>
            </w:pPr>
          </w:p>
        </w:tc>
      </w:tr>
    </w:tbl>
    <w:p w:rsidR="00405036" w:rsidRPr="003B4260" w:rsidRDefault="00405036" w:rsidP="00BA6AB1">
      <w:pPr>
        <w:pStyle w:val="ListParagraph"/>
        <w:numPr>
          <w:ilvl w:val="0"/>
          <w:numId w:val="2"/>
        </w:numPr>
        <w:rPr>
          <w:rFonts w:ascii="Times New Roman" w:hAnsi="Times New Roman" w:cs="B Nazanin"/>
          <w:b/>
          <w:bCs/>
          <w:sz w:val="28"/>
          <w:szCs w:val="28"/>
          <w:rtl/>
        </w:rPr>
      </w:pPr>
      <w:r w:rsidRPr="003B4260">
        <w:rPr>
          <w:rFonts w:ascii="Times New Roman" w:hAnsi="Times New Roman" w:cs="B Nazanin" w:hint="cs"/>
          <w:b/>
          <w:bCs/>
          <w:sz w:val="28"/>
          <w:szCs w:val="28"/>
          <w:rtl/>
        </w:rPr>
        <w:t>سازماندهی</w:t>
      </w:r>
      <w:r w:rsidR="008A656E" w:rsidRPr="003B4260">
        <w:rPr>
          <w:rFonts w:ascii="Times New Roman" w:hAnsi="Times New Roman" w:cs="B Nazanin" w:hint="cs"/>
          <w:b/>
          <w:bCs/>
          <w:sz w:val="28"/>
          <w:szCs w:val="28"/>
          <w:rtl/>
        </w:rPr>
        <w:t xml:space="preserve"> و هماهنگی </w:t>
      </w:r>
    </w:p>
    <w:tbl>
      <w:tblPr>
        <w:tblStyle w:val="TableGrid"/>
        <w:bidiVisual/>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095"/>
        <w:gridCol w:w="1559"/>
        <w:gridCol w:w="1276"/>
        <w:gridCol w:w="1114"/>
        <w:gridCol w:w="1115"/>
        <w:gridCol w:w="1115"/>
        <w:gridCol w:w="1115"/>
      </w:tblGrid>
      <w:tr w:rsidR="003B4260" w:rsidRPr="003B4260" w:rsidTr="002C4040">
        <w:trPr>
          <w:trHeight w:val="1069"/>
          <w:jc w:val="center"/>
        </w:trPr>
        <w:tc>
          <w:tcPr>
            <w:tcW w:w="1401" w:type="dxa"/>
            <w:shd w:val="clear" w:color="auto" w:fill="F2F2F2" w:themeFill="background1" w:themeFillShade="F2"/>
            <w:vAlign w:val="center"/>
          </w:tcPr>
          <w:p w:rsidR="00405036" w:rsidRPr="003B4260" w:rsidRDefault="00405036" w:rsidP="0066346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6095" w:type="dxa"/>
            <w:shd w:val="clear" w:color="auto" w:fill="F2F2F2" w:themeFill="background1" w:themeFillShade="F2"/>
            <w:vAlign w:val="center"/>
          </w:tcPr>
          <w:p w:rsidR="00405036" w:rsidRPr="003B4260" w:rsidRDefault="00405036" w:rsidP="0066346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559" w:type="dxa"/>
            <w:shd w:val="clear" w:color="auto" w:fill="F2F2F2" w:themeFill="background1" w:themeFillShade="F2"/>
            <w:vAlign w:val="center"/>
          </w:tcPr>
          <w:p w:rsidR="00405036" w:rsidRPr="003B4260" w:rsidRDefault="00405036" w:rsidP="0066346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1276" w:type="dxa"/>
            <w:shd w:val="clear" w:color="auto" w:fill="F2F2F2" w:themeFill="background1" w:themeFillShade="F2"/>
            <w:vAlign w:val="center"/>
          </w:tcPr>
          <w:p w:rsidR="00405036" w:rsidRPr="003B4260" w:rsidRDefault="00405036" w:rsidP="0066346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4459" w:type="dxa"/>
            <w:gridSpan w:val="4"/>
            <w:shd w:val="clear" w:color="auto" w:fill="F2F2F2" w:themeFill="background1" w:themeFillShade="F2"/>
            <w:vAlign w:val="center"/>
          </w:tcPr>
          <w:p w:rsidR="00405036" w:rsidRPr="003B4260" w:rsidRDefault="00405036" w:rsidP="0066346B">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2C4040" w:rsidRPr="003B4260" w:rsidTr="002C4040">
        <w:trPr>
          <w:trHeight w:val="704"/>
          <w:jc w:val="center"/>
        </w:trPr>
        <w:tc>
          <w:tcPr>
            <w:tcW w:w="1401" w:type="dxa"/>
            <w:vAlign w:val="center"/>
          </w:tcPr>
          <w:p w:rsidR="002C4040" w:rsidRPr="003B4260" w:rsidRDefault="002C4040" w:rsidP="008A656E">
            <w:pPr>
              <w:bidi/>
              <w:jc w:val="center"/>
              <w:rPr>
                <w:rFonts w:cs="B Nazanin"/>
                <w:b/>
                <w:bCs/>
                <w:sz w:val="24"/>
                <w:szCs w:val="24"/>
                <w:rtl/>
              </w:rPr>
            </w:pPr>
            <w:r w:rsidRPr="003B4260">
              <w:rPr>
                <w:rFonts w:cs="B Nazanin" w:hint="cs"/>
                <w:b/>
                <w:bCs/>
                <w:sz w:val="24"/>
                <w:szCs w:val="24"/>
                <w:rtl/>
              </w:rPr>
              <w:lastRenderedPageBreak/>
              <w:t xml:space="preserve"> برآورد و توزیع اقلام و مکمل ها</w:t>
            </w:r>
          </w:p>
        </w:tc>
        <w:tc>
          <w:tcPr>
            <w:tcW w:w="6095" w:type="dxa"/>
          </w:tcPr>
          <w:p w:rsidR="002C4040" w:rsidRPr="003B4260" w:rsidRDefault="002C4040" w:rsidP="00BA6AB1">
            <w:pPr>
              <w:pStyle w:val="ListParagraph"/>
              <w:numPr>
                <w:ilvl w:val="0"/>
                <w:numId w:val="4"/>
              </w:numPr>
              <w:ind w:left="459" w:hanging="283"/>
              <w:rPr>
                <w:rFonts w:cs="B Nazanin"/>
                <w:sz w:val="24"/>
                <w:szCs w:val="24"/>
              </w:rPr>
            </w:pPr>
            <w:r w:rsidRPr="003B4260">
              <w:rPr>
                <w:rFonts w:cs="B Nazanin" w:hint="cs"/>
                <w:sz w:val="24"/>
                <w:szCs w:val="24"/>
                <w:rtl/>
              </w:rPr>
              <w:t xml:space="preserve">برآورد و توزیع صحيح اقلام مطابق دستورالعمل ها </w:t>
            </w:r>
            <w:r w:rsidRPr="003B4260">
              <w:rPr>
                <w:rFonts w:ascii="Times New Roman" w:hAnsi="Times New Roman" w:cs="B Nazanin" w:hint="cs"/>
                <w:sz w:val="24"/>
                <w:szCs w:val="24"/>
                <w:rtl/>
              </w:rPr>
              <w:t>(یک امتیاز)</w:t>
            </w:r>
          </w:p>
          <w:p w:rsidR="002C4040" w:rsidRPr="003B4260" w:rsidRDefault="002C4040" w:rsidP="00BA6AB1">
            <w:pPr>
              <w:pStyle w:val="ListParagraph"/>
              <w:numPr>
                <w:ilvl w:val="0"/>
                <w:numId w:val="4"/>
              </w:numPr>
              <w:ind w:left="459" w:hanging="283"/>
              <w:rPr>
                <w:rFonts w:cs="B Nazanin"/>
                <w:sz w:val="24"/>
                <w:szCs w:val="24"/>
                <w:rtl/>
              </w:rPr>
            </w:pPr>
            <w:r w:rsidRPr="003B4260">
              <w:rPr>
                <w:rFonts w:cs="B Nazanin" w:hint="cs"/>
                <w:sz w:val="24"/>
                <w:szCs w:val="24"/>
                <w:rtl/>
              </w:rPr>
              <w:t xml:space="preserve">برآورد و توزیع صحیح مکمل ها مطابق دستورالعمل ها </w:t>
            </w:r>
            <w:r w:rsidRPr="003B4260">
              <w:rPr>
                <w:rFonts w:ascii="Times New Roman" w:hAnsi="Times New Roman" w:cs="B Nazanin" w:hint="cs"/>
                <w:sz w:val="24"/>
                <w:szCs w:val="24"/>
                <w:rtl/>
              </w:rPr>
              <w:t>(یک امتیاز)</w:t>
            </w:r>
          </w:p>
        </w:tc>
        <w:tc>
          <w:tcPr>
            <w:tcW w:w="1559" w:type="dxa"/>
            <w:vAlign w:val="center"/>
          </w:tcPr>
          <w:p w:rsidR="002C4040" w:rsidRPr="003B4260" w:rsidRDefault="002C4040" w:rsidP="0066346B">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1276" w:type="dxa"/>
            <w:vAlign w:val="center"/>
          </w:tcPr>
          <w:p w:rsidR="002C4040" w:rsidRPr="003B4260" w:rsidRDefault="002C4040" w:rsidP="00AE2D25">
            <w:pPr>
              <w:bidi/>
              <w:jc w:val="center"/>
              <w:rPr>
                <w:rFonts w:ascii="Times New Roman" w:hAnsi="Times New Roman" w:cs="B Nazanin"/>
                <w:sz w:val="24"/>
                <w:szCs w:val="24"/>
                <w:rtl/>
              </w:rPr>
            </w:pPr>
            <w:r w:rsidRPr="003B4260">
              <w:rPr>
                <w:rFonts w:ascii="Times New Roman" w:hAnsi="Times New Roman" w:cs="B Nazanin" w:hint="cs"/>
                <w:sz w:val="24"/>
                <w:szCs w:val="24"/>
                <w:rtl/>
              </w:rPr>
              <w:t>2 امتیاز</w:t>
            </w:r>
          </w:p>
        </w:tc>
        <w:tc>
          <w:tcPr>
            <w:tcW w:w="1114"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r>
      <w:tr w:rsidR="002C4040" w:rsidRPr="003B4260" w:rsidTr="002C4040">
        <w:trPr>
          <w:trHeight w:val="2398"/>
          <w:jc w:val="center"/>
        </w:trPr>
        <w:tc>
          <w:tcPr>
            <w:tcW w:w="1401" w:type="dxa"/>
            <w:vAlign w:val="center"/>
          </w:tcPr>
          <w:p w:rsidR="002C4040" w:rsidRPr="003B4260" w:rsidRDefault="002C4040" w:rsidP="000E57C2">
            <w:pPr>
              <w:bidi/>
              <w:jc w:val="center"/>
              <w:rPr>
                <w:rFonts w:cs="B Nazanin"/>
                <w:b/>
                <w:bCs/>
                <w:sz w:val="24"/>
                <w:szCs w:val="24"/>
                <w:rtl/>
              </w:rPr>
            </w:pPr>
            <w:r w:rsidRPr="003B4260">
              <w:rPr>
                <w:rFonts w:cs="B Nazanin" w:hint="cs"/>
                <w:b/>
                <w:bCs/>
                <w:sz w:val="24"/>
                <w:szCs w:val="24"/>
                <w:rtl/>
              </w:rPr>
              <w:t xml:space="preserve"> امکانات و تجهیزات مورد نیاز برنامه و اقدام برای رفع کمبودها</w:t>
            </w:r>
          </w:p>
        </w:tc>
        <w:tc>
          <w:tcPr>
            <w:tcW w:w="6095" w:type="dxa"/>
          </w:tcPr>
          <w:p w:rsidR="002C4040" w:rsidRPr="003B4260" w:rsidRDefault="002C4040" w:rsidP="00BA6AB1">
            <w:pPr>
              <w:pStyle w:val="ListParagraph"/>
              <w:numPr>
                <w:ilvl w:val="0"/>
                <w:numId w:val="5"/>
              </w:numPr>
              <w:spacing w:line="276" w:lineRule="auto"/>
              <w:ind w:left="459" w:hanging="283"/>
              <w:rPr>
                <w:rFonts w:cs="B Nazanin"/>
                <w:sz w:val="24"/>
                <w:szCs w:val="24"/>
              </w:rPr>
            </w:pPr>
            <w:r w:rsidRPr="003B4260">
              <w:rPr>
                <w:rFonts w:cs="B Nazanin" w:hint="cs"/>
                <w:sz w:val="24"/>
                <w:szCs w:val="24"/>
                <w:rtl/>
              </w:rPr>
              <w:t xml:space="preserve">وجود چراغ قوه </w:t>
            </w:r>
          </w:p>
          <w:p w:rsidR="002C4040" w:rsidRPr="003B4260" w:rsidRDefault="002C4040" w:rsidP="00BA6AB1">
            <w:pPr>
              <w:pStyle w:val="ListParagraph"/>
              <w:numPr>
                <w:ilvl w:val="0"/>
                <w:numId w:val="5"/>
              </w:numPr>
              <w:spacing w:line="276" w:lineRule="auto"/>
              <w:ind w:left="459" w:hanging="283"/>
              <w:rPr>
                <w:rFonts w:cs="B Nazanin"/>
                <w:sz w:val="24"/>
                <w:szCs w:val="24"/>
              </w:rPr>
            </w:pPr>
            <w:r w:rsidRPr="003B4260">
              <w:rPr>
                <w:rFonts w:cs="B Nazanin" w:hint="cs"/>
                <w:sz w:val="24"/>
                <w:szCs w:val="24"/>
                <w:rtl/>
              </w:rPr>
              <w:t xml:space="preserve">وجود قدسنج یا گونیا </w:t>
            </w:r>
          </w:p>
          <w:p w:rsidR="002C4040" w:rsidRPr="003B4260" w:rsidRDefault="002C4040" w:rsidP="00BA6AB1">
            <w:pPr>
              <w:pStyle w:val="ListParagraph"/>
              <w:numPr>
                <w:ilvl w:val="0"/>
                <w:numId w:val="5"/>
              </w:numPr>
              <w:spacing w:line="276" w:lineRule="auto"/>
              <w:ind w:left="459" w:hanging="283"/>
              <w:rPr>
                <w:rFonts w:cs="B Nazanin"/>
                <w:sz w:val="24"/>
                <w:szCs w:val="24"/>
              </w:rPr>
            </w:pPr>
            <w:r w:rsidRPr="003B4260">
              <w:rPr>
                <w:rFonts w:cs="B Nazanin" w:hint="cs"/>
                <w:sz w:val="24"/>
                <w:szCs w:val="24"/>
                <w:rtl/>
              </w:rPr>
              <w:t xml:space="preserve">وجود ترازو و وزنه شاهد </w:t>
            </w:r>
          </w:p>
          <w:p w:rsidR="002C4040" w:rsidRPr="003B4260" w:rsidRDefault="002C4040" w:rsidP="00BA6AB1">
            <w:pPr>
              <w:pStyle w:val="ListParagraph"/>
              <w:numPr>
                <w:ilvl w:val="0"/>
                <w:numId w:val="5"/>
              </w:numPr>
              <w:spacing w:line="276" w:lineRule="auto"/>
              <w:ind w:left="459" w:hanging="283"/>
              <w:rPr>
                <w:rFonts w:cs="B Nazanin"/>
                <w:sz w:val="24"/>
                <w:szCs w:val="24"/>
              </w:rPr>
            </w:pPr>
            <w:r w:rsidRPr="003B4260">
              <w:rPr>
                <w:rFonts w:cs="B Nazanin" w:hint="cs"/>
                <w:sz w:val="24"/>
                <w:szCs w:val="24"/>
                <w:rtl/>
              </w:rPr>
              <w:t>وجود فشار سنج اطفال و بزرگسال</w:t>
            </w:r>
          </w:p>
          <w:p w:rsidR="002C4040" w:rsidRPr="003B4260" w:rsidRDefault="002C4040" w:rsidP="00BA6AB1">
            <w:pPr>
              <w:pStyle w:val="ListParagraph"/>
              <w:numPr>
                <w:ilvl w:val="0"/>
                <w:numId w:val="5"/>
              </w:numPr>
              <w:spacing w:line="276" w:lineRule="auto"/>
              <w:ind w:left="459" w:hanging="283"/>
              <w:rPr>
                <w:rFonts w:cs="B Nazanin"/>
                <w:sz w:val="24"/>
                <w:szCs w:val="24"/>
              </w:rPr>
            </w:pPr>
            <w:r w:rsidRPr="003B4260">
              <w:rPr>
                <w:rFonts w:cs="B Nazanin" w:hint="cs"/>
                <w:sz w:val="24"/>
                <w:szCs w:val="24"/>
                <w:rtl/>
              </w:rPr>
              <w:t xml:space="preserve">وجود چارت بينايي </w:t>
            </w:r>
          </w:p>
          <w:p w:rsidR="002C4040" w:rsidRPr="003B4260" w:rsidRDefault="002C4040" w:rsidP="00BA6AB1">
            <w:pPr>
              <w:pStyle w:val="ListParagraph"/>
              <w:numPr>
                <w:ilvl w:val="0"/>
                <w:numId w:val="5"/>
              </w:numPr>
              <w:spacing w:line="276" w:lineRule="auto"/>
              <w:ind w:left="459" w:hanging="283"/>
              <w:rPr>
                <w:rFonts w:cs="B Nazanin"/>
                <w:sz w:val="24"/>
                <w:szCs w:val="24"/>
                <w:rtl/>
              </w:rPr>
            </w:pPr>
            <w:r w:rsidRPr="003B4260">
              <w:rPr>
                <w:rFonts w:cs="B Nazanin" w:hint="cs"/>
                <w:sz w:val="24"/>
                <w:szCs w:val="24"/>
                <w:rtl/>
              </w:rPr>
              <w:t xml:space="preserve">آبسلانگ و دستکش یکبار مصرف                    </w:t>
            </w:r>
          </w:p>
        </w:tc>
        <w:tc>
          <w:tcPr>
            <w:tcW w:w="1559" w:type="dxa"/>
            <w:vAlign w:val="center"/>
          </w:tcPr>
          <w:p w:rsidR="002C4040" w:rsidRPr="003B4260" w:rsidRDefault="002C4040" w:rsidP="0066346B">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1276" w:type="dxa"/>
            <w:shd w:val="clear" w:color="auto" w:fill="auto"/>
            <w:vAlign w:val="center"/>
          </w:tcPr>
          <w:p w:rsidR="002C4040" w:rsidRPr="003B4260" w:rsidRDefault="002C4040" w:rsidP="001577A0">
            <w:pPr>
              <w:bidi/>
              <w:jc w:val="center"/>
              <w:rPr>
                <w:rFonts w:ascii="Times New Roman" w:hAnsi="Times New Roman" w:cs="B Nazanin"/>
                <w:sz w:val="24"/>
                <w:szCs w:val="24"/>
                <w:rtl/>
              </w:rPr>
            </w:pPr>
            <w:r w:rsidRPr="003B4260">
              <w:rPr>
                <w:rFonts w:cs="B Nazanin" w:hint="cs"/>
                <w:sz w:val="24"/>
                <w:szCs w:val="24"/>
                <w:rtl/>
              </w:rPr>
              <w:t>3 امتیاز</w:t>
            </w:r>
          </w:p>
        </w:tc>
        <w:tc>
          <w:tcPr>
            <w:tcW w:w="1114"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c>
          <w:tcPr>
            <w:tcW w:w="1115" w:type="dxa"/>
            <w:vAlign w:val="center"/>
          </w:tcPr>
          <w:p w:rsidR="002C4040" w:rsidRPr="003B4260" w:rsidRDefault="002C4040" w:rsidP="0066346B">
            <w:pPr>
              <w:bidi/>
              <w:jc w:val="center"/>
              <w:rPr>
                <w:rFonts w:ascii="Times New Roman" w:hAnsi="Times New Roman" w:cs="B Nazanin"/>
                <w:b/>
                <w:bCs/>
                <w:sz w:val="24"/>
                <w:szCs w:val="24"/>
                <w:rtl/>
              </w:rPr>
            </w:pPr>
          </w:p>
        </w:tc>
      </w:tr>
      <w:tr w:rsidR="002C4040" w:rsidRPr="003B4260" w:rsidTr="002C4040">
        <w:trPr>
          <w:trHeight w:val="1354"/>
          <w:jc w:val="center"/>
        </w:trPr>
        <w:tc>
          <w:tcPr>
            <w:tcW w:w="1401" w:type="dxa"/>
            <w:vAlign w:val="center"/>
          </w:tcPr>
          <w:p w:rsidR="002C4040" w:rsidRPr="003B4260" w:rsidRDefault="002C4040" w:rsidP="0003203D">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موجودبودن مستندات</w:t>
            </w:r>
          </w:p>
        </w:tc>
        <w:tc>
          <w:tcPr>
            <w:tcW w:w="6095" w:type="dxa"/>
            <w:vAlign w:val="center"/>
          </w:tcPr>
          <w:p w:rsidR="002C4040" w:rsidRPr="003B4260" w:rsidRDefault="002C4040" w:rsidP="00823BA0">
            <w:pPr>
              <w:numPr>
                <w:ilvl w:val="0"/>
                <w:numId w:val="1"/>
              </w:numPr>
              <w:bidi/>
              <w:ind w:left="459"/>
              <w:contextualSpacing/>
              <w:rPr>
                <w:rFonts w:ascii="Times New Roman" w:hAnsi="Times New Roman" w:cs="B Nazanin"/>
                <w:sz w:val="24"/>
                <w:szCs w:val="24"/>
              </w:rPr>
            </w:pPr>
            <w:r w:rsidRPr="003B4260">
              <w:rPr>
                <w:rFonts w:ascii="Times New Roman" w:hAnsi="Times New Roman" w:cs="B Nazanin" w:hint="cs"/>
                <w:sz w:val="24"/>
                <w:szCs w:val="24"/>
                <w:rtl/>
              </w:rPr>
              <w:t>وجود بسته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های خدمتی غیرپزشک</w:t>
            </w:r>
            <w:r w:rsidRPr="003B4260">
              <w:rPr>
                <w:rFonts w:ascii="Times New Roman" w:hAnsi="Times New Roman" w:cs="B Nazanin"/>
                <w:sz w:val="24"/>
                <w:szCs w:val="24"/>
              </w:rPr>
              <w:t xml:space="preserve"> </w:t>
            </w:r>
            <w:r w:rsidRPr="003B4260">
              <w:rPr>
                <w:rFonts w:ascii="Times New Roman" w:hAnsi="Times New Roman" w:cs="B Nazanin" w:hint="cs"/>
                <w:sz w:val="24"/>
                <w:szCs w:val="24"/>
                <w:rtl/>
              </w:rPr>
              <w:t>(یک امتیاز)</w:t>
            </w:r>
          </w:p>
          <w:p w:rsidR="002C4040" w:rsidRPr="003B4260" w:rsidRDefault="002C4040" w:rsidP="00521E3F">
            <w:pPr>
              <w:numPr>
                <w:ilvl w:val="0"/>
                <w:numId w:val="1"/>
              </w:numPr>
              <w:bidi/>
              <w:ind w:left="459"/>
              <w:contextualSpacing/>
              <w:jc w:val="both"/>
              <w:rPr>
                <w:rFonts w:ascii="Times New Roman" w:hAnsi="Times New Roman" w:cs="B Nazanin"/>
                <w:sz w:val="24"/>
                <w:szCs w:val="24"/>
              </w:rPr>
            </w:pPr>
            <w:r w:rsidRPr="003B4260">
              <w:rPr>
                <w:rFonts w:ascii="Times New Roman" w:hAnsi="Times New Roman" w:cs="B Nazanin" w:hint="cs"/>
                <w:sz w:val="24"/>
                <w:szCs w:val="24"/>
                <w:rtl/>
              </w:rPr>
              <w:t>وجود دستورالعمل</w:t>
            </w:r>
            <w:r w:rsidRPr="003B4260">
              <w:rPr>
                <w:rFonts w:ascii="Times New Roman" w:hAnsi="Times New Roman" w:cs="B Nazanin"/>
                <w:sz w:val="24"/>
                <w:szCs w:val="24"/>
                <w:rtl/>
              </w:rPr>
              <w:softHyphen/>
            </w:r>
            <w:r w:rsidRPr="003B4260">
              <w:rPr>
                <w:rFonts w:ascii="Times New Roman" w:hAnsi="Times New Roman" w:cs="B Nazanin" w:hint="cs"/>
                <w:sz w:val="24"/>
                <w:szCs w:val="24"/>
                <w:rtl/>
              </w:rPr>
              <w:t>ها و آخرین بخشنامه ها (مدارس مروج سلامت، پدیکولوز، مکمل</w:t>
            </w:r>
            <w:r w:rsidRPr="003B4260">
              <w:rPr>
                <w:rFonts w:ascii="Times New Roman" w:hAnsi="Times New Roman" w:cs="B Nazanin" w:hint="cs"/>
                <w:sz w:val="24"/>
                <w:szCs w:val="24"/>
                <w:rtl/>
              </w:rPr>
              <w:softHyphen/>
              <w:t>یاری ویتامین دی، آهن</w:t>
            </w:r>
            <w:r w:rsidRPr="003B4260">
              <w:rPr>
                <w:rFonts w:ascii="Times New Roman" w:hAnsi="Times New Roman" w:cs="B Nazanin" w:hint="cs"/>
                <w:sz w:val="24"/>
                <w:szCs w:val="24"/>
                <w:rtl/>
              </w:rPr>
              <w:softHyphen/>
              <w:t>یاری، شیر مدرسه، سنجش مراقبت سلامت دانش</w:t>
            </w:r>
            <w:r w:rsidRPr="003B4260">
              <w:rPr>
                <w:rFonts w:ascii="Times New Roman" w:hAnsi="Times New Roman" w:cs="B Nazanin" w:hint="cs"/>
                <w:sz w:val="24"/>
                <w:szCs w:val="24"/>
                <w:rtl/>
              </w:rPr>
              <w:softHyphen/>
              <w:t>آموز، تمرینات کششی، پرونده سلامت مدرسه) (دو امتیاز)</w:t>
            </w:r>
          </w:p>
          <w:p w:rsidR="002C4040" w:rsidRPr="003B4260" w:rsidRDefault="002C4040" w:rsidP="00AA0CF9">
            <w:pPr>
              <w:numPr>
                <w:ilvl w:val="0"/>
                <w:numId w:val="1"/>
              </w:numPr>
              <w:bidi/>
              <w:ind w:left="459"/>
              <w:contextualSpacing/>
              <w:jc w:val="both"/>
              <w:rPr>
                <w:rFonts w:ascii="Times New Roman" w:hAnsi="Times New Roman" w:cs="B Nazanin"/>
                <w:sz w:val="24"/>
                <w:szCs w:val="24"/>
                <w:rtl/>
              </w:rPr>
            </w:pPr>
            <w:r w:rsidRPr="003B4260">
              <w:rPr>
                <w:rFonts w:ascii="Times New Roman" w:hAnsi="Times New Roman" w:cs="B Nazanin" w:hint="cs"/>
                <w:sz w:val="24"/>
                <w:szCs w:val="24"/>
                <w:rtl/>
              </w:rPr>
              <w:t>وجود مواد آموزشی (حداقل دو مورد) (یک امتیاز)</w:t>
            </w:r>
          </w:p>
        </w:tc>
        <w:tc>
          <w:tcPr>
            <w:tcW w:w="1559" w:type="dxa"/>
            <w:vAlign w:val="center"/>
          </w:tcPr>
          <w:p w:rsidR="002C4040" w:rsidRPr="003B4260" w:rsidRDefault="002C4040" w:rsidP="001577A0">
            <w:pPr>
              <w:bidi/>
              <w:jc w:val="center"/>
              <w:rPr>
                <w:rFonts w:cs="B Nazanin"/>
                <w:sz w:val="24"/>
                <w:szCs w:val="24"/>
                <w:rtl/>
              </w:rPr>
            </w:pPr>
            <w:r w:rsidRPr="003B4260">
              <w:rPr>
                <w:rFonts w:cs="B Nazanin" w:hint="cs"/>
                <w:sz w:val="24"/>
                <w:szCs w:val="24"/>
                <w:rtl/>
              </w:rPr>
              <w:t>مشاهده و بررسی مستندات</w:t>
            </w:r>
          </w:p>
        </w:tc>
        <w:tc>
          <w:tcPr>
            <w:tcW w:w="1276" w:type="dxa"/>
            <w:vAlign w:val="center"/>
          </w:tcPr>
          <w:p w:rsidR="002C4040" w:rsidRPr="003B4260" w:rsidRDefault="002C4040" w:rsidP="001577A0">
            <w:pPr>
              <w:bidi/>
              <w:jc w:val="center"/>
              <w:rPr>
                <w:rFonts w:ascii="Times New Roman" w:hAnsi="Times New Roman" w:cs="B Nazanin"/>
                <w:sz w:val="24"/>
                <w:szCs w:val="24"/>
                <w:rtl/>
              </w:rPr>
            </w:pPr>
            <w:r w:rsidRPr="003B4260">
              <w:rPr>
                <w:rFonts w:ascii="Times New Roman" w:hAnsi="Times New Roman" w:cs="B Nazanin" w:hint="cs"/>
                <w:sz w:val="24"/>
                <w:szCs w:val="24"/>
                <w:rtl/>
              </w:rPr>
              <w:t>4 امتیاز</w:t>
            </w:r>
          </w:p>
        </w:tc>
        <w:tc>
          <w:tcPr>
            <w:tcW w:w="1114"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r>
      <w:tr w:rsidR="002C4040" w:rsidRPr="003B4260" w:rsidTr="002C4040">
        <w:trPr>
          <w:trHeight w:val="144"/>
          <w:jc w:val="center"/>
        </w:trPr>
        <w:tc>
          <w:tcPr>
            <w:tcW w:w="1401" w:type="dxa"/>
            <w:vAlign w:val="center"/>
          </w:tcPr>
          <w:p w:rsidR="002C4040" w:rsidRPr="003B4260" w:rsidRDefault="002C4040" w:rsidP="001577A0">
            <w:pPr>
              <w:bidi/>
              <w:jc w:val="center"/>
              <w:rPr>
                <w:rFonts w:cs="B Nazanin"/>
                <w:b/>
                <w:bCs/>
                <w:sz w:val="24"/>
                <w:szCs w:val="24"/>
                <w:rtl/>
              </w:rPr>
            </w:pPr>
            <w:r w:rsidRPr="003B4260">
              <w:rPr>
                <w:rFonts w:cs="B Nazanin" w:hint="cs"/>
                <w:b/>
                <w:bCs/>
                <w:sz w:val="24"/>
                <w:szCs w:val="24"/>
                <w:rtl/>
              </w:rPr>
              <w:t>هماهنگی برون</w:t>
            </w:r>
            <w:r w:rsidRPr="003B4260">
              <w:rPr>
                <w:rFonts w:cs="B Nazanin" w:hint="cs"/>
                <w:b/>
                <w:bCs/>
                <w:sz w:val="24"/>
                <w:szCs w:val="24"/>
                <w:rtl/>
              </w:rPr>
              <w:softHyphen/>
              <w:t>بخشی</w:t>
            </w:r>
          </w:p>
        </w:tc>
        <w:tc>
          <w:tcPr>
            <w:tcW w:w="6095" w:type="dxa"/>
            <w:vAlign w:val="center"/>
          </w:tcPr>
          <w:p w:rsidR="002C4040" w:rsidRPr="003B4260" w:rsidRDefault="002C4040" w:rsidP="00BA6AB1">
            <w:pPr>
              <w:pStyle w:val="ListParagraph"/>
              <w:numPr>
                <w:ilvl w:val="0"/>
                <w:numId w:val="10"/>
              </w:numPr>
              <w:ind w:left="459" w:hanging="284"/>
              <w:rPr>
                <w:rFonts w:cs="B Nazanin"/>
                <w:sz w:val="24"/>
                <w:szCs w:val="24"/>
                <w:rtl/>
              </w:rPr>
            </w:pPr>
            <w:r w:rsidRPr="003B4260">
              <w:rPr>
                <w:rFonts w:cs="B Nazanin" w:hint="cs"/>
                <w:sz w:val="24"/>
                <w:szCs w:val="24"/>
                <w:rtl/>
              </w:rPr>
              <w:t>تشکیل جلسات مشترک با مدارس تحت پوشش (یک امتیاز)</w:t>
            </w:r>
          </w:p>
        </w:tc>
        <w:tc>
          <w:tcPr>
            <w:tcW w:w="1559" w:type="dxa"/>
            <w:vAlign w:val="center"/>
          </w:tcPr>
          <w:p w:rsidR="002C4040" w:rsidRPr="003B4260" w:rsidRDefault="002C4040" w:rsidP="001577A0">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و بررسی مستندات</w:t>
            </w:r>
          </w:p>
        </w:tc>
        <w:tc>
          <w:tcPr>
            <w:tcW w:w="1276" w:type="dxa"/>
            <w:vAlign w:val="center"/>
          </w:tcPr>
          <w:p w:rsidR="002C4040" w:rsidRPr="003B4260" w:rsidRDefault="002C4040" w:rsidP="001577A0">
            <w:pPr>
              <w:bidi/>
              <w:jc w:val="center"/>
              <w:rPr>
                <w:rFonts w:ascii="Times New Roman" w:hAnsi="Times New Roman" w:cs="B Nazanin"/>
                <w:sz w:val="24"/>
                <w:szCs w:val="24"/>
                <w:rtl/>
              </w:rPr>
            </w:pPr>
            <w:r w:rsidRPr="003B4260">
              <w:rPr>
                <w:rFonts w:ascii="Times New Roman" w:hAnsi="Times New Roman" w:cs="B Nazanin" w:hint="cs"/>
                <w:sz w:val="24"/>
                <w:szCs w:val="24"/>
                <w:rtl/>
              </w:rPr>
              <w:t>یک امتیاز</w:t>
            </w:r>
          </w:p>
        </w:tc>
        <w:tc>
          <w:tcPr>
            <w:tcW w:w="1114"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c>
          <w:tcPr>
            <w:tcW w:w="1115" w:type="dxa"/>
            <w:vAlign w:val="center"/>
          </w:tcPr>
          <w:p w:rsidR="002C4040" w:rsidRPr="003B4260" w:rsidRDefault="002C4040" w:rsidP="001577A0">
            <w:pPr>
              <w:bidi/>
              <w:jc w:val="center"/>
              <w:rPr>
                <w:rFonts w:ascii="Times New Roman" w:hAnsi="Times New Roman" w:cs="B Nazanin"/>
                <w:b/>
                <w:bCs/>
                <w:sz w:val="24"/>
                <w:szCs w:val="24"/>
                <w:rtl/>
              </w:rPr>
            </w:pPr>
          </w:p>
        </w:tc>
      </w:tr>
      <w:tr w:rsidR="003B4260" w:rsidRPr="003B4260" w:rsidTr="002C4040">
        <w:trPr>
          <w:trHeight w:val="144"/>
          <w:jc w:val="center"/>
        </w:trPr>
        <w:tc>
          <w:tcPr>
            <w:tcW w:w="9055" w:type="dxa"/>
            <w:gridSpan w:val="3"/>
            <w:vAlign w:val="center"/>
          </w:tcPr>
          <w:p w:rsidR="001577A0" w:rsidRPr="003B4260" w:rsidRDefault="001577A0" w:rsidP="001577A0">
            <w:pPr>
              <w:bidi/>
              <w:rPr>
                <w:rFonts w:ascii="Arial" w:hAnsi="Arial" w:cs="B Nazanin"/>
                <w:b/>
                <w:bCs/>
                <w:sz w:val="24"/>
                <w:szCs w:val="24"/>
                <w:rtl/>
              </w:rPr>
            </w:pPr>
            <w:r w:rsidRPr="003B4260">
              <w:rPr>
                <w:rFonts w:ascii="Arial" w:hAnsi="Arial" w:cs="B Nazanin" w:hint="cs"/>
                <w:b/>
                <w:bCs/>
                <w:sz w:val="24"/>
                <w:szCs w:val="24"/>
                <w:rtl/>
              </w:rPr>
              <w:t>جمع امتیاز برنامه</w:t>
            </w:r>
          </w:p>
        </w:tc>
        <w:tc>
          <w:tcPr>
            <w:tcW w:w="1276" w:type="dxa"/>
            <w:vAlign w:val="center"/>
          </w:tcPr>
          <w:p w:rsidR="001577A0" w:rsidRPr="003B4260" w:rsidRDefault="00AA0CF9" w:rsidP="001577A0">
            <w:pPr>
              <w:bidi/>
              <w:jc w:val="center"/>
              <w:rPr>
                <w:rFonts w:cs="B Nazanin"/>
                <w:b/>
                <w:bCs/>
                <w:sz w:val="24"/>
                <w:szCs w:val="24"/>
                <w:rtl/>
              </w:rPr>
            </w:pPr>
            <w:r w:rsidRPr="003B4260">
              <w:rPr>
                <w:rFonts w:cs="B Nazanin" w:hint="cs"/>
                <w:b/>
                <w:bCs/>
                <w:sz w:val="24"/>
                <w:szCs w:val="24"/>
                <w:rtl/>
              </w:rPr>
              <w:t>10</w:t>
            </w:r>
          </w:p>
        </w:tc>
        <w:tc>
          <w:tcPr>
            <w:tcW w:w="4459" w:type="dxa"/>
            <w:gridSpan w:val="4"/>
            <w:shd w:val="clear" w:color="auto" w:fill="808080" w:themeFill="background1" w:themeFillShade="80"/>
            <w:vAlign w:val="center"/>
          </w:tcPr>
          <w:p w:rsidR="001577A0" w:rsidRPr="003B4260" w:rsidRDefault="001577A0" w:rsidP="001577A0">
            <w:pPr>
              <w:bidi/>
              <w:jc w:val="center"/>
              <w:rPr>
                <w:rFonts w:cs="B Nazanin"/>
                <w:b/>
                <w:bCs/>
                <w:sz w:val="24"/>
                <w:szCs w:val="24"/>
                <w:rtl/>
              </w:rPr>
            </w:pPr>
          </w:p>
        </w:tc>
      </w:tr>
      <w:tr w:rsidR="00FE5188" w:rsidRPr="003B4260" w:rsidTr="00B83357">
        <w:trPr>
          <w:trHeight w:val="144"/>
          <w:jc w:val="center"/>
        </w:trPr>
        <w:tc>
          <w:tcPr>
            <w:tcW w:w="9055" w:type="dxa"/>
            <w:gridSpan w:val="3"/>
            <w:vAlign w:val="center"/>
          </w:tcPr>
          <w:p w:rsidR="00FE5188" w:rsidRPr="003B4260" w:rsidRDefault="00FE5188" w:rsidP="001577A0">
            <w:pPr>
              <w:bidi/>
              <w:rPr>
                <w:rFonts w:cs="B Nazanin"/>
                <w:b/>
                <w:bCs/>
                <w:sz w:val="24"/>
                <w:szCs w:val="24"/>
                <w:rtl/>
              </w:rPr>
            </w:pPr>
            <w:r w:rsidRPr="003B4260">
              <w:rPr>
                <w:rFonts w:ascii="Arial" w:hAnsi="Arial" w:cs="B Nazanin" w:hint="cs"/>
                <w:b/>
                <w:bCs/>
                <w:sz w:val="24"/>
                <w:szCs w:val="24"/>
                <w:rtl/>
              </w:rPr>
              <w:t>امتیاز کسب شده</w:t>
            </w:r>
          </w:p>
        </w:tc>
        <w:tc>
          <w:tcPr>
            <w:tcW w:w="1276" w:type="dxa"/>
            <w:shd w:val="clear" w:color="auto" w:fill="808080" w:themeFill="background1" w:themeFillShade="80"/>
            <w:vAlign w:val="center"/>
          </w:tcPr>
          <w:p w:rsidR="00FE5188" w:rsidRPr="003B4260" w:rsidRDefault="00FE5188" w:rsidP="001577A0">
            <w:pPr>
              <w:bidi/>
              <w:jc w:val="center"/>
              <w:rPr>
                <w:rFonts w:cs="B Nazanin"/>
                <w:b/>
                <w:bCs/>
                <w:sz w:val="24"/>
                <w:szCs w:val="24"/>
                <w:rtl/>
              </w:rPr>
            </w:pPr>
          </w:p>
        </w:tc>
        <w:tc>
          <w:tcPr>
            <w:tcW w:w="1114"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r>
      <w:tr w:rsidR="00FE5188" w:rsidRPr="003B4260" w:rsidTr="00A71FAC">
        <w:trPr>
          <w:trHeight w:val="144"/>
          <w:jc w:val="center"/>
        </w:trPr>
        <w:tc>
          <w:tcPr>
            <w:tcW w:w="9055" w:type="dxa"/>
            <w:gridSpan w:val="3"/>
            <w:vAlign w:val="center"/>
          </w:tcPr>
          <w:p w:rsidR="00FE5188" w:rsidRPr="003B4260" w:rsidRDefault="00FE5188" w:rsidP="001577A0">
            <w:pPr>
              <w:bidi/>
              <w:rPr>
                <w:rFonts w:cs="B Nazanin"/>
                <w:b/>
                <w:bCs/>
                <w:sz w:val="24"/>
                <w:szCs w:val="24"/>
                <w:rtl/>
              </w:rPr>
            </w:pPr>
            <w:r w:rsidRPr="003B4260">
              <w:rPr>
                <w:rFonts w:ascii="Arial" w:hAnsi="Arial" w:cs="B Nazanin" w:hint="cs"/>
                <w:b/>
                <w:bCs/>
                <w:sz w:val="24"/>
                <w:szCs w:val="24"/>
                <w:rtl/>
              </w:rPr>
              <w:t>درصد امتیازکسب شده</w:t>
            </w:r>
          </w:p>
        </w:tc>
        <w:tc>
          <w:tcPr>
            <w:tcW w:w="1276" w:type="dxa"/>
            <w:shd w:val="clear" w:color="auto" w:fill="808080" w:themeFill="background1" w:themeFillShade="80"/>
            <w:vAlign w:val="center"/>
          </w:tcPr>
          <w:p w:rsidR="00FE5188" w:rsidRPr="003B4260" w:rsidRDefault="00FE5188" w:rsidP="001577A0">
            <w:pPr>
              <w:bidi/>
              <w:jc w:val="center"/>
              <w:rPr>
                <w:rFonts w:cs="B Nazanin"/>
                <w:b/>
                <w:bCs/>
                <w:sz w:val="24"/>
                <w:szCs w:val="24"/>
                <w:rtl/>
              </w:rPr>
            </w:pPr>
          </w:p>
        </w:tc>
        <w:tc>
          <w:tcPr>
            <w:tcW w:w="1114"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r>
      <w:tr w:rsidR="00FE5188" w:rsidRPr="003B4260" w:rsidTr="00070BD7">
        <w:trPr>
          <w:trHeight w:val="144"/>
          <w:jc w:val="center"/>
        </w:trPr>
        <w:tc>
          <w:tcPr>
            <w:tcW w:w="9055" w:type="dxa"/>
            <w:gridSpan w:val="3"/>
            <w:vAlign w:val="center"/>
          </w:tcPr>
          <w:p w:rsidR="00FE5188" w:rsidRPr="003B4260" w:rsidRDefault="00FE5188" w:rsidP="001577A0">
            <w:pPr>
              <w:bidi/>
              <w:rPr>
                <w:rFonts w:cs="B Nazanin"/>
                <w:b/>
                <w:bCs/>
                <w:sz w:val="24"/>
                <w:szCs w:val="24"/>
                <w:rtl/>
              </w:rPr>
            </w:pPr>
            <w:r w:rsidRPr="003B4260">
              <w:rPr>
                <w:rFonts w:ascii="Arial" w:hAnsi="Arial" w:cs="B Nazanin" w:hint="cs"/>
                <w:b/>
                <w:bCs/>
                <w:sz w:val="24"/>
                <w:szCs w:val="24"/>
                <w:rtl/>
              </w:rPr>
              <w:t>درصد امتیاز قابل قبول</w:t>
            </w:r>
          </w:p>
        </w:tc>
        <w:tc>
          <w:tcPr>
            <w:tcW w:w="1276" w:type="dxa"/>
            <w:shd w:val="clear" w:color="auto" w:fill="808080" w:themeFill="background1" w:themeFillShade="80"/>
            <w:vAlign w:val="center"/>
          </w:tcPr>
          <w:p w:rsidR="00FE5188" w:rsidRPr="003B4260" w:rsidRDefault="00FE5188" w:rsidP="001577A0">
            <w:pPr>
              <w:bidi/>
              <w:jc w:val="center"/>
              <w:rPr>
                <w:rFonts w:cs="B Nazanin"/>
                <w:b/>
                <w:bCs/>
                <w:sz w:val="24"/>
                <w:szCs w:val="24"/>
                <w:rtl/>
              </w:rPr>
            </w:pPr>
          </w:p>
        </w:tc>
        <w:tc>
          <w:tcPr>
            <w:tcW w:w="1114"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c>
          <w:tcPr>
            <w:tcW w:w="1115" w:type="dxa"/>
            <w:vAlign w:val="center"/>
          </w:tcPr>
          <w:p w:rsidR="00FE5188" w:rsidRPr="003B4260" w:rsidRDefault="00FE5188" w:rsidP="001577A0">
            <w:pPr>
              <w:bidi/>
              <w:jc w:val="center"/>
              <w:rPr>
                <w:rFonts w:cs="B Nazanin"/>
                <w:b/>
                <w:bCs/>
                <w:sz w:val="24"/>
                <w:szCs w:val="24"/>
                <w:rtl/>
              </w:rPr>
            </w:pPr>
          </w:p>
        </w:tc>
      </w:tr>
    </w:tbl>
    <w:p w:rsidR="005825F3" w:rsidRPr="003B4260" w:rsidRDefault="005825F3" w:rsidP="005825F3">
      <w:pPr>
        <w:bidi/>
        <w:rPr>
          <w:rFonts w:ascii="Times New Roman" w:hAnsi="Times New Roman" w:cs="B Nazanin"/>
          <w:b/>
          <w:bCs/>
          <w:sz w:val="24"/>
          <w:szCs w:val="24"/>
          <w:rtl/>
        </w:rPr>
      </w:pPr>
    </w:p>
    <w:p w:rsidR="005825F3" w:rsidRPr="003B4260" w:rsidRDefault="005825F3" w:rsidP="005825F3">
      <w:pPr>
        <w:bidi/>
        <w:rPr>
          <w:rFonts w:ascii="Times New Roman" w:hAnsi="Times New Roman" w:cs="B Nazanin"/>
          <w:b/>
          <w:bCs/>
          <w:sz w:val="24"/>
          <w:szCs w:val="24"/>
          <w:rtl/>
        </w:rPr>
      </w:pPr>
    </w:p>
    <w:p w:rsidR="00942883" w:rsidRPr="003B4260" w:rsidRDefault="00942883" w:rsidP="00BA6AB1">
      <w:pPr>
        <w:pStyle w:val="ListParagraph"/>
        <w:numPr>
          <w:ilvl w:val="0"/>
          <w:numId w:val="2"/>
        </w:numPr>
        <w:ind w:left="627" w:hanging="267"/>
        <w:rPr>
          <w:rFonts w:ascii="Times New Roman" w:hAnsi="Times New Roman" w:cs="B Nazanin"/>
          <w:b/>
          <w:bCs/>
          <w:sz w:val="28"/>
          <w:szCs w:val="28"/>
          <w:rtl/>
        </w:rPr>
      </w:pPr>
      <w:r w:rsidRPr="003B4260">
        <w:rPr>
          <w:rFonts w:ascii="Times New Roman" w:hAnsi="Times New Roman" w:cs="B Nazanin" w:hint="cs"/>
          <w:b/>
          <w:bCs/>
          <w:sz w:val="28"/>
          <w:szCs w:val="28"/>
          <w:rtl/>
        </w:rPr>
        <w:lastRenderedPageBreak/>
        <w:t>نحوه</w:t>
      </w:r>
      <w:r w:rsidRPr="003B4260">
        <w:rPr>
          <w:rFonts w:ascii="Times New Roman" w:hAnsi="Times New Roman" w:cs="B Nazanin" w:hint="cs"/>
          <w:b/>
          <w:bCs/>
          <w:sz w:val="28"/>
          <w:szCs w:val="28"/>
          <w:rtl/>
        </w:rPr>
        <w:softHyphen/>
        <w:t xml:space="preserve">ی </w:t>
      </w:r>
      <w:r w:rsidR="00A920A7" w:rsidRPr="003B4260">
        <w:rPr>
          <w:rFonts w:ascii="Times New Roman" w:hAnsi="Times New Roman" w:cs="B Nazanin" w:hint="cs"/>
          <w:b/>
          <w:bCs/>
          <w:sz w:val="28"/>
          <w:szCs w:val="28"/>
          <w:rtl/>
        </w:rPr>
        <w:t>ارایه</w:t>
      </w:r>
      <w:r w:rsidRPr="003B4260">
        <w:rPr>
          <w:rFonts w:ascii="Times New Roman" w:hAnsi="Times New Roman" w:cs="B Nazanin" w:hint="cs"/>
          <w:b/>
          <w:bCs/>
          <w:sz w:val="28"/>
          <w:szCs w:val="28"/>
          <w:rtl/>
        </w:rPr>
        <w:t xml:space="preserve"> خدمت</w:t>
      </w:r>
    </w:p>
    <w:tbl>
      <w:tblPr>
        <w:tblStyle w:val="TableGrid"/>
        <w:bidiVisual/>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54"/>
        <w:gridCol w:w="1559"/>
        <w:gridCol w:w="851"/>
        <w:gridCol w:w="1184"/>
        <w:gridCol w:w="1184"/>
        <w:gridCol w:w="1184"/>
        <w:gridCol w:w="1185"/>
      </w:tblGrid>
      <w:tr w:rsidR="003B4260" w:rsidRPr="003B4260" w:rsidTr="00FE5188">
        <w:trPr>
          <w:trHeight w:val="144"/>
          <w:jc w:val="center"/>
        </w:trPr>
        <w:tc>
          <w:tcPr>
            <w:tcW w:w="1396" w:type="dxa"/>
            <w:shd w:val="clear" w:color="auto" w:fill="F2F2F2" w:themeFill="background1" w:themeFillShade="F2"/>
            <w:vAlign w:val="center"/>
          </w:tcPr>
          <w:p w:rsidR="00942883" w:rsidRPr="003B4260" w:rsidRDefault="00942883"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5954" w:type="dxa"/>
            <w:shd w:val="clear" w:color="auto" w:fill="F2F2F2" w:themeFill="background1" w:themeFillShade="F2"/>
            <w:vAlign w:val="center"/>
          </w:tcPr>
          <w:p w:rsidR="00942883" w:rsidRPr="003B4260" w:rsidRDefault="00942883"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1559" w:type="dxa"/>
            <w:shd w:val="clear" w:color="auto" w:fill="F2F2F2" w:themeFill="background1" w:themeFillShade="F2"/>
            <w:vAlign w:val="center"/>
          </w:tcPr>
          <w:p w:rsidR="00942883" w:rsidRPr="003B4260" w:rsidRDefault="00942883"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851" w:type="dxa"/>
            <w:shd w:val="clear" w:color="auto" w:fill="F2F2F2" w:themeFill="background1" w:themeFillShade="F2"/>
            <w:vAlign w:val="center"/>
          </w:tcPr>
          <w:p w:rsidR="00942883" w:rsidRPr="003B4260" w:rsidRDefault="00942883"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4737" w:type="dxa"/>
            <w:gridSpan w:val="4"/>
            <w:shd w:val="clear" w:color="auto" w:fill="F2F2F2" w:themeFill="background1" w:themeFillShade="F2"/>
            <w:vAlign w:val="center"/>
          </w:tcPr>
          <w:p w:rsidR="00942883" w:rsidRPr="003B4260" w:rsidRDefault="00942883"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FE5188" w:rsidRPr="003B4260" w:rsidTr="00CC43C5">
        <w:trPr>
          <w:trHeight w:val="144"/>
          <w:jc w:val="center"/>
        </w:trPr>
        <w:tc>
          <w:tcPr>
            <w:tcW w:w="1396" w:type="dxa"/>
            <w:vAlign w:val="center"/>
          </w:tcPr>
          <w:p w:rsidR="00FE5188" w:rsidRPr="003B4260" w:rsidRDefault="00FE518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دانش و مهارت لازم</w:t>
            </w:r>
          </w:p>
        </w:tc>
        <w:tc>
          <w:tcPr>
            <w:tcW w:w="5954" w:type="dxa"/>
            <w:vAlign w:val="center"/>
          </w:tcPr>
          <w:p w:rsidR="00FE5188" w:rsidRPr="003B4260" w:rsidRDefault="00FE5188" w:rsidP="00BA6AB1">
            <w:pPr>
              <w:pStyle w:val="ListParagraph"/>
              <w:numPr>
                <w:ilvl w:val="0"/>
                <w:numId w:val="7"/>
              </w:numPr>
              <w:tabs>
                <w:tab w:val="right" w:pos="472"/>
              </w:tabs>
              <w:ind w:left="300" w:hanging="283"/>
              <w:jc w:val="both"/>
              <w:rPr>
                <w:rFonts w:ascii="Times New Roman" w:hAnsi="Times New Roman" w:cs="B Nazanin"/>
                <w:sz w:val="24"/>
                <w:szCs w:val="24"/>
              </w:rPr>
            </w:pPr>
            <w:r w:rsidRPr="003B4260">
              <w:rPr>
                <w:rFonts w:ascii="Times New Roman" w:hAnsi="Times New Roman" w:cs="B Nazanin" w:hint="cs"/>
                <w:sz w:val="24"/>
                <w:szCs w:val="24"/>
                <w:rtl/>
              </w:rPr>
              <w:t>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گيري قد (0.5 امتیاز)، 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 xml:space="preserve">گيري وزن (0.5 امتیاز)، محاسبه </w:t>
            </w:r>
            <w:r w:rsidRPr="003B4260">
              <w:rPr>
                <w:rFonts w:ascii="Times New Roman" w:hAnsi="Times New Roman" w:cs="B Nazanin"/>
                <w:sz w:val="24"/>
                <w:szCs w:val="24"/>
              </w:rPr>
              <w:t>BMI</w:t>
            </w:r>
            <w:r w:rsidRPr="003B4260">
              <w:rPr>
                <w:rFonts w:ascii="Times New Roman" w:hAnsi="Times New Roman" w:cs="B Nazanin" w:hint="cs"/>
                <w:sz w:val="24"/>
                <w:szCs w:val="24"/>
                <w:rtl/>
              </w:rPr>
              <w:t xml:space="preserve"> (0.5 امتیاز)، 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گيري فشارخون(0.5 امتیاز)، بررسي و درمان آلودگي پديكلوز (0.5 امتیاز)، معاينه دهان و دندان(0.5 امتیاز)، شنوايي</w:t>
            </w:r>
            <w:r w:rsidRPr="003B4260">
              <w:rPr>
                <w:rFonts w:ascii="Times New Roman" w:hAnsi="Times New Roman" w:cs="B Nazanin"/>
                <w:sz w:val="24"/>
                <w:szCs w:val="24"/>
                <w:rtl/>
              </w:rPr>
              <w:softHyphen/>
            </w:r>
            <w:r w:rsidRPr="003B4260">
              <w:rPr>
                <w:rFonts w:ascii="Times New Roman" w:hAnsi="Times New Roman" w:cs="B Nazanin" w:hint="cs"/>
                <w:sz w:val="24"/>
                <w:szCs w:val="24"/>
                <w:rtl/>
              </w:rPr>
              <w:t xml:space="preserve">سنجي(0.5 امتیاز)، بينايي‌سنجي(0.5 امتیاز) </w:t>
            </w:r>
          </w:p>
          <w:p w:rsidR="00FE5188" w:rsidRPr="003B4260" w:rsidRDefault="00FE5188" w:rsidP="00BA6AB1">
            <w:pPr>
              <w:pStyle w:val="ListParagraph"/>
              <w:numPr>
                <w:ilvl w:val="0"/>
                <w:numId w:val="7"/>
              </w:numPr>
              <w:tabs>
                <w:tab w:val="right" w:pos="472"/>
              </w:tabs>
              <w:ind w:left="300" w:hanging="283"/>
              <w:jc w:val="both"/>
              <w:rPr>
                <w:rFonts w:ascii="Times New Roman" w:hAnsi="Times New Roman" w:cs="B Nazanin"/>
                <w:sz w:val="24"/>
                <w:szCs w:val="24"/>
              </w:rPr>
            </w:pPr>
            <w:r w:rsidRPr="003B4260">
              <w:rPr>
                <w:rFonts w:ascii="Times New Roman" w:hAnsi="Times New Roman" w:cs="B Nazanin" w:hint="cs"/>
                <w:sz w:val="24"/>
                <w:szCs w:val="24"/>
                <w:rtl/>
              </w:rPr>
              <w:t>مهارت استفاده از بوکلت(1 امتیاز)</w:t>
            </w:r>
          </w:p>
          <w:p w:rsidR="00FE5188" w:rsidRPr="003B4260" w:rsidRDefault="00FE5188" w:rsidP="00BA6AB1">
            <w:pPr>
              <w:pStyle w:val="ListParagraph"/>
              <w:numPr>
                <w:ilvl w:val="0"/>
                <w:numId w:val="7"/>
              </w:numPr>
              <w:tabs>
                <w:tab w:val="right" w:pos="472"/>
              </w:tabs>
              <w:ind w:left="300"/>
              <w:jc w:val="both"/>
              <w:rPr>
                <w:rFonts w:ascii="Times New Roman" w:hAnsi="Times New Roman" w:cs="B Nazanin"/>
                <w:sz w:val="24"/>
                <w:szCs w:val="24"/>
                <w:rtl/>
              </w:rPr>
            </w:pPr>
            <w:r w:rsidRPr="003B4260">
              <w:rPr>
                <w:rFonts w:ascii="Times New Roman" w:hAnsi="Times New Roman" w:cs="B Nazanin" w:hint="cs"/>
                <w:sz w:val="24"/>
                <w:szCs w:val="24"/>
                <w:rtl/>
              </w:rPr>
              <w:t>آگاهی از دستورالعمل ها (1 امتیاز)</w:t>
            </w:r>
          </w:p>
        </w:tc>
        <w:tc>
          <w:tcPr>
            <w:tcW w:w="1559" w:type="dxa"/>
            <w:vAlign w:val="center"/>
          </w:tcPr>
          <w:p w:rsidR="00FE5188" w:rsidRPr="003B4260" w:rsidRDefault="00FE5188" w:rsidP="009832D1">
            <w:pPr>
              <w:bidi/>
              <w:jc w:val="center"/>
              <w:rPr>
                <w:rFonts w:ascii="Times New Roman" w:hAnsi="Times New Roman" w:cs="B Nazanin"/>
                <w:sz w:val="24"/>
                <w:szCs w:val="24"/>
                <w:rtl/>
              </w:rPr>
            </w:pPr>
            <w:r w:rsidRPr="003B4260">
              <w:rPr>
                <w:rFonts w:ascii="Times New Roman" w:hAnsi="Times New Roman" w:cs="B Nazanin" w:hint="cs"/>
                <w:sz w:val="24"/>
                <w:szCs w:val="24"/>
                <w:rtl/>
              </w:rPr>
              <w:t>مشاهده، پرسش و پاسخ</w:t>
            </w:r>
          </w:p>
        </w:tc>
        <w:tc>
          <w:tcPr>
            <w:tcW w:w="851" w:type="dxa"/>
            <w:vAlign w:val="center"/>
          </w:tcPr>
          <w:p w:rsidR="00FE5188" w:rsidRPr="003B4260" w:rsidRDefault="00FE5188" w:rsidP="009832D1">
            <w:pPr>
              <w:bidi/>
              <w:jc w:val="center"/>
              <w:rPr>
                <w:rFonts w:ascii="Times New Roman" w:hAnsi="Times New Roman" w:cs="B Nazanin"/>
                <w:sz w:val="24"/>
                <w:szCs w:val="24"/>
                <w:rtl/>
              </w:rPr>
            </w:pPr>
            <w:r w:rsidRPr="003B4260">
              <w:rPr>
                <w:rFonts w:ascii="Times New Roman" w:hAnsi="Times New Roman" w:cs="B Nazanin" w:hint="cs"/>
                <w:sz w:val="24"/>
                <w:szCs w:val="24"/>
                <w:rtl/>
              </w:rPr>
              <w:t>6 امتیاز</w:t>
            </w: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5" w:type="dxa"/>
            <w:vAlign w:val="center"/>
          </w:tcPr>
          <w:p w:rsidR="00FE5188" w:rsidRPr="003B4260" w:rsidRDefault="00FE5188" w:rsidP="009832D1">
            <w:pPr>
              <w:bidi/>
              <w:jc w:val="center"/>
              <w:rPr>
                <w:rFonts w:ascii="Times New Roman" w:hAnsi="Times New Roman" w:cs="B Nazanin"/>
                <w:b/>
                <w:bCs/>
                <w:sz w:val="24"/>
                <w:szCs w:val="24"/>
                <w:rtl/>
              </w:rPr>
            </w:pPr>
          </w:p>
        </w:tc>
      </w:tr>
      <w:tr w:rsidR="00FE5188" w:rsidRPr="003B4260" w:rsidTr="009A2517">
        <w:trPr>
          <w:trHeight w:val="144"/>
          <w:jc w:val="center"/>
        </w:trPr>
        <w:tc>
          <w:tcPr>
            <w:tcW w:w="1396" w:type="dxa"/>
            <w:vAlign w:val="center"/>
          </w:tcPr>
          <w:p w:rsidR="00FE5188" w:rsidRPr="003B4260" w:rsidRDefault="00FE5188" w:rsidP="00D87560">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ثبت مراقبت</w:t>
            </w:r>
          </w:p>
        </w:tc>
        <w:tc>
          <w:tcPr>
            <w:tcW w:w="5954" w:type="dxa"/>
          </w:tcPr>
          <w:p w:rsidR="00FE5188" w:rsidRPr="003B4260" w:rsidRDefault="00FE5188" w:rsidP="00BD5BE8">
            <w:pPr>
              <w:pStyle w:val="ListParagraph"/>
              <w:numPr>
                <w:ilvl w:val="0"/>
                <w:numId w:val="9"/>
              </w:numPr>
              <w:tabs>
                <w:tab w:val="right" w:pos="128"/>
                <w:tab w:val="right" w:pos="240"/>
              </w:tabs>
              <w:ind w:hanging="720"/>
              <w:rPr>
                <w:rFonts w:cs="B Nazanin"/>
                <w:sz w:val="24"/>
                <w:szCs w:val="24"/>
                <w:rtl/>
              </w:rPr>
            </w:pPr>
            <w:r w:rsidRPr="003B4260">
              <w:rPr>
                <w:rFonts w:cs="B Nazanin" w:hint="cs"/>
                <w:sz w:val="24"/>
                <w:szCs w:val="24"/>
                <w:rtl/>
              </w:rPr>
              <w:t>ثبت کامل تمام مراقبت</w:t>
            </w:r>
            <w:r w:rsidRPr="003B4260">
              <w:rPr>
                <w:rFonts w:cs="B Nazanin" w:hint="cs"/>
                <w:sz w:val="24"/>
                <w:szCs w:val="24"/>
                <w:rtl/>
              </w:rPr>
              <w:softHyphen/>
              <w:t xml:space="preserve">های لازم در سامانه </w:t>
            </w:r>
            <w:r w:rsidRPr="003B4260">
              <w:rPr>
                <w:rFonts w:cs="B Nazanin" w:hint="cs"/>
                <w:b/>
                <w:bCs/>
                <w:sz w:val="24"/>
                <w:szCs w:val="24"/>
                <w:rtl/>
              </w:rPr>
              <w:t>(4 امتیاز)</w:t>
            </w:r>
          </w:p>
        </w:tc>
        <w:tc>
          <w:tcPr>
            <w:tcW w:w="1559" w:type="dxa"/>
            <w:vAlign w:val="center"/>
          </w:tcPr>
          <w:p w:rsidR="00FE5188" w:rsidRPr="003B4260" w:rsidRDefault="00FE5188" w:rsidP="00702FB3">
            <w:pPr>
              <w:bidi/>
              <w:jc w:val="center"/>
              <w:rPr>
                <w:rFonts w:cs="B Nazanin"/>
                <w:sz w:val="24"/>
                <w:szCs w:val="24"/>
                <w:rtl/>
              </w:rPr>
            </w:pPr>
            <w:r w:rsidRPr="003B4260">
              <w:rPr>
                <w:rFonts w:cs="B Nazanin" w:hint="cs"/>
                <w:sz w:val="24"/>
                <w:szCs w:val="24"/>
                <w:rtl/>
              </w:rPr>
              <w:t>مشاهده و بررسی سامانه</w:t>
            </w:r>
          </w:p>
        </w:tc>
        <w:tc>
          <w:tcPr>
            <w:tcW w:w="851" w:type="dxa"/>
            <w:vAlign w:val="center"/>
          </w:tcPr>
          <w:p w:rsidR="00FE5188" w:rsidRPr="003B4260" w:rsidRDefault="00FE5188" w:rsidP="009832D1">
            <w:pPr>
              <w:bidi/>
              <w:jc w:val="center"/>
              <w:rPr>
                <w:rFonts w:ascii="Times New Roman" w:hAnsi="Times New Roman" w:cs="B Nazanin"/>
                <w:sz w:val="24"/>
                <w:szCs w:val="24"/>
                <w:rtl/>
              </w:rPr>
            </w:pPr>
            <w:r w:rsidRPr="003B4260">
              <w:rPr>
                <w:rFonts w:cs="B Nazanin" w:hint="cs"/>
                <w:sz w:val="24"/>
                <w:szCs w:val="24"/>
                <w:rtl/>
              </w:rPr>
              <w:t>4 امتیاز</w:t>
            </w: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4" w:type="dxa"/>
            <w:vAlign w:val="center"/>
          </w:tcPr>
          <w:p w:rsidR="00FE5188" w:rsidRPr="003B4260" w:rsidRDefault="00FE5188" w:rsidP="009832D1">
            <w:pPr>
              <w:bidi/>
              <w:jc w:val="center"/>
              <w:rPr>
                <w:rFonts w:ascii="Times New Roman" w:hAnsi="Times New Roman" w:cs="B Nazanin"/>
                <w:b/>
                <w:bCs/>
                <w:sz w:val="24"/>
                <w:szCs w:val="24"/>
                <w:rtl/>
              </w:rPr>
            </w:pPr>
          </w:p>
        </w:tc>
        <w:tc>
          <w:tcPr>
            <w:tcW w:w="1185" w:type="dxa"/>
            <w:vAlign w:val="center"/>
          </w:tcPr>
          <w:p w:rsidR="00FE5188" w:rsidRPr="003B4260" w:rsidRDefault="00FE5188" w:rsidP="009832D1">
            <w:pPr>
              <w:bidi/>
              <w:jc w:val="center"/>
              <w:rPr>
                <w:rFonts w:ascii="Times New Roman" w:hAnsi="Times New Roman" w:cs="B Nazanin"/>
                <w:b/>
                <w:bCs/>
                <w:sz w:val="24"/>
                <w:szCs w:val="24"/>
                <w:rtl/>
              </w:rPr>
            </w:pPr>
          </w:p>
        </w:tc>
      </w:tr>
      <w:tr w:rsidR="003B4260" w:rsidRPr="003B4260" w:rsidTr="00FE5188">
        <w:trPr>
          <w:trHeight w:val="144"/>
          <w:jc w:val="center"/>
        </w:trPr>
        <w:tc>
          <w:tcPr>
            <w:tcW w:w="8909" w:type="dxa"/>
            <w:gridSpan w:val="3"/>
            <w:vAlign w:val="center"/>
          </w:tcPr>
          <w:p w:rsidR="00342408" w:rsidRPr="003B4260" w:rsidRDefault="00342408" w:rsidP="009832D1">
            <w:pPr>
              <w:bidi/>
              <w:rPr>
                <w:rFonts w:ascii="Arial" w:hAnsi="Arial" w:cs="B Nazanin"/>
                <w:b/>
                <w:bCs/>
                <w:sz w:val="24"/>
                <w:szCs w:val="24"/>
                <w:rtl/>
              </w:rPr>
            </w:pPr>
            <w:r w:rsidRPr="003B4260">
              <w:rPr>
                <w:rFonts w:ascii="Arial" w:hAnsi="Arial" w:cs="B Nazanin" w:hint="cs"/>
                <w:b/>
                <w:bCs/>
                <w:sz w:val="24"/>
                <w:szCs w:val="24"/>
                <w:rtl/>
              </w:rPr>
              <w:t>جمع امتیاز برنامه</w:t>
            </w:r>
          </w:p>
        </w:tc>
        <w:tc>
          <w:tcPr>
            <w:tcW w:w="851" w:type="dxa"/>
            <w:vAlign w:val="center"/>
          </w:tcPr>
          <w:p w:rsidR="00342408" w:rsidRPr="003B4260" w:rsidRDefault="00AA0CF9" w:rsidP="009832D1">
            <w:pPr>
              <w:bidi/>
              <w:jc w:val="center"/>
              <w:rPr>
                <w:rFonts w:cs="B Nazanin"/>
                <w:b/>
                <w:bCs/>
                <w:sz w:val="24"/>
                <w:szCs w:val="24"/>
                <w:rtl/>
              </w:rPr>
            </w:pPr>
            <w:r w:rsidRPr="003B4260">
              <w:rPr>
                <w:rFonts w:cs="B Nazanin" w:hint="cs"/>
                <w:b/>
                <w:bCs/>
                <w:sz w:val="24"/>
                <w:szCs w:val="24"/>
                <w:rtl/>
              </w:rPr>
              <w:t>10</w:t>
            </w:r>
          </w:p>
        </w:tc>
        <w:tc>
          <w:tcPr>
            <w:tcW w:w="4737" w:type="dxa"/>
            <w:gridSpan w:val="4"/>
            <w:shd w:val="clear" w:color="auto" w:fill="808080" w:themeFill="background1" w:themeFillShade="80"/>
            <w:vAlign w:val="center"/>
          </w:tcPr>
          <w:p w:rsidR="00342408" w:rsidRPr="003B4260" w:rsidRDefault="00342408" w:rsidP="009832D1">
            <w:pPr>
              <w:bidi/>
              <w:jc w:val="center"/>
              <w:rPr>
                <w:rFonts w:cs="B Nazanin"/>
                <w:b/>
                <w:bCs/>
                <w:sz w:val="24"/>
                <w:szCs w:val="24"/>
                <w:rtl/>
              </w:rPr>
            </w:pPr>
          </w:p>
        </w:tc>
      </w:tr>
      <w:tr w:rsidR="00FE5188" w:rsidRPr="003B4260" w:rsidTr="005C0A21">
        <w:trPr>
          <w:trHeight w:val="144"/>
          <w:jc w:val="center"/>
        </w:trPr>
        <w:tc>
          <w:tcPr>
            <w:tcW w:w="8909"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امتیاز کسب شده</w:t>
            </w:r>
          </w:p>
        </w:tc>
        <w:tc>
          <w:tcPr>
            <w:tcW w:w="851"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5" w:type="dxa"/>
            <w:vAlign w:val="center"/>
          </w:tcPr>
          <w:p w:rsidR="00FE5188" w:rsidRPr="003B4260" w:rsidRDefault="00FE5188" w:rsidP="009832D1">
            <w:pPr>
              <w:bidi/>
              <w:jc w:val="center"/>
              <w:rPr>
                <w:rFonts w:cs="B Nazanin"/>
                <w:b/>
                <w:bCs/>
                <w:sz w:val="24"/>
                <w:szCs w:val="24"/>
                <w:rtl/>
              </w:rPr>
            </w:pPr>
          </w:p>
        </w:tc>
      </w:tr>
      <w:tr w:rsidR="00FE5188" w:rsidRPr="003B4260" w:rsidTr="00F2467A">
        <w:trPr>
          <w:trHeight w:val="144"/>
          <w:jc w:val="center"/>
        </w:trPr>
        <w:tc>
          <w:tcPr>
            <w:tcW w:w="8909"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درصد امتیازکسب شده</w:t>
            </w:r>
          </w:p>
        </w:tc>
        <w:tc>
          <w:tcPr>
            <w:tcW w:w="851"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5" w:type="dxa"/>
            <w:vAlign w:val="center"/>
          </w:tcPr>
          <w:p w:rsidR="00FE5188" w:rsidRPr="003B4260" w:rsidRDefault="00FE5188" w:rsidP="009832D1">
            <w:pPr>
              <w:bidi/>
              <w:jc w:val="center"/>
              <w:rPr>
                <w:rFonts w:cs="B Nazanin"/>
                <w:b/>
                <w:bCs/>
                <w:sz w:val="24"/>
                <w:szCs w:val="24"/>
                <w:rtl/>
              </w:rPr>
            </w:pPr>
          </w:p>
        </w:tc>
      </w:tr>
      <w:tr w:rsidR="00FE5188" w:rsidRPr="003B4260" w:rsidTr="00E12496">
        <w:trPr>
          <w:trHeight w:val="144"/>
          <w:jc w:val="center"/>
        </w:trPr>
        <w:tc>
          <w:tcPr>
            <w:tcW w:w="8909"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درصد امتیاز قابل قبول</w:t>
            </w:r>
          </w:p>
        </w:tc>
        <w:tc>
          <w:tcPr>
            <w:tcW w:w="851"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4" w:type="dxa"/>
            <w:vAlign w:val="center"/>
          </w:tcPr>
          <w:p w:rsidR="00FE5188" w:rsidRPr="003B4260" w:rsidRDefault="00FE5188" w:rsidP="009832D1">
            <w:pPr>
              <w:bidi/>
              <w:jc w:val="center"/>
              <w:rPr>
                <w:rFonts w:cs="B Nazanin"/>
                <w:b/>
                <w:bCs/>
                <w:sz w:val="24"/>
                <w:szCs w:val="24"/>
                <w:rtl/>
              </w:rPr>
            </w:pPr>
          </w:p>
        </w:tc>
        <w:tc>
          <w:tcPr>
            <w:tcW w:w="1185" w:type="dxa"/>
            <w:vAlign w:val="center"/>
          </w:tcPr>
          <w:p w:rsidR="00FE5188" w:rsidRPr="003B4260" w:rsidRDefault="00FE5188" w:rsidP="009832D1">
            <w:pPr>
              <w:bidi/>
              <w:jc w:val="center"/>
              <w:rPr>
                <w:rFonts w:cs="B Nazanin"/>
                <w:b/>
                <w:bCs/>
                <w:sz w:val="24"/>
                <w:szCs w:val="24"/>
                <w:rtl/>
              </w:rPr>
            </w:pPr>
          </w:p>
        </w:tc>
      </w:tr>
    </w:tbl>
    <w:p w:rsidR="00E5639E" w:rsidRPr="003B4260" w:rsidRDefault="00E5639E" w:rsidP="00E5639E">
      <w:pPr>
        <w:bidi/>
        <w:ind w:left="360"/>
        <w:rPr>
          <w:rFonts w:ascii="Times New Roman" w:hAnsi="Times New Roman" w:cs="B Nazanin"/>
          <w:b/>
          <w:bCs/>
          <w:sz w:val="24"/>
          <w:szCs w:val="24"/>
        </w:rPr>
      </w:pPr>
    </w:p>
    <w:p w:rsidR="00E5639E" w:rsidRPr="003B4260" w:rsidRDefault="00E5639E" w:rsidP="00E5639E">
      <w:pPr>
        <w:bidi/>
        <w:ind w:left="360"/>
        <w:rPr>
          <w:rFonts w:ascii="Times New Roman" w:hAnsi="Times New Roman" w:cs="B Nazanin"/>
          <w:b/>
          <w:bCs/>
          <w:sz w:val="24"/>
          <w:szCs w:val="24"/>
          <w:rtl/>
        </w:rPr>
      </w:pPr>
    </w:p>
    <w:p w:rsidR="0003203D" w:rsidRPr="003B4260" w:rsidRDefault="0003203D" w:rsidP="0003203D">
      <w:pPr>
        <w:bidi/>
        <w:ind w:left="360"/>
        <w:rPr>
          <w:rFonts w:ascii="Times New Roman" w:hAnsi="Times New Roman" w:cs="B Nazanin"/>
          <w:b/>
          <w:bCs/>
          <w:sz w:val="24"/>
          <w:szCs w:val="24"/>
          <w:rtl/>
        </w:rPr>
      </w:pPr>
    </w:p>
    <w:p w:rsidR="0003203D" w:rsidRPr="003B4260" w:rsidRDefault="0003203D" w:rsidP="0003203D">
      <w:pPr>
        <w:bidi/>
        <w:ind w:left="360"/>
        <w:rPr>
          <w:rFonts w:ascii="Times New Roman" w:hAnsi="Times New Roman" w:cs="B Nazanin"/>
          <w:b/>
          <w:bCs/>
          <w:sz w:val="24"/>
          <w:szCs w:val="24"/>
          <w:rtl/>
        </w:rPr>
      </w:pPr>
    </w:p>
    <w:p w:rsidR="005825F3" w:rsidRPr="003B4260" w:rsidRDefault="005825F3" w:rsidP="005825F3">
      <w:pPr>
        <w:bidi/>
        <w:ind w:left="360"/>
        <w:rPr>
          <w:rFonts w:ascii="Times New Roman" w:hAnsi="Times New Roman" w:cs="B Nazanin"/>
          <w:b/>
          <w:bCs/>
          <w:sz w:val="24"/>
          <w:szCs w:val="24"/>
          <w:rtl/>
        </w:rPr>
      </w:pPr>
    </w:p>
    <w:p w:rsidR="005825F3" w:rsidRPr="003B4260" w:rsidRDefault="005825F3" w:rsidP="005825F3">
      <w:pPr>
        <w:bidi/>
        <w:ind w:left="360"/>
        <w:rPr>
          <w:rFonts w:ascii="Times New Roman" w:hAnsi="Times New Roman" w:cs="B Nazanin"/>
          <w:b/>
          <w:bCs/>
          <w:sz w:val="24"/>
          <w:szCs w:val="24"/>
          <w:rtl/>
        </w:rPr>
      </w:pPr>
    </w:p>
    <w:p w:rsidR="005825F3" w:rsidRPr="003B4260" w:rsidRDefault="005825F3" w:rsidP="005825F3">
      <w:pPr>
        <w:bidi/>
        <w:ind w:left="360"/>
        <w:rPr>
          <w:rFonts w:ascii="Times New Roman" w:hAnsi="Times New Roman" w:cs="B Nazanin"/>
          <w:b/>
          <w:bCs/>
          <w:sz w:val="24"/>
          <w:szCs w:val="24"/>
          <w:rtl/>
        </w:rPr>
      </w:pPr>
    </w:p>
    <w:p w:rsidR="00E10E28" w:rsidRPr="003B4260" w:rsidRDefault="00E10E28" w:rsidP="00BA6AB1">
      <w:pPr>
        <w:pStyle w:val="ListParagraph"/>
        <w:numPr>
          <w:ilvl w:val="0"/>
          <w:numId w:val="2"/>
        </w:numPr>
        <w:ind w:left="627" w:hanging="267"/>
        <w:rPr>
          <w:rFonts w:ascii="Times New Roman" w:hAnsi="Times New Roman" w:cs="B Nazanin"/>
          <w:b/>
          <w:bCs/>
          <w:sz w:val="28"/>
          <w:szCs w:val="28"/>
          <w:rtl/>
        </w:rPr>
      </w:pPr>
      <w:r w:rsidRPr="003B4260">
        <w:rPr>
          <w:rFonts w:ascii="Times New Roman" w:hAnsi="Times New Roman" w:cs="B Nazanin" w:hint="cs"/>
          <w:b/>
          <w:bCs/>
          <w:sz w:val="28"/>
          <w:szCs w:val="28"/>
          <w:rtl/>
        </w:rPr>
        <w:t>گزارش</w:t>
      </w:r>
      <w:r w:rsidRPr="003B4260">
        <w:rPr>
          <w:rFonts w:ascii="Times New Roman" w:hAnsi="Times New Roman" w:cs="B Nazanin" w:hint="cs"/>
          <w:b/>
          <w:bCs/>
          <w:sz w:val="28"/>
          <w:szCs w:val="28"/>
          <w:rtl/>
        </w:rPr>
        <w:softHyphen/>
        <w:t>دهی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4347"/>
        <w:gridCol w:w="2082"/>
        <w:gridCol w:w="1745"/>
        <w:gridCol w:w="1134"/>
        <w:gridCol w:w="1134"/>
        <w:gridCol w:w="1134"/>
        <w:gridCol w:w="914"/>
      </w:tblGrid>
      <w:tr w:rsidR="003B4260" w:rsidRPr="003B4260" w:rsidTr="00FE5188">
        <w:trPr>
          <w:trHeight w:val="144"/>
          <w:jc w:val="center"/>
        </w:trPr>
        <w:tc>
          <w:tcPr>
            <w:tcW w:w="1731" w:type="dxa"/>
            <w:shd w:val="clear" w:color="auto" w:fill="F2F2F2" w:themeFill="background1" w:themeFillShade="F2"/>
            <w:vAlign w:val="center"/>
          </w:tcPr>
          <w:p w:rsidR="00E10E28" w:rsidRPr="003B4260" w:rsidRDefault="00E10E2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فعالیت مورد انتظار</w:t>
            </w:r>
          </w:p>
        </w:tc>
        <w:tc>
          <w:tcPr>
            <w:tcW w:w="4347" w:type="dxa"/>
            <w:shd w:val="clear" w:color="auto" w:fill="F2F2F2" w:themeFill="background1" w:themeFillShade="F2"/>
            <w:vAlign w:val="center"/>
          </w:tcPr>
          <w:p w:rsidR="00E10E28" w:rsidRPr="003B4260" w:rsidRDefault="00E10E2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استاندارد مورد انتظار</w:t>
            </w:r>
          </w:p>
        </w:tc>
        <w:tc>
          <w:tcPr>
            <w:tcW w:w="2082" w:type="dxa"/>
            <w:shd w:val="clear" w:color="auto" w:fill="F2F2F2" w:themeFill="background1" w:themeFillShade="F2"/>
            <w:vAlign w:val="center"/>
          </w:tcPr>
          <w:p w:rsidR="00E10E28" w:rsidRPr="003B4260" w:rsidRDefault="00E10E2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روش ارزشیابی</w:t>
            </w:r>
          </w:p>
        </w:tc>
        <w:tc>
          <w:tcPr>
            <w:tcW w:w="1745" w:type="dxa"/>
            <w:shd w:val="clear" w:color="auto" w:fill="F2F2F2" w:themeFill="background1" w:themeFillShade="F2"/>
            <w:vAlign w:val="center"/>
          </w:tcPr>
          <w:p w:rsidR="00E10E28" w:rsidRPr="003B4260" w:rsidRDefault="00E10E2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فعالیت</w:t>
            </w:r>
          </w:p>
        </w:tc>
        <w:tc>
          <w:tcPr>
            <w:tcW w:w="4316" w:type="dxa"/>
            <w:gridSpan w:val="4"/>
            <w:shd w:val="clear" w:color="auto" w:fill="F2F2F2" w:themeFill="background1" w:themeFillShade="F2"/>
            <w:vAlign w:val="center"/>
          </w:tcPr>
          <w:p w:rsidR="00E10E28" w:rsidRPr="003B4260" w:rsidRDefault="00E10E28" w:rsidP="009832D1">
            <w:pPr>
              <w:bidi/>
              <w:jc w:val="center"/>
              <w:rPr>
                <w:rFonts w:ascii="Times New Roman" w:hAnsi="Times New Roman" w:cs="B Nazanin"/>
                <w:b/>
                <w:bCs/>
                <w:sz w:val="24"/>
                <w:szCs w:val="24"/>
                <w:rtl/>
              </w:rPr>
            </w:pPr>
            <w:r w:rsidRPr="003B4260">
              <w:rPr>
                <w:rFonts w:ascii="Times New Roman" w:hAnsi="Times New Roman" w:cs="B Nazanin" w:hint="cs"/>
                <w:b/>
                <w:bCs/>
                <w:sz w:val="24"/>
                <w:szCs w:val="24"/>
                <w:rtl/>
              </w:rPr>
              <w:t>امتیاز کسب شده</w:t>
            </w:r>
          </w:p>
        </w:tc>
      </w:tr>
      <w:tr w:rsidR="00FE5188" w:rsidRPr="003B4260" w:rsidTr="00FE5188">
        <w:trPr>
          <w:trHeight w:val="144"/>
          <w:jc w:val="center"/>
        </w:trPr>
        <w:tc>
          <w:tcPr>
            <w:tcW w:w="1731" w:type="dxa"/>
            <w:vAlign w:val="center"/>
          </w:tcPr>
          <w:p w:rsidR="00FE5188" w:rsidRPr="003B4260" w:rsidRDefault="00FE5188" w:rsidP="009832D1">
            <w:pPr>
              <w:bidi/>
              <w:jc w:val="center"/>
              <w:rPr>
                <w:rFonts w:cs="B Nazanin"/>
                <w:b/>
                <w:bCs/>
                <w:sz w:val="24"/>
                <w:szCs w:val="24"/>
                <w:rtl/>
              </w:rPr>
            </w:pPr>
            <w:r w:rsidRPr="003B4260">
              <w:rPr>
                <w:rFonts w:cs="B Nazanin" w:hint="cs"/>
                <w:b/>
                <w:bCs/>
                <w:sz w:val="24"/>
                <w:szCs w:val="24"/>
                <w:rtl/>
              </w:rPr>
              <w:t>ثبت داده ها</w:t>
            </w:r>
          </w:p>
        </w:tc>
        <w:tc>
          <w:tcPr>
            <w:tcW w:w="4347" w:type="dxa"/>
          </w:tcPr>
          <w:p w:rsidR="00FE5188" w:rsidRPr="003B4260" w:rsidRDefault="00FE5188" w:rsidP="00413ABF">
            <w:pPr>
              <w:pStyle w:val="ListParagraph"/>
              <w:numPr>
                <w:ilvl w:val="0"/>
                <w:numId w:val="6"/>
              </w:numPr>
              <w:rPr>
                <w:rFonts w:cs="B Nazanin"/>
                <w:sz w:val="24"/>
                <w:szCs w:val="24"/>
              </w:rPr>
            </w:pPr>
            <w:r w:rsidRPr="003B4260">
              <w:rPr>
                <w:rFonts w:cs="B Nazanin" w:hint="cs"/>
                <w:sz w:val="24"/>
                <w:szCs w:val="24"/>
                <w:rtl/>
              </w:rPr>
              <w:t>تکمیل زیج  ( یک امتیاز)</w:t>
            </w:r>
          </w:p>
          <w:p w:rsidR="00FE5188" w:rsidRPr="003B4260" w:rsidRDefault="00FE5188" w:rsidP="00BA6AB1">
            <w:pPr>
              <w:pStyle w:val="ListParagraph"/>
              <w:numPr>
                <w:ilvl w:val="0"/>
                <w:numId w:val="6"/>
              </w:numPr>
              <w:rPr>
                <w:rFonts w:cs="B Nazanin"/>
                <w:sz w:val="24"/>
                <w:szCs w:val="24"/>
                <w:rtl/>
              </w:rPr>
            </w:pPr>
            <w:r w:rsidRPr="003B4260">
              <w:rPr>
                <w:rFonts w:cs="B Nazanin" w:hint="cs"/>
                <w:sz w:val="24"/>
                <w:szCs w:val="24"/>
                <w:rtl/>
              </w:rPr>
              <w:t>ثبت اطلاعات مربوط به پرونده سلامت مدرسه و ... در سامانه الکترونیکی ( سه امتیاز)</w:t>
            </w:r>
          </w:p>
        </w:tc>
        <w:tc>
          <w:tcPr>
            <w:tcW w:w="2082" w:type="dxa"/>
            <w:vAlign w:val="center"/>
          </w:tcPr>
          <w:p w:rsidR="00FE5188" w:rsidRPr="003B4260" w:rsidRDefault="00FE5188" w:rsidP="009832D1">
            <w:pPr>
              <w:bidi/>
              <w:jc w:val="center"/>
              <w:rPr>
                <w:rFonts w:cs="B Nazanin"/>
                <w:sz w:val="24"/>
                <w:szCs w:val="24"/>
                <w:rtl/>
              </w:rPr>
            </w:pPr>
          </w:p>
        </w:tc>
        <w:tc>
          <w:tcPr>
            <w:tcW w:w="1745" w:type="dxa"/>
            <w:vAlign w:val="center"/>
          </w:tcPr>
          <w:p w:rsidR="00FE5188" w:rsidRPr="003B4260" w:rsidRDefault="00FE5188" w:rsidP="009832D1">
            <w:pPr>
              <w:bidi/>
              <w:jc w:val="center"/>
              <w:rPr>
                <w:rFonts w:cs="B Nazanin"/>
                <w:sz w:val="24"/>
                <w:szCs w:val="24"/>
                <w:rtl/>
              </w:rPr>
            </w:pPr>
            <w:r w:rsidRPr="003B4260">
              <w:rPr>
                <w:rFonts w:cs="B Nazanin" w:hint="cs"/>
                <w:sz w:val="24"/>
                <w:szCs w:val="24"/>
                <w:rtl/>
              </w:rPr>
              <w:t>4 امتیاز</w:t>
            </w:r>
          </w:p>
        </w:tc>
        <w:tc>
          <w:tcPr>
            <w:tcW w:w="1134" w:type="dxa"/>
            <w:vAlign w:val="center"/>
          </w:tcPr>
          <w:p w:rsidR="00FE5188" w:rsidRPr="003B4260" w:rsidRDefault="00FE5188" w:rsidP="009832D1">
            <w:pPr>
              <w:bidi/>
              <w:jc w:val="center"/>
              <w:rPr>
                <w:rFonts w:ascii="Times New Roman" w:hAnsi="Times New Roman" w:cs="B Nazanin"/>
                <w:sz w:val="24"/>
                <w:szCs w:val="24"/>
                <w:rtl/>
              </w:rPr>
            </w:pPr>
          </w:p>
        </w:tc>
        <w:tc>
          <w:tcPr>
            <w:tcW w:w="1134" w:type="dxa"/>
            <w:vAlign w:val="center"/>
          </w:tcPr>
          <w:p w:rsidR="00FE5188" w:rsidRPr="003B4260" w:rsidRDefault="00FE5188" w:rsidP="009832D1">
            <w:pPr>
              <w:bidi/>
              <w:jc w:val="center"/>
              <w:rPr>
                <w:rFonts w:ascii="Times New Roman" w:hAnsi="Times New Roman" w:cs="B Nazanin"/>
                <w:sz w:val="24"/>
                <w:szCs w:val="24"/>
                <w:rtl/>
              </w:rPr>
            </w:pPr>
            <w:bookmarkStart w:id="0" w:name="_GoBack"/>
            <w:bookmarkEnd w:id="0"/>
          </w:p>
        </w:tc>
        <w:tc>
          <w:tcPr>
            <w:tcW w:w="1134" w:type="dxa"/>
            <w:vAlign w:val="center"/>
          </w:tcPr>
          <w:p w:rsidR="00FE5188" w:rsidRPr="003B4260" w:rsidRDefault="00FE5188" w:rsidP="009832D1">
            <w:pPr>
              <w:bidi/>
              <w:jc w:val="center"/>
              <w:rPr>
                <w:rFonts w:ascii="Times New Roman" w:hAnsi="Times New Roman" w:cs="B Nazanin"/>
                <w:sz w:val="24"/>
                <w:szCs w:val="24"/>
                <w:rtl/>
              </w:rPr>
            </w:pPr>
          </w:p>
        </w:tc>
        <w:tc>
          <w:tcPr>
            <w:tcW w:w="914" w:type="dxa"/>
            <w:vAlign w:val="center"/>
          </w:tcPr>
          <w:p w:rsidR="00FE5188" w:rsidRPr="003B4260" w:rsidRDefault="00FE5188" w:rsidP="009832D1">
            <w:pPr>
              <w:bidi/>
              <w:jc w:val="center"/>
              <w:rPr>
                <w:rFonts w:ascii="Times New Roman" w:hAnsi="Times New Roman" w:cs="B Nazanin"/>
                <w:sz w:val="24"/>
                <w:szCs w:val="24"/>
                <w:rtl/>
              </w:rPr>
            </w:pPr>
          </w:p>
        </w:tc>
      </w:tr>
      <w:tr w:rsidR="00FE5188" w:rsidRPr="003B4260" w:rsidTr="00FE5188">
        <w:trPr>
          <w:trHeight w:val="1195"/>
          <w:jc w:val="center"/>
        </w:trPr>
        <w:tc>
          <w:tcPr>
            <w:tcW w:w="1731" w:type="dxa"/>
            <w:vAlign w:val="center"/>
          </w:tcPr>
          <w:p w:rsidR="00FE5188" w:rsidRPr="003B4260" w:rsidRDefault="00FE5188" w:rsidP="0028701E">
            <w:pPr>
              <w:bidi/>
              <w:jc w:val="center"/>
              <w:rPr>
                <w:rFonts w:cs="B Nazanin"/>
                <w:b/>
                <w:bCs/>
                <w:sz w:val="24"/>
                <w:szCs w:val="24"/>
                <w:rtl/>
              </w:rPr>
            </w:pPr>
            <w:r w:rsidRPr="003B4260">
              <w:rPr>
                <w:rFonts w:cs="B Nazanin" w:hint="cs"/>
                <w:b/>
                <w:bCs/>
                <w:sz w:val="24"/>
                <w:szCs w:val="24"/>
                <w:rtl/>
              </w:rPr>
              <w:t>نتایج آنالیز و تحلیل آمار</w:t>
            </w:r>
            <w:r w:rsidRPr="003B4260">
              <w:rPr>
                <w:rStyle w:val="FootnoteReference"/>
                <w:rFonts w:cs="B Nazanin"/>
                <w:b/>
                <w:bCs/>
                <w:sz w:val="24"/>
                <w:szCs w:val="24"/>
                <w:rtl/>
              </w:rPr>
              <w:footnoteReference w:id="2"/>
            </w:r>
          </w:p>
        </w:tc>
        <w:tc>
          <w:tcPr>
            <w:tcW w:w="4347" w:type="dxa"/>
          </w:tcPr>
          <w:p w:rsidR="00FE5188" w:rsidRPr="003B4260" w:rsidRDefault="00FE5188" w:rsidP="00413ABF">
            <w:pPr>
              <w:pStyle w:val="ListParagraph"/>
              <w:numPr>
                <w:ilvl w:val="0"/>
                <w:numId w:val="8"/>
              </w:numPr>
              <w:rPr>
                <w:rFonts w:cs="B Nazanin"/>
                <w:sz w:val="24"/>
                <w:szCs w:val="24"/>
              </w:rPr>
            </w:pPr>
            <w:r w:rsidRPr="003B4260">
              <w:rPr>
                <w:rFonts w:cs="B Nazanin" w:hint="cs"/>
                <w:sz w:val="24"/>
                <w:szCs w:val="24"/>
                <w:rtl/>
              </w:rPr>
              <w:t>تکمیل شاخص های پانل ( دو امتیاز)</w:t>
            </w:r>
          </w:p>
          <w:p w:rsidR="00FE5188" w:rsidRPr="003B4260" w:rsidRDefault="00FE5188" w:rsidP="000609CF">
            <w:pPr>
              <w:bidi/>
              <w:ind w:left="360"/>
              <w:jc w:val="both"/>
              <w:rPr>
                <w:rFonts w:cs="B Nazanin"/>
                <w:sz w:val="24"/>
                <w:szCs w:val="24"/>
                <w:rtl/>
              </w:rPr>
            </w:pPr>
          </w:p>
        </w:tc>
        <w:tc>
          <w:tcPr>
            <w:tcW w:w="2082" w:type="dxa"/>
            <w:vAlign w:val="center"/>
          </w:tcPr>
          <w:p w:rsidR="00FE5188" w:rsidRPr="003B4260" w:rsidRDefault="00FE5188" w:rsidP="0066346B">
            <w:pPr>
              <w:bidi/>
              <w:jc w:val="center"/>
              <w:rPr>
                <w:rFonts w:cs="B Nazanin"/>
                <w:sz w:val="24"/>
                <w:szCs w:val="24"/>
                <w:rtl/>
              </w:rPr>
            </w:pPr>
            <w:r w:rsidRPr="003B4260">
              <w:rPr>
                <w:rFonts w:cs="B Nazanin" w:hint="cs"/>
                <w:sz w:val="24"/>
                <w:szCs w:val="24"/>
                <w:rtl/>
              </w:rPr>
              <w:t>مشاهده و بررسی مستندات</w:t>
            </w:r>
          </w:p>
        </w:tc>
        <w:tc>
          <w:tcPr>
            <w:tcW w:w="1745" w:type="dxa"/>
            <w:shd w:val="clear" w:color="auto" w:fill="auto"/>
            <w:vAlign w:val="center"/>
          </w:tcPr>
          <w:p w:rsidR="00FE5188" w:rsidRPr="003B4260" w:rsidRDefault="00FE5188" w:rsidP="009832D1">
            <w:pPr>
              <w:bidi/>
              <w:jc w:val="center"/>
              <w:rPr>
                <w:rFonts w:cs="B Nazanin"/>
                <w:sz w:val="24"/>
                <w:szCs w:val="24"/>
                <w:rtl/>
              </w:rPr>
            </w:pPr>
            <w:r w:rsidRPr="003B4260">
              <w:rPr>
                <w:rFonts w:cs="B Nazanin" w:hint="cs"/>
                <w:sz w:val="24"/>
                <w:szCs w:val="24"/>
                <w:rtl/>
              </w:rPr>
              <w:t>2 امتیاز</w:t>
            </w:r>
          </w:p>
        </w:tc>
        <w:tc>
          <w:tcPr>
            <w:tcW w:w="1134" w:type="dxa"/>
            <w:vAlign w:val="center"/>
          </w:tcPr>
          <w:p w:rsidR="00FE5188" w:rsidRPr="003B4260" w:rsidRDefault="00FE5188" w:rsidP="009832D1">
            <w:pPr>
              <w:bidi/>
              <w:jc w:val="center"/>
              <w:rPr>
                <w:rFonts w:ascii="Times New Roman" w:hAnsi="Times New Roman" w:cs="B Nazanin"/>
                <w:sz w:val="24"/>
                <w:szCs w:val="24"/>
                <w:rtl/>
              </w:rPr>
            </w:pPr>
          </w:p>
        </w:tc>
        <w:tc>
          <w:tcPr>
            <w:tcW w:w="1134" w:type="dxa"/>
            <w:vAlign w:val="center"/>
          </w:tcPr>
          <w:p w:rsidR="00FE5188" w:rsidRPr="003B4260" w:rsidRDefault="00FE5188" w:rsidP="009832D1">
            <w:pPr>
              <w:bidi/>
              <w:jc w:val="center"/>
              <w:rPr>
                <w:rFonts w:ascii="Times New Roman" w:hAnsi="Times New Roman" w:cs="B Nazanin"/>
                <w:sz w:val="24"/>
                <w:szCs w:val="24"/>
                <w:rtl/>
              </w:rPr>
            </w:pPr>
          </w:p>
        </w:tc>
        <w:tc>
          <w:tcPr>
            <w:tcW w:w="1134" w:type="dxa"/>
            <w:vAlign w:val="center"/>
          </w:tcPr>
          <w:p w:rsidR="00FE5188" w:rsidRPr="003B4260" w:rsidRDefault="00FE5188" w:rsidP="009832D1">
            <w:pPr>
              <w:bidi/>
              <w:jc w:val="center"/>
              <w:rPr>
                <w:rFonts w:ascii="Times New Roman" w:hAnsi="Times New Roman" w:cs="B Nazanin"/>
                <w:sz w:val="24"/>
                <w:szCs w:val="24"/>
                <w:rtl/>
              </w:rPr>
            </w:pPr>
          </w:p>
        </w:tc>
        <w:tc>
          <w:tcPr>
            <w:tcW w:w="914" w:type="dxa"/>
            <w:vAlign w:val="center"/>
          </w:tcPr>
          <w:p w:rsidR="00FE5188" w:rsidRPr="003B4260" w:rsidRDefault="00FE5188" w:rsidP="009832D1">
            <w:pPr>
              <w:bidi/>
              <w:jc w:val="center"/>
              <w:rPr>
                <w:rFonts w:ascii="Times New Roman" w:hAnsi="Times New Roman" w:cs="B Nazanin"/>
                <w:sz w:val="24"/>
                <w:szCs w:val="24"/>
                <w:rtl/>
              </w:rPr>
            </w:pPr>
          </w:p>
        </w:tc>
      </w:tr>
      <w:tr w:rsidR="003B4260" w:rsidRPr="003B4260" w:rsidTr="00FE5188">
        <w:trPr>
          <w:trHeight w:val="144"/>
          <w:jc w:val="center"/>
        </w:trPr>
        <w:tc>
          <w:tcPr>
            <w:tcW w:w="8160" w:type="dxa"/>
            <w:gridSpan w:val="3"/>
            <w:vAlign w:val="center"/>
          </w:tcPr>
          <w:p w:rsidR="00732373" w:rsidRPr="003B4260" w:rsidRDefault="00732373" w:rsidP="009832D1">
            <w:pPr>
              <w:bidi/>
              <w:rPr>
                <w:rFonts w:ascii="Arial" w:hAnsi="Arial" w:cs="B Nazanin"/>
                <w:b/>
                <w:bCs/>
                <w:sz w:val="24"/>
                <w:szCs w:val="24"/>
                <w:rtl/>
              </w:rPr>
            </w:pPr>
            <w:r w:rsidRPr="003B4260">
              <w:rPr>
                <w:rFonts w:ascii="Arial" w:hAnsi="Arial" w:cs="B Nazanin" w:hint="cs"/>
                <w:b/>
                <w:bCs/>
                <w:sz w:val="24"/>
                <w:szCs w:val="24"/>
                <w:rtl/>
              </w:rPr>
              <w:t>جمع امتیاز برنامه</w:t>
            </w:r>
          </w:p>
        </w:tc>
        <w:tc>
          <w:tcPr>
            <w:tcW w:w="1745" w:type="dxa"/>
            <w:vAlign w:val="center"/>
          </w:tcPr>
          <w:p w:rsidR="00732373" w:rsidRPr="003B4260" w:rsidRDefault="00C81E2A" w:rsidP="009832D1">
            <w:pPr>
              <w:bidi/>
              <w:jc w:val="center"/>
              <w:rPr>
                <w:rFonts w:cs="B Nazanin"/>
                <w:b/>
                <w:bCs/>
                <w:sz w:val="24"/>
                <w:szCs w:val="24"/>
                <w:rtl/>
              </w:rPr>
            </w:pPr>
            <w:r>
              <w:rPr>
                <w:rFonts w:cs="B Nazanin" w:hint="cs"/>
                <w:b/>
                <w:bCs/>
                <w:sz w:val="24"/>
                <w:szCs w:val="24"/>
                <w:rtl/>
              </w:rPr>
              <w:t>6</w:t>
            </w:r>
          </w:p>
        </w:tc>
        <w:tc>
          <w:tcPr>
            <w:tcW w:w="4316" w:type="dxa"/>
            <w:gridSpan w:val="4"/>
            <w:shd w:val="clear" w:color="auto" w:fill="808080" w:themeFill="background1" w:themeFillShade="80"/>
            <w:vAlign w:val="center"/>
          </w:tcPr>
          <w:p w:rsidR="00732373" w:rsidRPr="003B4260" w:rsidRDefault="00732373" w:rsidP="009832D1">
            <w:pPr>
              <w:bidi/>
              <w:jc w:val="center"/>
              <w:rPr>
                <w:rFonts w:cs="B Nazanin"/>
                <w:b/>
                <w:bCs/>
                <w:sz w:val="24"/>
                <w:szCs w:val="24"/>
                <w:rtl/>
              </w:rPr>
            </w:pPr>
          </w:p>
        </w:tc>
      </w:tr>
      <w:tr w:rsidR="00FE5188" w:rsidRPr="003B4260" w:rsidTr="00FE5188">
        <w:trPr>
          <w:trHeight w:val="144"/>
          <w:jc w:val="center"/>
        </w:trPr>
        <w:tc>
          <w:tcPr>
            <w:tcW w:w="8160"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امتیاز کسب شده</w:t>
            </w:r>
          </w:p>
        </w:tc>
        <w:tc>
          <w:tcPr>
            <w:tcW w:w="1745"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914" w:type="dxa"/>
            <w:vAlign w:val="center"/>
          </w:tcPr>
          <w:p w:rsidR="00FE5188" w:rsidRPr="003B4260" w:rsidRDefault="00FE5188" w:rsidP="009832D1">
            <w:pPr>
              <w:bidi/>
              <w:jc w:val="center"/>
              <w:rPr>
                <w:rFonts w:cs="B Nazanin"/>
                <w:b/>
                <w:bCs/>
                <w:sz w:val="24"/>
                <w:szCs w:val="24"/>
                <w:rtl/>
              </w:rPr>
            </w:pPr>
          </w:p>
        </w:tc>
      </w:tr>
      <w:tr w:rsidR="00FE5188" w:rsidRPr="003B4260" w:rsidTr="00FE5188">
        <w:trPr>
          <w:trHeight w:val="144"/>
          <w:jc w:val="center"/>
        </w:trPr>
        <w:tc>
          <w:tcPr>
            <w:tcW w:w="8160"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درصد امتیازکسب شده</w:t>
            </w:r>
          </w:p>
        </w:tc>
        <w:tc>
          <w:tcPr>
            <w:tcW w:w="1745"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914" w:type="dxa"/>
            <w:vAlign w:val="center"/>
          </w:tcPr>
          <w:p w:rsidR="00FE5188" w:rsidRPr="003B4260" w:rsidRDefault="00FE5188" w:rsidP="009832D1">
            <w:pPr>
              <w:bidi/>
              <w:jc w:val="center"/>
              <w:rPr>
                <w:rFonts w:cs="B Nazanin"/>
                <w:b/>
                <w:bCs/>
                <w:sz w:val="24"/>
                <w:szCs w:val="24"/>
                <w:rtl/>
              </w:rPr>
            </w:pPr>
          </w:p>
        </w:tc>
      </w:tr>
      <w:tr w:rsidR="00FE5188" w:rsidRPr="003B4260" w:rsidTr="00FE5188">
        <w:trPr>
          <w:trHeight w:val="144"/>
          <w:jc w:val="center"/>
        </w:trPr>
        <w:tc>
          <w:tcPr>
            <w:tcW w:w="8160" w:type="dxa"/>
            <w:gridSpan w:val="3"/>
            <w:vAlign w:val="center"/>
          </w:tcPr>
          <w:p w:rsidR="00FE5188" w:rsidRPr="003B4260" w:rsidRDefault="00FE5188" w:rsidP="009832D1">
            <w:pPr>
              <w:bidi/>
              <w:rPr>
                <w:rFonts w:cs="B Nazanin"/>
                <w:b/>
                <w:bCs/>
                <w:sz w:val="24"/>
                <w:szCs w:val="24"/>
                <w:rtl/>
              </w:rPr>
            </w:pPr>
            <w:r w:rsidRPr="003B4260">
              <w:rPr>
                <w:rFonts w:ascii="Arial" w:hAnsi="Arial" w:cs="B Nazanin" w:hint="cs"/>
                <w:b/>
                <w:bCs/>
                <w:sz w:val="24"/>
                <w:szCs w:val="24"/>
                <w:rtl/>
              </w:rPr>
              <w:t>درصد امتیاز قابل قبول</w:t>
            </w:r>
          </w:p>
        </w:tc>
        <w:tc>
          <w:tcPr>
            <w:tcW w:w="1745" w:type="dxa"/>
            <w:shd w:val="clear" w:color="auto" w:fill="808080" w:themeFill="background1" w:themeFillShade="80"/>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1134" w:type="dxa"/>
            <w:vAlign w:val="center"/>
          </w:tcPr>
          <w:p w:rsidR="00FE5188" w:rsidRPr="003B4260" w:rsidRDefault="00FE5188" w:rsidP="009832D1">
            <w:pPr>
              <w:bidi/>
              <w:jc w:val="center"/>
              <w:rPr>
                <w:rFonts w:cs="B Nazanin"/>
                <w:b/>
                <w:bCs/>
                <w:sz w:val="24"/>
                <w:szCs w:val="24"/>
                <w:rtl/>
              </w:rPr>
            </w:pPr>
          </w:p>
        </w:tc>
        <w:tc>
          <w:tcPr>
            <w:tcW w:w="914" w:type="dxa"/>
            <w:vAlign w:val="center"/>
          </w:tcPr>
          <w:p w:rsidR="00FE5188" w:rsidRPr="003B4260" w:rsidRDefault="00FE5188" w:rsidP="009832D1">
            <w:pPr>
              <w:bidi/>
              <w:jc w:val="center"/>
              <w:rPr>
                <w:rFonts w:cs="B Nazanin"/>
                <w:b/>
                <w:bCs/>
                <w:sz w:val="24"/>
                <w:szCs w:val="24"/>
                <w:rtl/>
              </w:rPr>
            </w:pPr>
          </w:p>
        </w:tc>
      </w:tr>
    </w:tbl>
    <w:p w:rsidR="003A10AB" w:rsidRPr="003B4260" w:rsidRDefault="003A10AB" w:rsidP="003A10AB">
      <w:pPr>
        <w:pStyle w:val="ListParagraph"/>
        <w:ind w:left="1080"/>
        <w:rPr>
          <w:rFonts w:ascii="Times New Roman" w:hAnsi="Times New Roman" w:cs="B Nazanin"/>
          <w:b/>
          <w:bCs/>
          <w:sz w:val="24"/>
          <w:szCs w:val="24"/>
        </w:rPr>
      </w:pPr>
    </w:p>
    <w:p w:rsidR="00D11743" w:rsidRPr="003B4260" w:rsidRDefault="00D11743" w:rsidP="00BA6AB1">
      <w:pPr>
        <w:pStyle w:val="ListParagraph"/>
        <w:numPr>
          <w:ilvl w:val="0"/>
          <w:numId w:val="21"/>
        </w:numPr>
        <w:spacing w:line="480" w:lineRule="auto"/>
        <w:rPr>
          <w:rFonts w:ascii="Times New Roman" w:hAnsi="Times New Roman" w:cs="B Nazanin"/>
          <w:b/>
          <w:bCs/>
          <w:sz w:val="24"/>
          <w:szCs w:val="24"/>
        </w:rPr>
      </w:pPr>
      <w:r w:rsidRPr="003B4260">
        <w:rPr>
          <w:rFonts w:ascii="Times New Roman" w:hAnsi="Times New Roman" w:cs="B Nazanin" w:hint="cs"/>
          <w:b/>
          <w:bCs/>
          <w:sz w:val="24"/>
          <w:szCs w:val="24"/>
          <w:rtl/>
        </w:rPr>
        <w:t>نکات مثبت: ..............</w:t>
      </w:r>
    </w:p>
    <w:p w:rsidR="00D11743" w:rsidRPr="003B4260" w:rsidRDefault="00D11743" w:rsidP="00BA6AB1">
      <w:pPr>
        <w:pStyle w:val="ListParagraph"/>
        <w:numPr>
          <w:ilvl w:val="0"/>
          <w:numId w:val="21"/>
        </w:numPr>
        <w:spacing w:line="480" w:lineRule="auto"/>
        <w:rPr>
          <w:rFonts w:ascii="Times New Roman" w:hAnsi="Times New Roman" w:cs="B Nazanin"/>
          <w:b/>
          <w:bCs/>
          <w:sz w:val="24"/>
          <w:szCs w:val="24"/>
        </w:rPr>
      </w:pPr>
      <w:r w:rsidRPr="003B4260">
        <w:rPr>
          <w:rFonts w:ascii="Times New Roman" w:hAnsi="Times New Roman" w:cs="B Nazanin" w:hint="cs"/>
          <w:b/>
          <w:bCs/>
          <w:sz w:val="24"/>
          <w:szCs w:val="24"/>
          <w:rtl/>
        </w:rPr>
        <w:t>نکات منفی: ..............</w:t>
      </w:r>
    </w:p>
    <w:p w:rsidR="00D11743" w:rsidRPr="003B4260" w:rsidRDefault="00D11743" w:rsidP="00BA6AB1">
      <w:pPr>
        <w:pStyle w:val="ListParagraph"/>
        <w:numPr>
          <w:ilvl w:val="0"/>
          <w:numId w:val="21"/>
        </w:numPr>
        <w:spacing w:line="480" w:lineRule="auto"/>
      </w:pPr>
      <w:r w:rsidRPr="003B4260">
        <w:rPr>
          <w:rFonts w:ascii="Times New Roman" w:hAnsi="Times New Roman" w:cs="B Nazanin" w:hint="cs"/>
          <w:b/>
          <w:bCs/>
          <w:sz w:val="24"/>
          <w:szCs w:val="24"/>
          <w:rtl/>
        </w:rPr>
        <w:t>پیشنهادات: .............</w:t>
      </w:r>
    </w:p>
    <w:p w:rsidR="00C558A8" w:rsidRPr="003B4260" w:rsidRDefault="00C558A8" w:rsidP="00C558A8">
      <w:pPr>
        <w:bidi/>
        <w:spacing w:line="480" w:lineRule="auto"/>
        <w:rPr>
          <w:rtl/>
        </w:rPr>
      </w:pPr>
    </w:p>
    <w:p w:rsidR="002C16C7" w:rsidRPr="003B4260" w:rsidRDefault="002C16C7" w:rsidP="002C16C7">
      <w:pPr>
        <w:bidi/>
        <w:spacing w:line="480" w:lineRule="auto"/>
        <w:rPr>
          <w:rtl/>
        </w:rPr>
      </w:pPr>
    </w:p>
    <w:p w:rsidR="002C16C7" w:rsidRPr="003B4260" w:rsidRDefault="002C16C7" w:rsidP="002C16C7">
      <w:pPr>
        <w:bidi/>
        <w:spacing w:line="480" w:lineRule="auto"/>
        <w:rPr>
          <w:rtl/>
        </w:rPr>
      </w:pPr>
    </w:p>
    <w:p w:rsidR="00C558A8" w:rsidRPr="003B4260" w:rsidRDefault="00C558A8" w:rsidP="00D4562E">
      <w:pPr>
        <w:bidi/>
        <w:spacing w:before="240" w:line="240" w:lineRule="auto"/>
        <w:rPr>
          <w:rFonts w:cs="B Nazanin"/>
          <w:b/>
          <w:bCs/>
          <w:i/>
          <w:iCs/>
          <w:sz w:val="24"/>
          <w:szCs w:val="24"/>
          <w:rtl/>
        </w:rPr>
      </w:pPr>
      <w:r w:rsidRPr="003B4260">
        <w:rPr>
          <w:rFonts w:cs="B Nazanin" w:hint="cs"/>
          <w:b/>
          <w:bCs/>
          <w:i/>
          <w:iCs/>
          <w:sz w:val="24"/>
          <w:szCs w:val="24"/>
          <w:rtl/>
        </w:rPr>
        <w:t>مشخصات کلی و نحوه محاسبه امتیازها</w:t>
      </w:r>
    </w:p>
    <w:p w:rsidR="00C558A8" w:rsidRPr="003B4260" w:rsidRDefault="00C558A8" w:rsidP="00C558A8">
      <w:pPr>
        <w:bidi/>
        <w:spacing w:after="0"/>
        <w:jc w:val="both"/>
        <w:rPr>
          <w:rFonts w:cs="B Nazanin"/>
          <w:sz w:val="24"/>
          <w:szCs w:val="24"/>
          <w:rtl/>
        </w:rPr>
      </w:pPr>
      <w:r w:rsidRPr="003B4260">
        <w:rPr>
          <w:rFonts w:cs="B Nazanin" w:hint="cs"/>
          <w:sz w:val="24"/>
          <w:szCs w:val="24"/>
          <w:rtl/>
        </w:rPr>
        <w:t xml:space="preserve">در طرح تحول نظام سلامت که با هدف </w:t>
      </w:r>
      <w:r w:rsidR="00A920A7" w:rsidRPr="003B4260">
        <w:rPr>
          <w:rFonts w:cs="B Nazanin" w:hint="cs"/>
          <w:sz w:val="24"/>
          <w:szCs w:val="24"/>
          <w:rtl/>
        </w:rPr>
        <w:t>ارایه</w:t>
      </w:r>
      <w:r w:rsidRPr="003B4260">
        <w:rPr>
          <w:rFonts w:cs="B Nazanin" w:hint="cs"/>
          <w:sz w:val="24"/>
          <w:szCs w:val="24"/>
          <w:rtl/>
        </w:rPr>
        <w:t xml:space="preserve"> خدمات تخصصی و عادلانه و  ارتقاء بهداشت عمومی به مورد اجرا گذاشته شد، مراقب سلامت و بهورز به عنوان نیروی متخصص در سطح اول </w:t>
      </w:r>
      <w:r w:rsidR="00A920A7" w:rsidRPr="003B4260">
        <w:rPr>
          <w:rFonts w:cs="B Nazanin" w:hint="cs"/>
          <w:sz w:val="24"/>
          <w:szCs w:val="24"/>
          <w:rtl/>
        </w:rPr>
        <w:t>ارایه</w:t>
      </w:r>
      <w:r w:rsidRPr="003B4260">
        <w:rPr>
          <w:rFonts w:cs="B Nazanin" w:hint="cs"/>
          <w:sz w:val="24"/>
          <w:szCs w:val="24"/>
          <w:rtl/>
        </w:rPr>
        <w:t xml:space="preserve"> خدمات، وظایف غربالگری، آموزش خودمراقبتی، ارجاع و پیگیری در حوزه سلامت نوجوانان و مدارس را بر اساس شرح وظایف و فلوچارت</w:t>
      </w:r>
      <w:r w:rsidRPr="003B4260">
        <w:rPr>
          <w:rFonts w:cs="B Nazanin"/>
          <w:sz w:val="24"/>
          <w:szCs w:val="24"/>
          <w:rtl/>
        </w:rPr>
        <w:softHyphen/>
      </w:r>
      <w:r w:rsidRPr="003B4260">
        <w:rPr>
          <w:rFonts w:cs="B Nazanin" w:hint="cs"/>
          <w:sz w:val="24"/>
          <w:szCs w:val="24"/>
          <w:rtl/>
        </w:rPr>
        <w:t xml:space="preserve">ها بر عهده خواهد داشت. </w:t>
      </w:r>
    </w:p>
    <w:p w:rsidR="00C558A8" w:rsidRPr="003B4260" w:rsidRDefault="00C558A8" w:rsidP="00A920A7">
      <w:pPr>
        <w:bidi/>
        <w:spacing w:after="0"/>
        <w:jc w:val="both"/>
        <w:rPr>
          <w:rFonts w:cs="B Nazanin"/>
          <w:sz w:val="24"/>
          <w:szCs w:val="24"/>
          <w:rtl/>
        </w:rPr>
      </w:pPr>
      <w:r w:rsidRPr="003B4260">
        <w:rPr>
          <w:rFonts w:cs="B Nazanin" w:hint="cs"/>
          <w:sz w:val="24"/>
          <w:szCs w:val="24"/>
          <w:rtl/>
        </w:rPr>
        <w:t xml:space="preserve">جهت پایش و ارزشیابی عملکرد مراقب سلامت و بهورز چک لیستی تهیه و تدوین شده که محتوی آن مشتمل بر </w:t>
      </w:r>
      <w:r w:rsidRPr="003B4260">
        <w:rPr>
          <w:rFonts w:cs="B Nazanin" w:hint="cs"/>
          <w:b/>
          <w:bCs/>
          <w:sz w:val="24"/>
          <w:szCs w:val="24"/>
          <w:rtl/>
        </w:rPr>
        <w:t>4 بخش</w:t>
      </w:r>
      <w:r w:rsidRPr="003B4260">
        <w:rPr>
          <w:rFonts w:cs="B Nazanin" w:hint="cs"/>
          <w:sz w:val="24"/>
          <w:szCs w:val="24"/>
          <w:rtl/>
        </w:rPr>
        <w:t xml:space="preserve"> </w:t>
      </w:r>
      <w:r w:rsidRPr="003B4260">
        <w:rPr>
          <w:rFonts w:cs="B Nazanin" w:hint="cs"/>
          <w:b/>
          <w:bCs/>
          <w:sz w:val="24"/>
          <w:szCs w:val="24"/>
          <w:rtl/>
        </w:rPr>
        <w:t>مدیریت</w:t>
      </w:r>
      <w:r w:rsidRPr="003B4260">
        <w:rPr>
          <w:rFonts w:cs="B Nazanin"/>
          <w:b/>
          <w:bCs/>
          <w:sz w:val="24"/>
          <w:szCs w:val="24"/>
          <w:rtl/>
        </w:rPr>
        <w:t xml:space="preserve"> </w:t>
      </w:r>
      <w:r w:rsidRPr="003B4260">
        <w:rPr>
          <w:rFonts w:cs="B Nazanin" w:hint="cs"/>
          <w:b/>
          <w:bCs/>
          <w:sz w:val="24"/>
          <w:szCs w:val="24"/>
          <w:rtl/>
        </w:rPr>
        <w:t>و</w:t>
      </w:r>
      <w:r w:rsidRPr="003B4260">
        <w:rPr>
          <w:rFonts w:cs="B Nazanin"/>
          <w:b/>
          <w:bCs/>
          <w:sz w:val="24"/>
          <w:szCs w:val="24"/>
          <w:rtl/>
        </w:rPr>
        <w:t xml:space="preserve"> </w:t>
      </w:r>
      <w:r w:rsidRPr="003B4260">
        <w:rPr>
          <w:rFonts w:cs="B Nazanin" w:hint="cs"/>
          <w:b/>
          <w:bCs/>
          <w:sz w:val="24"/>
          <w:szCs w:val="24"/>
          <w:rtl/>
        </w:rPr>
        <w:t>برنامه‌ریزی، سازماندهی، نحوه ی</w:t>
      </w:r>
      <w:r w:rsidRPr="003B4260">
        <w:rPr>
          <w:rFonts w:cs="B Nazanin"/>
          <w:b/>
          <w:bCs/>
          <w:sz w:val="24"/>
          <w:szCs w:val="24"/>
          <w:rtl/>
        </w:rPr>
        <w:t xml:space="preserve"> </w:t>
      </w:r>
      <w:r w:rsidR="00A920A7" w:rsidRPr="003B4260">
        <w:rPr>
          <w:rFonts w:cs="B Nazanin" w:hint="cs"/>
          <w:b/>
          <w:bCs/>
          <w:sz w:val="24"/>
          <w:szCs w:val="24"/>
          <w:rtl/>
        </w:rPr>
        <w:t>ارایه</w:t>
      </w:r>
      <w:r w:rsidRPr="003B4260">
        <w:rPr>
          <w:rFonts w:cs="B Nazanin"/>
          <w:b/>
          <w:bCs/>
          <w:sz w:val="24"/>
          <w:szCs w:val="24"/>
          <w:rtl/>
        </w:rPr>
        <w:t xml:space="preserve"> </w:t>
      </w:r>
      <w:r w:rsidRPr="003B4260">
        <w:rPr>
          <w:rFonts w:cs="B Nazanin" w:hint="cs"/>
          <w:b/>
          <w:bCs/>
          <w:sz w:val="24"/>
          <w:szCs w:val="24"/>
          <w:rtl/>
        </w:rPr>
        <w:t>خدمت و گزارش</w:t>
      </w:r>
      <w:r w:rsidRPr="003B4260">
        <w:rPr>
          <w:rFonts w:cs="B Nazanin"/>
          <w:b/>
          <w:bCs/>
          <w:sz w:val="24"/>
          <w:szCs w:val="24"/>
          <w:rtl/>
        </w:rPr>
        <w:t xml:space="preserve"> </w:t>
      </w:r>
      <w:r w:rsidRPr="003B4260">
        <w:rPr>
          <w:rFonts w:cs="B Nazanin" w:hint="cs"/>
          <w:b/>
          <w:bCs/>
          <w:sz w:val="24"/>
          <w:szCs w:val="24"/>
          <w:rtl/>
        </w:rPr>
        <w:t>دهی</w:t>
      </w:r>
      <w:r w:rsidRPr="003B4260">
        <w:rPr>
          <w:rFonts w:cs="B Nazanin" w:hint="cs"/>
          <w:sz w:val="24"/>
          <w:szCs w:val="24"/>
          <w:rtl/>
        </w:rPr>
        <w:t xml:space="preserve"> است. در هر بخش امتیاز مطلوب تعیین شده است. امتیاز کسب شده نیز توسط پایش کننده مشخص می شود و میزان امتیاز با استانداردهای تعیین شده (ضعیف، متوسط و خوب)، جهت تعیین وضعیت هر بخش مقایسه می شود. مثلا چنانچه در صد امتیاز کسب شده در بخش مدیریت و برنامه ریزی، کمتر از 75% بود در ستون مربوط به آن، امتیاز ضعیف تیک زده می شود. </w:t>
      </w:r>
    </w:p>
    <w:p w:rsidR="00C558A8" w:rsidRPr="003B4260" w:rsidRDefault="00C558A8" w:rsidP="00C558A8">
      <w:pPr>
        <w:bidi/>
        <w:spacing w:after="0" w:line="240" w:lineRule="auto"/>
        <w:jc w:val="both"/>
        <w:rPr>
          <w:rFonts w:cs="B Nazanin"/>
          <w:b/>
          <w:bCs/>
          <w:sz w:val="24"/>
          <w:szCs w:val="24"/>
          <w:rtl/>
          <w:lang w:bidi="fa-IR"/>
        </w:rPr>
      </w:pPr>
      <w:r w:rsidRPr="003B4260">
        <w:rPr>
          <w:rFonts w:cs="B Nazanin"/>
          <w:b/>
          <w:bCs/>
          <w:sz w:val="24"/>
          <w:szCs w:val="24"/>
          <w:rtl/>
          <w:lang w:bidi="fa-IR"/>
        </w:rPr>
        <w:tab/>
      </w:r>
      <w:r w:rsidRPr="003B4260">
        <w:rPr>
          <w:rFonts w:cs="B Nazanin"/>
          <w:b/>
          <w:bCs/>
          <w:sz w:val="24"/>
          <w:szCs w:val="24"/>
          <w:rtl/>
          <w:lang w:bidi="fa-IR"/>
        </w:rPr>
        <w:tab/>
      </w:r>
      <w:r w:rsidRPr="003B4260">
        <w:rPr>
          <w:rFonts w:cs="B Nazanin"/>
          <w:b/>
          <w:bCs/>
          <w:sz w:val="24"/>
          <w:szCs w:val="24"/>
          <w:rtl/>
          <w:lang w:bidi="fa-IR"/>
        </w:rPr>
        <w:tab/>
      </w:r>
      <w:r w:rsidRPr="003B4260">
        <w:rPr>
          <w:rFonts w:cs="B Nazanin"/>
          <w:b/>
          <w:bCs/>
          <w:sz w:val="24"/>
          <w:szCs w:val="24"/>
          <w:rtl/>
          <w:lang w:bidi="fa-IR"/>
        </w:rPr>
        <w:tab/>
      </w:r>
    </w:p>
    <w:p w:rsidR="00C558A8" w:rsidRPr="003B4260" w:rsidRDefault="00C558A8" w:rsidP="00C558A8">
      <w:pPr>
        <w:bidi/>
        <w:spacing w:line="240" w:lineRule="auto"/>
        <w:jc w:val="both"/>
        <w:rPr>
          <w:rFonts w:cs="B Nazanin"/>
          <w:b/>
          <w:bCs/>
          <w:i/>
          <w:iCs/>
          <w:sz w:val="24"/>
          <w:szCs w:val="24"/>
          <w:rtl/>
        </w:rPr>
      </w:pPr>
      <w:r w:rsidRPr="003B4260">
        <w:rPr>
          <w:rFonts w:cs="B Nazanin" w:hint="cs"/>
          <w:b/>
          <w:bCs/>
          <w:i/>
          <w:iCs/>
          <w:sz w:val="24"/>
          <w:szCs w:val="24"/>
          <w:rtl/>
        </w:rPr>
        <w:t>مشخصات هر بخش و نحوه محاسبه امتیازهادر هر بخش</w:t>
      </w:r>
    </w:p>
    <w:p w:rsidR="00C558A8" w:rsidRPr="003B4260" w:rsidRDefault="00C558A8" w:rsidP="00166123">
      <w:pPr>
        <w:bidi/>
        <w:spacing w:after="0"/>
        <w:jc w:val="both"/>
        <w:rPr>
          <w:rFonts w:cs="B Nazanin"/>
          <w:sz w:val="24"/>
          <w:szCs w:val="24"/>
          <w:rtl/>
        </w:rPr>
      </w:pPr>
      <w:r w:rsidRPr="003B4260">
        <w:rPr>
          <w:rFonts w:cs="B Nazanin" w:hint="cs"/>
          <w:sz w:val="24"/>
          <w:szCs w:val="24"/>
          <w:rtl/>
        </w:rPr>
        <w:t>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 روش ارزشیابی</w:t>
      </w:r>
      <w:r w:rsidR="00A920A7" w:rsidRPr="003B4260">
        <w:rPr>
          <w:rFonts w:cs="B Nazanin" w:hint="cs"/>
          <w:sz w:val="24"/>
          <w:szCs w:val="24"/>
          <w:rtl/>
        </w:rPr>
        <w:t>"</w:t>
      </w:r>
      <w:r w:rsidRPr="003B4260">
        <w:rPr>
          <w:rFonts w:cs="B Nazanin" w:hint="cs"/>
          <w:sz w:val="24"/>
          <w:szCs w:val="24"/>
          <w:rtl/>
        </w:rPr>
        <w:t>، مدارک و مستندات را مطالبه و سپس امتیاز کسب شده را با توجه به امتیاز تعیین شده</w:t>
      </w:r>
      <w:r w:rsidR="00166123">
        <w:rPr>
          <w:rFonts w:cs="B Nazanin" w:hint="cs"/>
          <w:sz w:val="24"/>
          <w:szCs w:val="24"/>
          <w:rtl/>
        </w:rPr>
        <w:t xml:space="preserve"> </w:t>
      </w:r>
      <w:r w:rsidRPr="003B4260">
        <w:rPr>
          <w:rFonts w:cs="B Nazanin" w:hint="cs"/>
          <w:sz w:val="24"/>
          <w:szCs w:val="24"/>
          <w:rtl/>
        </w:rPr>
        <w:t xml:space="preserve">در ستون " امتیاز فعالیت" </w:t>
      </w:r>
      <w:r w:rsidR="00166123" w:rsidRPr="003B4260">
        <w:rPr>
          <w:rFonts w:cs="B Nazanin" w:hint="cs"/>
          <w:sz w:val="24"/>
          <w:szCs w:val="24"/>
          <w:rtl/>
        </w:rPr>
        <w:t xml:space="preserve">، </w:t>
      </w:r>
      <w:r w:rsidRPr="003B4260">
        <w:rPr>
          <w:rFonts w:cs="B Nazanin" w:hint="cs"/>
          <w:sz w:val="24"/>
          <w:szCs w:val="24"/>
          <w:rtl/>
        </w:rPr>
        <w:t xml:space="preserve">ثبت می نماید. </w:t>
      </w:r>
    </w:p>
    <w:p w:rsidR="00C558A8" w:rsidRPr="003B4260" w:rsidRDefault="00C558A8" w:rsidP="00C558A8">
      <w:pPr>
        <w:bidi/>
        <w:spacing w:after="0" w:line="240" w:lineRule="auto"/>
        <w:jc w:val="both"/>
        <w:rPr>
          <w:rFonts w:cs="B Nazanin"/>
          <w:sz w:val="24"/>
          <w:szCs w:val="24"/>
        </w:rPr>
      </w:pPr>
    </w:p>
    <w:p w:rsidR="00C558A8" w:rsidRPr="003B4260" w:rsidRDefault="00C558A8" w:rsidP="00BA6AB1">
      <w:pPr>
        <w:pStyle w:val="ListParagraph"/>
        <w:numPr>
          <w:ilvl w:val="0"/>
          <w:numId w:val="23"/>
        </w:numPr>
        <w:jc w:val="both"/>
        <w:rPr>
          <w:rFonts w:cs="B Nazanin"/>
          <w:b/>
          <w:bCs/>
          <w:i/>
          <w:iCs/>
          <w:sz w:val="24"/>
          <w:szCs w:val="24"/>
          <w:u w:val="single"/>
          <w:rtl/>
        </w:rPr>
      </w:pPr>
      <w:r w:rsidRPr="003B4260">
        <w:rPr>
          <w:rFonts w:cs="B Nazanin" w:hint="cs"/>
          <w:b/>
          <w:bCs/>
          <w:i/>
          <w:iCs/>
          <w:sz w:val="24"/>
          <w:szCs w:val="24"/>
          <w:u w:val="single"/>
          <w:rtl/>
        </w:rPr>
        <w:t>بخش مدیریت و برنامه ریزی:</w:t>
      </w:r>
    </w:p>
    <w:p w:rsidR="00C558A8" w:rsidRPr="003B4260" w:rsidRDefault="00C558A8" w:rsidP="00C558A8">
      <w:pPr>
        <w:bidi/>
        <w:spacing w:line="240" w:lineRule="auto"/>
        <w:rPr>
          <w:rFonts w:cs="B Nazanin"/>
          <w:b/>
          <w:bCs/>
          <w:i/>
          <w:iCs/>
          <w:sz w:val="24"/>
          <w:szCs w:val="24"/>
          <w:rtl/>
        </w:rPr>
      </w:pPr>
      <w:r w:rsidRPr="003B4260">
        <w:rPr>
          <w:rFonts w:cs="B Nazanin" w:hint="cs"/>
          <w:b/>
          <w:bCs/>
          <w:i/>
          <w:iCs/>
          <w:sz w:val="24"/>
          <w:szCs w:val="24"/>
          <w:rtl/>
        </w:rPr>
        <w:t xml:space="preserve">شناسایی جمعیت و مدارس تحت پوشش: </w:t>
      </w:r>
    </w:p>
    <w:p w:rsidR="00C558A8" w:rsidRPr="003B4260" w:rsidRDefault="00C558A8" w:rsidP="000C0913">
      <w:pPr>
        <w:bidi/>
        <w:jc w:val="both"/>
        <w:rPr>
          <w:rFonts w:ascii="Times New Roman" w:hAnsi="Times New Roman" w:cs="B Nazanin"/>
          <w:sz w:val="24"/>
          <w:szCs w:val="24"/>
          <w:rtl/>
        </w:rPr>
      </w:pPr>
      <w:r w:rsidRPr="003B4260">
        <w:rPr>
          <w:rFonts w:ascii="Times New Roman" w:hAnsi="Times New Roman" w:cs="B Nazanin" w:hint="cs"/>
          <w:sz w:val="24"/>
          <w:szCs w:val="24"/>
          <w:rtl/>
        </w:rPr>
        <w:lastRenderedPageBreak/>
        <w:t>هر مراقب یا بهورز لازم است جمعیت تحت پوشش خود را از نظر وضعیت</w:t>
      </w:r>
      <w:r w:rsidRPr="003B4260">
        <w:rPr>
          <w:rFonts w:ascii="Times New Roman" w:hAnsi="Times New Roman" w:cs="B Nazanin" w:hint="cs"/>
          <w:b/>
          <w:bCs/>
          <w:sz w:val="24"/>
          <w:szCs w:val="24"/>
          <w:rtl/>
        </w:rPr>
        <w:t xml:space="preserve"> </w:t>
      </w:r>
      <w:r w:rsidRPr="003B4260">
        <w:rPr>
          <w:rFonts w:ascii="Times New Roman" w:hAnsi="Times New Roman" w:cs="B Nazanin" w:hint="cs"/>
          <w:sz w:val="24"/>
          <w:szCs w:val="24"/>
          <w:rtl/>
        </w:rPr>
        <w:t>تحصیل (دانش</w:t>
      </w:r>
      <w:r w:rsidRPr="003B4260">
        <w:rPr>
          <w:rFonts w:ascii="Times New Roman" w:hAnsi="Times New Roman" w:cs="B Nazanin" w:hint="cs"/>
          <w:sz w:val="24"/>
          <w:szCs w:val="24"/>
          <w:rtl/>
        </w:rPr>
        <w:softHyphen/>
        <w:t>آموز و غیردانش</w:t>
      </w:r>
      <w:r w:rsidRPr="003B4260">
        <w:rPr>
          <w:rFonts w:ascii="Times New Roman" w:hAnsi="Times New Roman" w:cs="B Nazanin" w:hint="cs"/>
          <w:sz w:val="24"/>
          <w:szCs w:val="24"/>
          <w:rtl/>
        </w:rPr>
        <w:softHyphen/>
        <w:t>آموز)، وضعیت تأهل، دوره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ی تحصیلی، پایه</w:t>
      </w:r>
      <w:r w:rsidRPr="003B4260">
        <w:rPr>
          <w:rFonts w:ascii="Times New Roman" w:hAnsi="Times New Roman" w:cs="B Nazanin" w:hint="cs"/>
          <w:sz w:val="24"/>
          <w:szCs w:val="24"/>
          <w:rtl/>
        </w:rPr>
        <w:softHyphen/>
        <w:t>های هدف غربال</w:t>
      </w:r>
      <w:r w:rsidRPr="003B4260">
        <w:rPr>
          <w:rFonts w:ascii="Times New Roman" w:hAnsi="Times New Roman" w:cs="B Nazanin" w:hint="cs"/>
          <w:sz w:val="24"/>
          <w:szCs w:val="24"/>
          <w:rtl/>
        </w:rPr>
        <w:softHyphen/>
        <w:t>گری، تعداد مدارس تحت پوشش (به تفکیک دوره</w:t>
      </w:r>
      <w:r w:rsidRPr="003B4260">
        <w:rPr>
          <w:rFonts w:ascii="Times New Roman" w:hAnsi="Times New Roman" w:cs="B Nazanin" w:hint="cs"/>
          <w:sz w:val="24"/>
          <w:szCs w:val="24"/>
          <w:rtl/>
        </w:rPr>
        <w:softHyphen/>
        <w:t>ی تحصیلی، جنسیت، وضعیت</w:t>
      </w:r>
      <w:r w:rsidRPr="003B4260">
        <w:rPr>
          <w:rFonts w:cs="B Nazanin" w:hint="cs"/>
          <w:sz w:val="24"/>
          <w:szCs w:val="24"/>
          <w:rtl/>
        </w:rPr>
        <w:t xml:space="preserve"> مروج سلامت، وضعیت ستاره)،</w:t>
      </w:r>
      <w:r w:rsidRPr="003B4260">
        <w:rPr>
          <w:rFonts w:ascii="Times New Roman" w:hAnsi="Times New Roman" w:cs="B Nazanin" w:hint="cs"/>
          <w:sz w:val="24"/>
          <w:szCs w:val="24"/>
          <w:rtl/>
        </w:rPr>
        <w:t xml:space="preserve"> بر اساس سرشماری ابتدای سال</w:t>
      </w:r>
      <w:r w:rsidR="004C3228" w:rsidRPr="003B4260">
        <w:rPr>
          <w:rFonts w:ascii="Times New Roman" w:hAnsi="Times New Roman" w:cs="B Nazanin" w:hint="cs"/>
          <w:sz w:val="24"/>
          <w:szCs w:val="24"/>
          <w:rtl/>
        </w:rPr>
        <w:t xml:space="preserve"> و کسب اطلاعات مدارس و دانش آموزان از مدارس تحت پوشش در مهرماه</w:t>
      </w:r>
      <w:r w:rsidRPr="003B4260">
        <w:rPr>
          <w:rFonts w:ascii="Times New Roman" w:hAnsi="Times New Roman" w:cs="B Nazanin" w:hint="cs"/>
          <w:sz w:val="24"/>
          <w:szCs w:val="24"/>
          <w:rtl/>
        </w:rPr>
        <w:t xml:space="preserve"> شناسایی کرده باشد. تکمیل کننده چک لیست، اطلاعات دریافتی از مراقب/ بهورز را با توجه به مدارک و مستندات موجود </w:t>
      </w:r>
      <w:r w:rsidR="004C3228" w:rsidRPr="003B4260">
        <w:rPr>
          <w:rFonts w:ascii="Times New Roman" w:hAnsi="Times New Roman" w:cs="B Nazanin" w:hint="cs"/>
          <w:sz w:val="24"/>
          <w:szCs w:val="24"/>
          <w:rtl/>
        </w:rPr>
        <w:t>(ذیج حیاتی-سامانه)</w:t>
      </w:r>
      <w:r w:rsidR="002C16C7"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بررسی نموده و سپس امتیاز کسب شده را با توجه به سقف امتیاز این فعالیت، ثبت می نماید.</w:t>
      </w:r>
    </w:p>
    <w:p w:rsidR="00C558A8" w:rsidRPr="003B4260" w:rsidRDefault="00C558A8" w:rsidP="00EF492B">
      <w:pPr>
        <w:bidi/>
        <w:spacing w:after="0"/>
        <w:jc w:val="both"/>
        <w:rPr>
          <w:rFonts w:cs="B Nazanin"/>
          <w:b/>
          <w:bCs/>
          <w:i/>
          <w:iCs/>
          <w:sz w:val="24"/>
          <w:szCs w:val="24"/>
          <w:rtl/>
        </w:rPr>
      </w:pPr>
      <w:r w:rsidRPr="003B4260">
        <w:rPr>
          <w:rFonts w:cs="B Nazanin" w:hint="cs"/>
          <w:b/>
          <w:bCs/>
          <w:i/>
          <w:iCs/>
          <w:sz w:val="24"/>
          <w:szCs w:val="24"/>
          <w:rtl/>
        </w:rPr>
        <w:t xml:space="preserve">وجود برنامه ریزی: </w:t>
      </w:r>
    </w:p>
    <w:p w:rsidR="00C558A8" w:rsidRPr="003B4260" w:rsidRDefault="00C558A8" w:rsidP="00975F72">
      <w:pPr>
        <w:bidi/>
        <w:spacing w:after="0"/>
        <w:jc w:val="both"/>
        <w:rPr>
          <w:rFonts w:ascii="Times New Roman" w:hAnsi="Times New Roman" w:cs="B Nazanin"/>
          <w:sz w:val="24"/>
          <w:szCs w:val="24"/>
          <w:rtl/>
        </w:rPr>
      </w:pPr>
      <w:r w:rsidRPr="003B4260">
        <w:rPr>
          <w:rFonts w:ascii="Times New Roman" w:hAnsi="Times New Roman" w:cs="B Nazanin" w:hint="cs"/>
          <w:sz w:val="24"/>
          <w:szCs w:val="24"/>
          <w:rtl/>
        </w:rPr>
        <w:t>کلیه فعالیت های گروه سنی 5 تا 18</w:t>
      </w:r>
      <w:r w:rsidR="000C0913" w:rsidRPr="003B4260">
        <w:rPr>
          <w:rFonts w:ascii="Times New Roman" w:hAnsi="Times New Roman" w:cs="B Nazanin" w:hint="cs"/>
          <w:sz w:val="24"/>
          <w:szCs w:val="24"/>
          <w:rtl/>
        </w:rPr>
        <w:t xml:space="preserve"> سال </w:t>
      </w:r>
      <w:r w:rsidRPr="003B4260">
        <w:rPr>
          <w:rFonts w:ascii="Times New Roman" w:hAnsi="Times New Roman" w:cs="B Nazanin" w:hint="cs"/>
          <w:sz w:val="24"/>
          <w:szCs w:val="24"/>
          <w:rtl/>
        </w:rPr>
        <w:t xml:space="preserve">در قالب برنامه های مشخص و یا دستورالعمل و ... اعلام و ابلاغ شده است. در این قسمت، </w:t>
      </w:r>
      <w:r w:rsidR="004C3228" w:rsidRPr="003B4260">
        <w:rPr>
          <w:rFonts w:ascii="Times New Roman" w:hAnsi="Times New Roman" w:cs="B Nazanin" w:hint="cs"/>
          <w:sz w:val="24"/>
          <w:szCs w:val="24"/>
          <w:rtl/>
        </w:rPr>
        <w:t xml:space="preserve">وجود برنامه اجرایی و زمانبندی در خصوص کلیه 11 برنامه ذکر شده بر اساس دستورالعمل ها و بخشنامه های ابلاغ شده </w:t>
      </w:r>
      <w:r w:rsidRPr="003B4260">
        <w:rPr>
          <w:rFonts w:ascii="Times New Roman" w:hAnsi="Times New Roman" w:cs="B Nazanin" w:hint="cs"/>
          <w:sz w:val="24"/>
          <w:szCs w:val="24"/>
          <w:rtl/>
        </w:rPr>
        <w:t>مشاهده</w:t>
      </w:r>
      <w:r w:rsidR="004C3228" w:rsidRPr="003B4260">
        <w:rPr>
          <w:rFonts w:ascii="Times New Roman" w:hAnsi="Times New Roman" w:cs="B Nazanin" w:hint="cs"/>
          <w:sz w:val="24"/>
          <w:szCs w:val="24"/>
          <w:rtl/>
        </w:rPr>
        <w:t>،</w:t>
      </w:r>
      <w:r w:rsidRPr="003B4260">
        <w:rPr>
          <w:rFonts w:ascii="Times New Roman" w:hAnsi="Times New Roman" w:cs="B Nazanin" w:hint="cs"/>
          <w:sz w:val="24"/>
          <w:szCs w:val="24"/>
          <w:rtl/>
        </w:rPr>
        <w:t xml:space="preserve"> بررسی و امتیاز </w:t>
      </w:r>
      <w:r w:rsidR="004C3228" w:rsidRPr="003B4260">
        <w:rPr>
          <w:rFonts w:ascii="Times New Roman" w:hAnsi="Times New Roman" w:cs="B Nazanin" w:hint="cs"/>
          <w:sz w:val="24"/>
          <w:szCs w:val="24"/>
          <w:rtl/>
        </w:rPr>
        <w:t>مربوطه</w:t>
      </w:r>
      <w:r w:rsidR="00A319C8" w:rsidRPr="003B4260">
        <w:rPr>
          <w:rFonts w:ascii="Times New Roman" w:hAnsi="Times New Roman" w:cs="B Nazanin" w:hint="cs"/>
          <w:sz w:val="24"/>
          <w:szCs w:val="24"/>
          <w:rtl/>
        </w:rPr>
        <w:t xml:space="preserve"> </w:t>
      </w:r>
      <w:r w:rsidR="00EF2A91" w:rsidRPr="003B4260">
        <w:rPr>
          <w:rFonts w:ascii="Times New Roman" w:hAnsi="Times New Roman" w:cs="B Nazanin" w:hint="cs"/>
          <w:sz w:val="24"/>
          <w:szCs w:val="24"/>
          <w:rtl/>
        </w:rPr>
        <w:t>(هر برنامه یک امتیاز)</w:t>
      </w:r>
      <w:r w:rsidR="004C3228" w:rsidRPr="003B4260">
        <w:rPr>
          <w:rFonts w:ascii="Times New Roman" w:hAnsi="Times New Roman" w:cs="B Nazanin" w:hint="cs"/>
          <w:sz w:val="24"/>
          <w:szCs w:val="24"/>
          <w:rtl/>
        </w:rPr>
        <w:t xml:space="preserve"> ثبت گردد</w:t>
      </w:r>
      <w:r w:rsidRPr="003B4260">
        <w:rPr>
          <w:rFonts w:ascii="Times New Roman" w:hAnsi="Times New Roman" w:cs="B Nazanin" w:hint="cs"/>
          <w:sz w:val="24"/>
          <w:szCs w:val="24"/>
          <w:rtl/>
        </w:rPr>
        <w:t>. این مستندات عبارتند از:</w:t>
      </w:r>
    </w:p>
    <w:p w:rsidR="00C558A8" w:rsidRPr="003B4260" w:rsidRDefault="00C558A8" w:rsidP="00E73CE6">
      <w:pPr>
        <w:bidi/>
        <w:spacing w:after="0"/>
        <w:rPr>
          <w:rFonts w:ascii="Times New Roman" w:hAnsi="Times New Roman" w:cs="B Nazanin"/>
          <w:sz w:val="24"/>
          <w:szCs w:val="24"/>
          <w:rtl/>
        </w:rPr>
      </w:pPr>
      <w:r w:rsidRPr="003B4260">
        <w:rPr>
          <w:rFonts w:ascii="Times New Roman" w:hAnsi="Times New Roman" w:cs="B Nazanin" w:hint="cs"/>
          <w:sz w:val="24"/>
          <w:szCs w:val="24"/>
          <w:rtl/>
        </w:rPr>
        <w:t xml:space="preserve"> بند 1 مطابق با </w:t>
      </w:r>
      <w:r w:rsidR="000C0913" w:rsidRPr="003B4260">
        <w:rPr>
          <w:rFonts w:ascii="Times New Roman" w:hAnsi="Times New Roman" w:cs="B Nazanin" w:hint="cs"/>
          <w:sz w:val="24"/>
          <w:szCs w:val="24"/>
          <w:rtl/>
        </w:rPr>
        <w:t xml:space="preserve">آخرین نسخه ابلاغی </w:t>
      </w:r>
      <w:r w:rsidRPr="003B4260">
        <w:rPr>
          <w:rFonts w:ascii="Times New Roman" w:hAnsi="Times New Roman" w:cs="B Nazanin" w:hint="cs"/>
          <w:sz w:val="24"/>
          <w:szCs w:val="24"/>
          <w:rtl/>
        </w:rPr>
        <w:t xml:space="preserve">بسته خدمت </w:t>
      </w:r>
      <w:r w:rsidR="000038E2" w:rsidRPr="003B4260">
        <w:rPr>
          <w:rFonts w:ascii="Times New Roman" w:hAnsi="Times New Roman" w:cs="B Nazanin" w:hint="cs"/>
          <w:sz w:val="24"/>
          <w:szCs w:val="24"/>
          <w:rtl/>
        </w:rPr>
        <w:t>و درصد پوشش</w:t>
      </w:r>
      <w:r w:rsidR="003E6B70" w:rsidRPr="003B4260">
        <w:rPr>
          <w:rFonts w:ascii="Times New Roman" w:hAnsi="Times New Roman" w:cs="B Nazanin" w:hint="cs"/>
          <w:sz w:val="24"/>
          <w:szCs w:val="24"/>
          <w:rtl/>
        </w:rPr>
        <w:t xml:space="preserve"> معاینات غربالگری</w:t>
      </w:r>
      <w:r w:rsidR="000038E2" w:rsidRPr="003B4260">
        <w:rPr>
          <w:rFonts w:ascii="Times New Roman" w:hAnsi="Times New Roman" w:cs="B Nazanin" w:hint="cs"/>
          <w:sz w:val="24"/>
          <w:szCs w:val="24"/>
          <w:rtl/>
        </w:rPr>
        <w:t xml:space="preserve"> اعلام شده در نظام تحول سلامت</w:t>
      </w:r>
      <w:r w:rsidR="00975F72" w:rsidRPr="003B4260">
        <w:rPr>
          <w:rFonts w:ascii="Times New Roman" w:hAnsi="Times New Roman" w:cs="B Nazanin" w:hint="cs"/>
          <w:sz w:val="24"/>
          <w:szCs w:val="24"/>
          <w:rtl/>
        </w:rPr>
        <w:t xml:space="preserve"> </w:t>
      </w:r>
    </w:p>
    <w:p w:rsidR="00975F72" w:rsidRPr="003B4260" w:rsidRDefault="00975F72" w:rsidP="00975F72">
      <w:pPr>
        <w:bidi/>
        <w:spacing w:after="0"/>
        <w:rPr>
          <w:rFonts w:ascii="Times New Roman" w:hAnsi="Times New Roman" w:cs="B Nazanin"/>
          <w:sz w:val="24"/>
          <w:szCs w:val="24"/>
          <w:rtl/>
        </w:rPr>
      </w:pPr>
      <w:r w:rsidRPr="003B4260">
        <w:rPr>
          <w:rFonts w:ascii="Times New Roman" w:hAnsi="Times New Roman" w:cs="B Nazanin" w:hint="cs"/>
          <w:sz w:val="24"/>
          <w:szCs w:val="24"/>
          <w:rtl/>
        </w:rPr>
        <w:t>بند 2 تکمیل پرونده سلامت مدرسه برای هر یک از مدارس تحت پوشش</w:t>
      </w:r>
      <w:r w:rsidR="00E73CE6" w:rsidRPr="003B4260">
        <w:rPr>
          <w:rFonts w:ascii="Times New Roman" w:hAnsi="Times New Roman" w:cs="B Nazanin" w:hint="cs"/>
          <w:sz w:val="24"/>
          <w:szCs w:val="24"/>
          <w:rtl/>
        </w:rPr>
        <w:t>،</w:t>
      </w:r>
      <w:r w:rsidRPr="003B4260">
        <w:rPr>
          <w:rFonts w:ascii="Times New Roman" w:hAnsi="Times New Roman" w:cs="B Nazanin" w:hint="cs"/>
          <w:sz w:val="24"/>
          <w:szCs w:val="24"/>
          <w:rtl/>
        </w:rPr>
        <w:t xml:space="preserve"> </w:t>
      </w:r>
      <w:r w:rsidR="00E73CE6" w:rsidRPr="003B4260">
        <w:rPr>
          <w:rFonts w:ascii="Times New Roman" w:hAnsi="Times New Roman" w:cs="B Nazanin" w:hint="cs"/>
          <w:sz w:val="24"/>
          <w:szCs w:val="24"/>
          <w:rtl/>
        </w:rPr>
        <w:t>بر اساس دستورالعمل های ابلاغ شده</w:t>
      </w:r>
    </w:p>
    <w:p w:rsidR="00C558A8" w:rsidRPr="003B4260" w:rsidRDefault="00C558A8" w:rsidP="000B2BCD">
      <w:pPr>
        <w:bidi/>
        <w:spacing w:after="0"/>
        <w:rPr>
          <w:rFonts w:ascii="Times New Roman" w:hAnsi="Times New Roman" w:cs="B Nazanin"/>
          <w:sz w:val="24"/>
          <w:szCs w:val="24"/>
          <w:rtl/>
        </w:rPr>
      </w:pPr>
      <w:r w:rsidRPr="003B4260">
        <w:rPr>
          <w:rFonts w:ascii="Times New Roman" w:hAnsi="Times New Roman" w:cs="B Nazanin" w:hint="cs"/>
          <w:sz w:val="24"/>
          <w:szCs w:val="24"/>
          <w:rtl/>
        </w:rPr>
        <w:t xml:space="preserve">بند </w:t>
      </w:r>
      <w:r w:rsidR="000038E2" w:rsidRPr="003B4260">
        <w:rPr>
          <w:rFonts w:ascii="Times New Roman" w:hAnsi="Times New Roman" w:cs="B Nazanin" w:hint="cs"/>
          <w:sz w:val="24"/>
          <w:szCs w:val="24"/>
          <w:rtl/>
        </w:rPr>
        <w:t>3</w:t>
      </w:r>
      <w:r w:rsidRPr="003B4260">
        <w:rPr>
          <w:rFonts w:ascii="Times New Roman" w:hAnsi="Times New Roman" w:cs="B Nazanin" w:hint="cs"/>
          <w:sz w:val="24"/>
          <w:szCs w:val="24"/>
          <w:rtl/>
        </w:rPr>
        <w:t xml:space="preserve"> برنامه های آموزشی پس از نیاز سنجی</w:t>
      </w:r>
    </w:p>
    <w:p w:rsidR="00C558A8" w:rsidRPr="003B4260" w:rsidRDefault="00C558A8" w:rsidP="00975F72">
      <w:pPr>
        <w:bidi/>
        <w:spacing w:after="0"/>
        <w:rPr>
          <w:rFonts w:ascii="Times New Roman" w:hAnsi="Times New Roman" w:cs="B Nazanin"/>
          <w:sz w:val="24"/>
          <w:szCs w:val="24"/>
          <w:rtl/>
        </w:rPr>
      </w:pPr>
      <w:r w:rsidRPr="003B4260">
        <w:rPr>
          <w:rFonts w:ascii="Times New Roman" w:hAnsi="Times New Roman" w:cs="B Nazanin" w:hint="cs"/>
          <w:sz w:val="24"/>
          <w:szCs w:val="24"/>
          <w:rtl/>
        </w:rPr>
        <w:t>بند 4، 5 و 6 با استفاده از دستورالعمل های مربوط به مروج سلامت، تغذیه، غربالگری پدیکولوز</w:t>
      </w:r>
    </w:p>
    <w:p w:rsidR="00C558A8" w:rsidRPr="003B4260" w:rsidRDefault="00C558A8" w:rsidP="000B2BCD">
      <w:pPr>
        <w:bidi/>
        <w:spacing w:after="0"/>
        <w:rPr>
          <w:rFonts w:ascii="Times New Roman" w:hAnsi="Times New Roman" w:cs="B Nazanin"/>
          <w:sz w:val="24"/>
          <w:szCs w:val="24"/>
          <w:rtl/>
        </w:rPr>
      </w:pPr>
      <w:r w:rsidRPr="003B4260">
        <w:rPr>
          <w:rFonts w:ascii="Times New Roman" w:hAnsi="Times New Roman" w:cs="B Nazanin" w:hint="cs"/>
          <w:sz w:val="24"/>
          <w:szCs w:val="24"/>
          <w:rtl/>
        </w:rPr>
        <w:t xml:space="preserve">بند 7، 8، 9 و 11 مطابق برنامه های فعالیت بدنی، سوانح و بلوغ و بهداشت محیط ابلاغ شده </w:t>
      </w:r>
    </w:p>
    <w:p w:rsidR="00C558A8" w:rsidRPr="003B4260" w:rsidRDefault="00C558A8" w:rsidP="001F3A47">
      <w:pPr>
        <w:bidi/>
        <w:spacing w:after="0"/>
        <w:rPr>
          <w:rFonts w:ascii="Times New Roman" w:hAnsi="Times New Roman" w:cs="B Nazanin"/>
          <w:sz w:val="24"/>
          <w:szCs w:val="24"/>
          <w:rtl/>
        </w:rPr>
      </w:pPr>
      <w:r w:rsidRPr="003B4260">
        <w:rPr>
          <w:rFonts w:ascii="Times New Roman" w:hAnsi="Times New Roman" w:cs="B Nazanin" w:hint="cs"/>
          <w:sz w:val="24"/>
          <w:szCs w:val="24"/>
          <w:rtl/>
        </w:rPr>
        <w:t>بند 10 بر اساس بخشنامه ابلاغی تحول سلامت خانواده که طی آن لازم است مراقب</w:t>
      </w:r>
      <w:r w:rsidR="001F3A47">
        <w:rPr>
          <w:rFonts w:ascii="Times New Roman" w:hAnsi="Times New Roman" w:cs="B Nazanin" w:hint="cs"/>
          <w:sz w:val="24"/>
          <w:szCs w:val="24"/>
          <w:rtl/>
        </w:rPr>
        <w:t xml:space="preserve">، </w:t>
      </w:r>
      <w:r w:rsidRPr="003B4260">
        <w:rPr>
          <w:rFonts w:ascii="Times New Roman" w:hAnsi="Times New Roman" w:cs="B Nazanin" w:hint="cs"/>
          <w:sz w:val="24"/>
          <w:szCs w:val="24"/>
          <w:rtl/>
        </w:rPr>
        <w:t>یک روز در هفته</w:t>
      </w:r>
      <w:r w:rsidR="001F3A47">
        <w:rPr>
          <w:rFonts w:ascii="Times New Roman" w:hAnsi="Times New Roman" w:cs="B Nazanin" w:hint="cs"/>
          <w:sz w:val="24"/>
          <w:szCs w:val="24"/>
          <w:rtl/>
        </w:rPr>
        <w:t>،</w:t>
      </w:r>
      <w:r w:rsidRPr="003B4260">
        <w:rPr>
          <w:rFonts w:ascii="Times New Roman" w:hAnsi="Times New Roman" w:cs="B Nazanin" w:hint="cs"/>
          <w:sz w:val="24"/>
          <w:szCs w:val="24"/>
          <w:rtl/>
        </w:rPr>
        <w:t xml:space="preserve"> مراقبت ها و آموزش های مدارس تحت پوشش را انجام دهد.</w:t>
      </w:r>
    </w:p>
    <w:p w:rsidR="00BF422A" w:rsidRPr="003B4260" w:rsidRDefault="00BF422A" w:rsidP="00EF492B">
      <w:pPr>
        <w:bidi/>
        <w:spacing w:after="0"/>
        <w:jc w:val="center"/>
        <w:rPr>
          <w:rFonts w:ascii="Times New Roman" w:hAnsi="Times New Roman" w:cs="B Titr"/>
          <w:sz w:val="24"/>
          <w:szCs w:val="24"/>
          <w:rtl/>
        </w:rPr>
      </w:pPr>
      <w:r w:rsidRPr="003B4260">
        <w:rPr>
          <w:rFonts w:ascii="Times New Roman" w:hAnsi="Times New Roman" w:cs="B Titr" w:hint="cs"/>
          <w:sz w:val="24"/>
          <w:szCs w:val="24"/>
          <w:rtl/>
        </w:rPr>
        <w:t>(نمونه برنامه اجرایی و زمانبندی)</w:t>
      </w:r>
    </w:p>
    <w:tbl>
      <w:tblPr>
        <w:tblStyle w:val="TableGrid"/>
        <w:bidiVisual/>
        <w:tblW w:w="0" w:type="auto"/>
        <w:tblInd w:w="168" w:type="dxa"/>
        <w:tblLook w:val="04A0" w:firstRow="1" w:lastRow="0" w:firstColumn="1" w:lastColumn="0" w:noHBand="0" w:noVBand="1"/>
      </w:tblPr>
      <w:tblGrid>
        <w:gridCol w:w="2410"/>
        <w:gridCol w:w="6379"/>
        <w:gridCol w:w="2977"/>
      </w:tblGrid>
      <w:tr w:rsidR="003B4260" w:rsidRPr="003B4260" w:rsidTr="00C35AD4">
        <w:tc>
          <w:tcPr>
            <w:tcW w:w="2410" w:type="dxa"/>
          </w:tcPr>
          <w:p w:rsidR="00912E64" w:rsidRPr="003B4260" w:rsidRDefault="00912E64" w:rsidP="00E73CE6">
            <w:pPr>
              <w:jc w:val="center"/>
              <w:rPr>
                <w:rFonts w:ascii="Tahoma" w:hAnsi="Tahoma" w:cs="B Titr"/>
                <w:rtl/>
              </w:rPr>
            </w:pPr>
            <w:r w:rsidRPr="003B4260">
              <w:rPr>
                <w:rFonts w:ascii="Tahoma" w:hAnsi="Tahoma" w:cs="B Titr" w:hint="cs"/>
                <w:rtl/>
              </w:rPr>
              <w:t>عنوان برنامه</w:t>
            </w:r>
          </w:p>
        </w:tc>
        <w:tc>
          <w:tcPr>
            <w:tcW w:w="6379" w:type="dxa"/>
          </w:tcPr>
          <w:p w:rsidR="00912E64" w:rsidRPr="003B4260" w:rsidRDefault="00FD6AA3" w:rsidP="00E73CE6">
            <w:pPr>
              <w:jc w:val="center"/>
              <w:rPr>
                <w:rFonts w:ascii="Tahoma" w:hAnsi="Tahoma" w:cs="B Titr"/>
                <w:rtl/>
              </w:rPr>
            </w:pPr>
            <w:r w:rsidRPr="003B4260">
              <w:rPr>
                <w:rFonts w:ascii="Tahoma" w:hAnsi="Tahoma" w:cs="B Titr" w:hint="cs"/>
                <w:rtl/>
              </w:rPr>
              <w:t>فعالیت ها</w:t>
            </w:r>
          </w:p>
        </w:tc>
        <w:tc>
          <w:tcPr>
            <w:tcW w:w="2977" w:type="dxa"/>
          </w:tcPr>
          <w:p w:rsidR="00912E64" w:rsidRPr="003B4260" w:rsidRDefault="00912E64" w:rsidP="00E73CE6">
            <w:pPr>
              <w:jc w:val="center"/>
              <w:rPr>
                <w:rFonts w:ascii="Tahoma" w:hAnsi="Tahoma" w:cs="B Titr"/>
                <w:rtl/>
              </w:rPr>
            </w:pPr>
            <w:r w:rsidRPr="003B4260">
              <w:rPr>
                <w:rFonts w:ascii="Tahoma" w:hAnsi="Tahoma" w:cs="B Titr" w:hint="cs"/>
                <w:rtl/>
              </w:rPr>
              <w:t>زمان اجرا</w:t>
            </w:r>
          </w:p>
        </w:tc>
      </w:tr>
      <w:tr w:rsidR="003B4260" w:rsidRPr="003B4260" w:rsidTr="00C35AD4">
        <w:tc>
          <w:tcPr>
            <w:tcW w:w="2410" w:type="dxa"/>
            <w:vMerge w:val="restart"/>
          </w:tcPr>
          <w:p w:rsidR="00A8028A" w:rsidRPr="003B4260" w:rsidRDefault="00A8028A" w:rsidP="00BF422A">
            <w:pPr>
              <w:spacing w:before="240"/>
              <w:jc w:val="center"/>
              <w:rPr>
                <w:rFonts w:ascii="Tahoma" w:hAnsi="Tahoma" w:cs="B Titr"/>
                <w:rtl/>
              </w:rPr>
            </w:pPr>
            <w:r w:rsidRPr="003B4260">
              <w:rPr>
                <w:rFonts w:ascii="Tahoma" w:hAnsi="Tahoma" w:cs="B Titr" w:hint="cs"/>
                <w:rtl/>
              </w:rPr>
              <w:t>مراقبت های دوره ای :</w:t>
            </w:r>
          </w:p>
          <w:p w:rsidR="00A8028A" w:rsidRPr="003B4260" w:rsidRDefault="00A8028A" w:rsidP="00BF422A">
            <w:pPr>
              <w:spacing w:before="240"/>
              <w:jc w:val="center"/>
              <w:rPr>
                <w:rFonts w:ascii="Tahoma" w:hAnsi="Tahoma" w:cs="B Titr"/>
                <w:rtl/>
              </w:rPr>
            </w:pPr>
          </w:p>
        </w:tc>
        <w:tc>
          <w:tcPr>
            <w:tcW w:w="6379" w:type="dxa"/>
          </w:tcPr>
          <w:p w:rsidR="00A8028A" w:rsidRPr="003B4260" w:rsidRDefault="00EE540F" w:rsidP="00BF422A">
            <w:pPr>
              <w:pStyle w:val="ListParagraph"/>
              <w:numPr>
                <w:ilvl w:val="0"/>
                <w:numId w:val="31"/>
              </w:numPr>
              <w:ind w:left="360"/>
              <w:rPr>
                <w:rFonts w:ascii="Tahoma" w:hAnsi="Tahoma" w:cs="B Titr"/>
                <w:rtl/>
              </w:rPr>
            </w:pPr>
            <w:r w:rsidRPr="003B4260">
              <w:rPr>
                <w:rFonts w:ascii="Tahoma" w:hAnsi="Tahoma" w:cs="B Mitra" w:hint="cs"/>
                <w:rtl/>
              </w:rPr>
              <w:t>انجام مراقبت های دوره ای سلامت پیش دبستانی ها (طرح سنجش)</w:t>
            </w:r>
          </w:p>
        </w:tc>
        <w:tc>
          <w:tcPr>
            <w:tcW w:w="2977" w:type="dxa"/>
          </w:tcPr>
          <w:p w:rsidR="00A8028A" w:rsidRPr="003B4260" w:rsidRDefault="00A8028A" w:rsidP="00BF422A">
            <w:pPr>
              <w:bidi/>
              <w:rPr>
                <w:rFonts w:ascii="Tahoma" w:hAnsi="Tahoma" w:cs="B Mitra"/>
                <w:rtl/>
              </w:rPr>
            </w:pPr>
            <w:r w:rsidRPr="003B4260">
              <w:rPr>
                <w:rFonts w:ascii="Tahoma" w:hAnsi="Tahoma" w:cs="B Mitra" w:hint="cs"/>
                <w:rtl/>
              </w:rPr>
              <w:t>اردیبهشت لغایت شهریور</w:t>
            </w:r>
          </w:p>
        </w:tc>
      </w:tr>
      <w:tr w:rsidR="003B4260" w:rsidRPr="003B4260" w:rsidTr="00C35AD4">
        <w:tc>
          <w:tcPr>
            <w:tcW w:w="2410" w:type="dxa"/>
            <w:vMerge/>
          </w:tcPr>
          <w:p w:rsidR="00A8028A" w:rsidRPr="003B4260" w:rsidRDefault="00A8028A" w:rsidP="00BF422A">
            <w:pPr>
              <w:spacing w:before="240"/>
              <w:jc w:val="center"/>
              <w:rPr>
                <w:rFonts w:ascii="Tahoma" w:hAnsi="Tahoma" w:cs="B Titr"/>
                <w:rtl/>
              </w:rPr>
            </w:pPr>
          </w:p>
        </w:tc>
        <w:tc>
          <w:tcPr>
            <w:tcW w:w="6379" w:type="dxa"/>
          </w:tcPr>
          <w:p w:rsidR="00A8028A" w:rsidRPr="003B4260" w:rsidRDefault="00EE540F" w:rsidP="00BF422A">
            <w:pPr>
              <w:pStyle w:val="ListParagraph"/>
              <w:numPr>
                <w:ilvl w:val="0"/>
                <w:numId w:val="31"/>
              </w:numPr>
              <w:ind w:left="360"/>
              <w:rPr>
                <w:rFonts w:ascii="Tahoma" w:hAnsi="Tahoma" w:cs="B Mitra"/>
                <w:rtl/>
              </w:rPr>
            </w:pPr>
            <w:r w:rsidRPr="003B4260">
              <w:rPr>
                <w:rFonts w:ascii="Tahoma" w:hAnsi="Tahoma" w:cs="B Mitra" w:hint="cs"/>
                <w:rtl/>
              </w:rPr>
              <w:t>انجام مراقبت های دوره ای سلامت نو آموزان بدو ورود به دبستان (طرح سنجش)</w:t>
            </w:r>
          </w:p>
        </w:tc>
        <w:tc>
          <w:tcPr>
            <w:tcW w:w="2977" w:type="dxa"/>
          </w:tcPr>
          <w:p w:rsidR="00A8028A" w:rsidRPr="003B4260" w:rsidRDefault="00A8028A" w:rsidP="00BF422A">
            <w:pPr>
              <w:bidi/>
              <w:rPr>
                <w:rFonts w:ascii="Tahoma" w:hAnsi="Tahoma" w:cs="B Mitra"/>
                <w:rtl/>
              </w:rPr>
            </w:pPr>
            <w:r w:rsidRPr="003B4260">
              <w:rPr>
                <w:rFonts w:ascii="Tahoma" w:hAnsi="Tahoma" w:cs="B Mitra" w:hint="cs"/>
                <w:rtl/>
              </w:rPr>
              <w:t>شهریور لغایت آبان</w:t>
            </w:r>
          </w:p>
        </w:tc>
      </w:tr>
      <w:tr w:rsidR="003B4260" w:rsidRPr="003B4260" w:rsidTr="00C35AD4">
        <w:tc>
          <w:tcPr>
            <w:tcW w:w="2410" w:type="dxa"/>
            <w:vMerge/>
          </w:tcPr>
          <w:p w:rsidR="00A8028A" w:rsidRPr="003B4260" w:rsidRDefault="00A8028A" w:rsidP="00BF422A">
            <w:pPr>
              <w:spacing w:before="240"/>
              <w:jc w:val="center"/>
              <w:rPr>
                <w:rFonts w:ascii="Tahoma" w:hAnsi="Tahoma" w:cs="B Titr"/>
                <w:rtl/>
              </w:rPr>
            </w:pPr>
          </w:p>
        </w:tc>
        <w:tc>
          <w:tcPr>
            <w:tcW w:w="6379" w:type="dxa"/>
          </w:tcPr>
          <w:p w:rsidR="00A8028A" w:rsidRPr="003B4260" w:rsidRDefault="00A8028A" w:rsidP="00BF422A">
            <w:pPr>
              <w:pStyle w:val="ListParagraph"/>
              <w:numPr>
                <w:ilvl w:val="0"/>
                <w:numId w:val="31"/>
              </w:numPr>
              <w:ind w:left="360"/>
              <w:rPr>
                <w:rFonts w:ascii="Tahoma" w:hAnsi="Tahoma" w:cs="B Mitra"/>
                <w:rtl/>
              </w:rPr>
            </w:pPr>
            <w:r w:rsidRPr="003B4260">
              <w:rPr>
                <w:rFonts w:ascii="Tahoma" w:hAnsi="Tahoma" w:cs="B Mitra" w:hint="cs"/>
                <w:rtl/>
              </w:rPr>
              <w:t>انجام مراقبت های دوره ای سلامت  دانش آموزان پایه 4</w:t>
            </w:r>
          </w:p>
        </w:tc>
        <w:tc>
          <w:tcPr>
            <w:tcW w:w="2977" w:type="dxa"/>
          </w:tcPr>
          <w:p w:rsidR="00A8028A" w:rsidRPr="003B4260" w:rsidRDefault="00A8028A" w:rsidP="00BF422A">
            <w:pPr>
              <w:bidi/>
              <w:rPr>
                <w:rFonts w:ascii="Tahoma" w:hAnsi="Tahoma" w:cs="B Mitra"/>
                <w:rtl/>
              </w:rPr>
            </w:pPr>
            <w:r w:rsidRPr="003B4260">
              <w:rPr>
                <w:rFonts w:ascii="Tahoma" w:hAnsi="Tahoma" w:cs="B Mitra" w:hint="cs"/>
                <w:rtl/>
              </w:rPr>
              <w:t>آبان لغایت دی</w:t>
            </w:r>
          </w:p>
        </w:tc>
      </w:tr>
      <w:tr w:rsidR="003B4260" w:rsidRPr="003B4260" w:rsidTr="00C35AD4">
        <w:trPr>
          <w:trHeight w:val="400"/>
        </w:trPr>
        <w:tc>
          <w:tcPr>
            <w:tcW w:w="2410" w:type="dxa"/>
            <w:vMerge/>
          </w:tcPr>
          <w:p w:rsidR="00A8028A" w:rsidRPr="003B4260" w:rsidRDefault="00A8028A" w:rsidP="00BF422A">
            <w:pPr>
              <w:spacing w:before="240"/>
              <w:jc w:val="center"/>
              <w:rPr>
                <w:rFonts w:ascii="Tahoma" w:hAnsi="Tahoma" w:cs="B Titr"/>
                <w:rtl/>
              </w:rPr>
            </w:pPr>
          </w:p>
        </w:tc>
        <w:tc>
          <w:tcPr>
            <w:tcW w:w="6379" w:type="dxa"/>
          </w:tcPr>
          <w:p w:rsidR="00A8028A" w:rsidRPr="003B4260" w:rsidRDefault="00A8028A" w:rsidP="00BF422A">
            <w:pPr>
              <w:pStyle w:val="ListParagraph"/>
              <w:numPr>
                <w:ilvl w:val="0"/>
                <w:numId w:val="31"/>
              </w:numPr>
              <w:ind w:left="360"/>
              <w:rPr>
                <w:rFonts w:ascii="Tahoma" w:hAnsi="Tahoma" w:cs="B Mitra"/>
                <w:rtl/>
              </w:rPr>
            </w:pPr>
            <w:r w:rsidRPr="003B4260">
              <w:rPr>
                <w:rFonts w:ascii="Tahoma" w:hAnsi="Tahoma" w:cs="B Mitra" w:hint="cs"/>
                <w:rtl/>
              </w:rPr>
              <w:t>انجام مراقبت های دوره ای سلامت  دانش آموزان پایه 7</w:t>
            </w:r>
          </w:p>
        </w:tc>
        <w:tc>
          <w:tcPr>
            <w:tcW w:w="2977" w:type="dxa"/>
          </w:tcPr>
          <w:p w:rsidR="00A8028A" w:rsidRPr="003B4260" w:rsidRDefault="00A8028A" w:rsidP="00BF422A">
            <w:pPr>
              <w:bidi/>
              <w:rPr>
                <w:rFonts w:ascii="Tahoma" w:hAnsi="Tahoma" w:cs="B Mitra"/>
                <w:rtl/>
              </w:rPr>
            </w:pPr>
            <w:r w:rsidRPr="003B4260">
              <w:rPr>
                <w:rFonts w:ascii="Tahoma" w:hAnsi="Tahoma" w:cs="B Mitra" w:hint="cs"/>
                <w:rtl/>
              </w:rPr>
              <w:t>دی  لغایت  اسفند</w:t>
            </w:r>
          </w:p>
        </w:tc>
      </w:tr>
      <w:tr w:rsidR="003B4260" w:rsidRPr="003B4260" w:rsidTr="00C35AD4">
        <w:trPr>
          <w:trHeight w:val="400"/>
        </w:trPr>
        <w:tc>
          <w:tcPr>
            <w:tcW w:w="2410" w:type="dxa"/>
            <w:vMerge/>
          </w:tcPr>
          <w:p w:rsidR="00A8028A" w:rsidRPr="003B4260" w:rsidRDefault="00A8028A" w:rsidP="00BF422A">
            <w:pPr>
              <w:spacing w:before="240"/>
              <w:jc w:val="center"/>
              <w:rPr>
                <w:rFonts w:ascii="Tahoma" w:hAnsi="Tahoma" w:cs="B Titr"/>
                <w:rtl/>
              </w:rPr>
            </w:pPr>
          </w:p>
        </w:tc>
        <w:tc>
          <w:tcPr>
            <w:tcW w:w="6379" w:type="dxa"/>
          </w:tcPr>
          <w:p w:rsidR="00A8028A" w:rsidRPr="003B4260" w:rsidRDefault="00A8028A" w:rsidP="00A8028A">
            <w:pPr>
              <w:pStyle w:val="ListParagraph"/>
              <w:numPr>
                <w:ilvl w:val="0"/>
                <w:numId w:val="31"/>
              </w:numPr>
              <w:ind w:left="360"/>
              <w:rPr>
                <w:rFonts w:ascii="Tahoma" w:hAnsi="Tahoma" w:cs="B Mitra"/>
                <w:rtl/>
              </w:rPr>
            </w:pPr>
            <w:r w:rsidRPr="003B4260">
              <w:rPr>
                <w:rFonts w:ascii="Tahoma" w:hAnsi="Tahoma" w:cs="B Mitra" w:hint="cs"/>
                <w:rtl/>
              </w:rPr>
              <w:t>انجام مراقبت های دوره ای سلامت  دانش آموزان پایه 10</w:t>
            </w:r>
          </w:p>
        </w:tc>
        <w:tc>
          <w:tcPr>
            <w:tcW w:w="2977" w:type="dxa"/>
          </w:tcPr>
          <w:p w:rsidR="00A8028A" w:rsidRPr="003B4260" w:rsidRDefault="00A8028A" w:rsidP="00BF422A">
            <w:pPr>
              <w:bidi/>
              <w:rPr>
                <w:rFonts w:ascii="Tahoma" w:hAnsi="Tahoma" w:cs="B Mitra"/>
                <w:rtl/>
              </w:rPr>
            </w:pPr>
            <w:r w:rsidRPr="003B4260">
              <w:rPr>
                <w:rFonts w:ascii="Tahoma" w:hAnsi="Tahoma" w:cs="B Mitra" w:hint="cs"/>
                <w:rtl/>
              </w:rPr>
              <w:t>دی  لغایت  اسفند</w:t>
            </w:r>
          </w:p>
        </w:tc>
      </w:tr>
      <w:tr w:rsidR="003B4260" w:rsidRPr="003B4260" w:rsidTr="00C35AD4">
        <w:tc>
          <w:tcPr>
            <w:tcW w:w="2410" w:type="dxa"/>
            <w:vMerge w:val="restart"/>
          </w:tcPr>
          <w:p w:rsidR="00BF422A" w:rsidRPr="003B4260" w:rsidRDefault="00BF422A" w:rsidP="00BF422A">
            <w:pPr>
              <w:spacing w:before="240"/>
              <w:jc w:val="center"/>
              <w:rPr>
                <w:rFonts w:ascii="Tahoma" w:hAnsi="Tahoma" w:cs="B Titr"/>
                <w:rtl/>
              </w:rPr>
            </w:pPr>
            <w:r w:rsidRPr="003B4260">
              <w:rPr>
                <w:rFonts w:ascii="Tahoma" w:hAnsi="Tahoma" w:cs="B Titr" w:hint="cs"/>
                <w:rtl/>
              </w:rPr>
              <w:t>موارد ارجاعی :</w:t>
            </w:r>
          </w:p>
        </w:tc>
        <w:tc>
          <w:tcPr>
            <w:tcW w:w="6379" w:type="dxa"/>
          </w:tcPr>
          <w:p w:rsidR="00BF422A" w:rsidRPr="003B4260" w:rsidRDefault="00BF422A" w:rsidP="00BF422A">
            <w:pPr>
              <w:pStyle w:val="ListParagraph"/>
              <w:numPr>
                <w:ilvl w:val="0"/>
                <w:numId w:val="32"/>
              </w:numPr>
              <w:ind w:left="360"/>
              <w:rPr>
                <w:rFonts w:ascii="Tahoma" w:hAnsi="Tahoma" w:cs="B Mitra"/>
                <w:rtl/>
              </w:rPr>
            </w:pPr>
            <w:r w:rsidRPr="003B4260">
              <w:rPr>
                <w:rFonts w:ascii="Tahoma" w:hAnsi="Tahoma" w:cs="B Mitra" w:hint="cs"/>
                <w:rtl/>
              </w:rPr>
              <w:t xml:space="preserve">اعلام موارد پیگیری به مدرسه و والدین </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هفته اول هر ماه  </w:t>
            </w:r>
          </w:p>
        </w:tc>
      </w:tr>
      <w:tr w:rsidR="003B4260" w:rsidRPr="003B4260" w:rsidTr="00C35AD4">
        <w:tc>
          <w:tcPr>
            <w:tcW w:w="2410" w:type="dxa"/>
            <w:vMerge/>
          </w:tcPr>
          <w:p w:rsidR="00BF422A" w:rsidRPr="003B4260" w:rsidRDefault="00BF422A" w:rsidP="00BF422A">
            <w:pPr>
              <w:spacing w:before="240"/>
              <w:jc w:val="center"/>
              <w:rPr>
                <w:rFonts w:ascii="Tahoma" w:hAnsi="Tahoma" w:cs="B Titr"/>
                <w:rtl/>
              </w:rPr>
            </w:pPr>
          </w:p>
        </w:tc>
        <w:tc>
          <w:tcPr>
            <w:tcW w:w="6379" w:type="dxa"/>
          </w:tcPr>
          <w:p w:rsidR="00BF422A" w:rsidRPr="003B4260" w:rsidRDefault="00BF422A" w:rsidP="00BF422A">
            <w:pPr>
              <w:pStyle w:val="ListParagraph"/>
              <w:numPr>
                <w:ilvl w:val="0"/>
                <w:numId w:val="32"/>
              </w:numPr>
              <w:ind w:left="360"/>
              <w:rPr>
                <w:rFonts w:ascii="Tahoma" w:hAnsi="Tahoma" w:cs="B Mitra"/>
                <w:rtl/>
              </w:rPr>
            </w:pPr>
            <w:r w:rsidRPr="003B4260">
              <w:rPr>
                <w:rFonts w:ascii="Tahoma" w:hAnsi="Tahoma" w:cs="B Mitra" w:hint="cs"/>
                <w:rtl/>
              </w:rPr>
              <w:t xml:space="preserve">پیگیری تا حصول نتیجه </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یک ماه پس از اعلام پیگیری  </w:t>
            </w:r>
          </w:p>
        </w:tc>
      </w:tr>
      <w:tr w:rsidR="003B4260" w:rsidRPr="003B4260" w:rsidTr="00C35AD4">
        <w:tc>
          <w:tcPr>
            <w:tcW w:w="2410" w:type="dxa"/>
            <w:vMerge/>
          </w:tcPr>
          <w:p w:rsidR="00BF422A" w:rsidRPr="003B4260" w:rsidRDefault="00BF422A" w:rsidP="00BF422A">
            <w:pPr>
              <w:spacing w:before="240"/>
              <w:jc w:val="center"/>
              <w:rPr>
                <w:rFonts w:ascii="Tahoma" w:hAnsi="Tahoma" w:cs="B Titr"/>
                <w:rtl/>
              </w:rPr>
            </w:pPr>
          </w:p>
        </w:tc>
        <w:tc>
          <w:tcPr>
            <w:tcW w:w="6379" w:type="dxa"/>
          </w:tcPr>
          <w:p w:rsidR="00BF422A" w:rsidRPr="003B4260" w:rsidRDefault="00BF422A" w:rsidP="00A8028A">
            <w:pPr>
              <w:pStyle w:val="ListParagraph"/>
              <w:numPr>
                <w:ilvl w:val="0"/>
                <w:numId w:val="32"/>
              </w:numPr>
              <w:ind w:left="360"/>
              <w:rPr>
                <w:rFonts w:ascii="Tahoma" w:hAnsi="Tahoma" w:cs="B Mitra"/>
                <w:rtl/>
              </w:rPr>
            </w:pPr>
            <w:r w:rsidRPr="003B4260">
              <w:rPr>
                <w:rFonts w:ascii="Tahoma" w:hAnsi="Tahoma" w:cs="B Mitra" w:hint="cs"/>
                <w:rtl/>
              </w:rPr>
              <w:t xml:space="preserve">ثبت نتیجه در سامانه </w:t>
            </w:r>
            <w:r w:rsidR="00763D80" w:rsidRPr="003B4260">
              <w:rPr>
                <w:rFonts w:ascii="Tahoma" w:hAnsi="Tahoma" w:cs="B Mitra" w:hint="cs"/>
                <w:rtl/>
              </w:rPr>
              <w:t xml:space="preserve">الکترونیک </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یک هفته پس از اعلام نتیجه </w:t>
            </w:r>
          </w:p>
        </w:tc>
      </w:tr>
      <w:tr w:rsidR="003B4260" w:rsidRPr="003B4260" w:rsidTr="00C35AD4">
        <w:tc>
          <w:tcPr>
            <w:tcW w:w="2410" w:type="dxa"/>
            <w:vMerge w:val="restart"/>
          </w:tcPr>
          <w:p w:rsidR="00BF422A" w:rsidRPr="003B4260" w:rsidRDefault="00BF422A" w:rsidP="00BF422A">
            <w:pPr>
              <w:spacing w:before="240"/>
              <w:jc w:val="center"/>
              <w:rPr>
                <w:rFonts w:ascii="Tahoma" w:hAnsi="Tahoma" w:cs="B Titr"/>
                <w:rtl/>
              </w:rPr>
            </w:pPr>
            <w:r w:rsidRPr="003B4260">
              <w:rPr>
                <w:rFonts w:ascii="Tahoma" w:hAnsi="Tahoma" w:cs="B Titr" w:hint="cs"/>
                <w:rtl/>
              </w:rPr>
              <w:t>مراقبت های ویژه:</w:t>
            </w:r>
          </w:p>
        </w:tc>
        <w:tc>
          <w:tcPr>
            <w:tcW w:w="6379" w:type="dxa"/>
          </w:tcPr>
          <w:p w:rsidR="00BF422A" w:rsidRPr="003B4260" w:rsidRDefault="00BF422A" w:rsidP="00BF422A">
            <w:pPr>
              <w:pStyle w:val="ListParagraph"/>
              <w:numPr>
                <w:ilvl w:val="0"/>
                <w:numId w:val="33"/>
              </w:numPr>
              <w:ind w:left="360"/>
              <w:rPr>
                <w:rFonts w:ascii="Tahoma" w:hAnsi="Tahoma" w:cs="B Mitra"/>
                <w:rtl/>
              </w:rPr>
            </w:pPr>
            <w:r w:rsidRPr="003B4260">
              <w:rPr>
                <w:rFonts w:ascii="Tahoma" w:hAnsi="Tahoma" w:cs="B Mitra" w:hint="cs"/>
                <w:rtl/>
              </w:rPr>
              <w:t>اعلام اسامی دانش آموزان نیازمند مراقبت ویژه به تفکیک نوع مراقبت</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هفته اول هر ماه  </w:t>
            </w:r>
          </w:p>
        </w:tc>
      </w:tr>
      <w:tr w:rsidR="003B4260" w:rsidRPr="003B4260" w:rsidTr="00C35AD4">
        <w:tc>
          <w:tcPr>
            <w:tcW w:w="2410" w:type="dxa"/>
            <w:vMerge/>
          </w:tcPr>
          <w:p w:rsidR="00BF422A" w:rsidRPr="003B4260" w:rsidRDefault="00BF422A" w:rsidP="00BF422A">
            <w:pPr>
              <w:spacing w:before="240"/>
              <w:rPr>
                <w:rFonts w:ascii="Tahoma" w:hAnsi="Tahoma" w:cs="B Titr"/>
                <w:rtl/>
              </w:rPr>
            </w:pPr>
          </w:p>
        </w:tc>
        <w:tc>
          <w:tcPr>
            <w:tcW w:w="6379" w:type="dxa"/>
          </w:tcPr>
          <w:p w:rsidR="00BF422A" w:rsidRPr="003B4260" w:rsidRDefault="00BF422A" w:rsidP="00BF422A">
            <w:pPr>
              <w:pStyle w:val="ListParagraph"/>
              <w:numPr>
                <w:ilvl w:val="0"/>
                <w:numId w:val="33"/>
              </w:numPr>
              <w:ind w:left="360"/>
              <w:rPr>
                <w:rFonts w:ascii="Tahoma" w:hAnsi="Tahoma" w:cs="B Mitra"/>
                <w:rtl/>
              </w:rPr>
            </w:pPr>
            <w:r w:rsidRPr="003B4260">
              <w:rPr>
                <w:rFonts w:ascii="Tahoma" w:hAnsi="Tahoma" w:cs="B Mitra" w:hint="cs"/>
                <w:rtl/>
              </w:rPr>
              <w:t xml:space="preserve">آموزش مسئولین و معلمین  مدرسه و خانواده </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مستمر در طول سال تحصیلی  </w:t>
            </w:r>
          </w:p>
        </w:tc>
      </w:tr>
      <w:tr w:rsidR="003B4260" w:rsidRPr="003B4260" w:rsidTr="00C35AD4">
        <w:tc>
          <w:tcPr>
            <w:tcW w:w="2410" w:type="dxa"/>
            <w:vMerge/>
          </w:tcPr>
          <w:p w:rsidR="00BF422A" w:rsidRPr="003B4260" w:rsidRDefault="00BF422A" w:rsidP="00BF422A">
            <w:pPr>
              <w:spacing w:before="240"/>
              <w:rPr>
                <w:rFonts w:ascii="Tahoma" w:hAnsi="Tahoma" w:cs="B Titr"/>
                <w:rtl/>
              </w:rPr>
            </w:pPr>
          </w:p>
        </w:tc>
        <w:tc>
          <w:tcPr>
            <w:tcW w:w="6379" w:type="dxa"/>
          </w:tcPr>
          <w:p w:rsidR="00763D80" w:rsidRPr="003B4260" w:rsidRDefault="00BF422A" w:rsidP="00E73CE6">
            <w:pPr>
              <w:pStyle w:val="ListParagraph"/>
              <w:numPr>
                <w:ilvl w:val="0"/>
                <w:numId w:val="33"/>
              </w:numPr>
              <w:ind w:left="360"/>
              <w:rPr>
                <w:rFonts w:ascii="Tahoma" w:hAnsi="Tahoma" w:cs="B Mitra"/>
                <w:rtl/>
              </w:rPr>
            </w:pPr>
            <w:r w:rsidRPr="003B4260">
              <w:rPr>
                <w:rFonts w:ascii="Tahoma" w:hAnsi="Tahoma" w:cs="B Mitra" w:hint="cs"/>
                <w:rtl/>
              </w:rPr>
              <w:t>انجام مراقبت</w:t>
            </w:r>
            <w:r w:rsidR="00763D80" w:rsidRPr="003B4260">
              <w:rPr>
                <w:rFonts w:ascii="Tahoma" w:hAnsi="Tahoma" w:cs="B Mitra" w:hint="cs"/>
                <w:rtl/>
              </w:rPr>
              <w:t xml:space="preserve"> </w:t>
            </w:r>
            <w:r w:rsidRPr="003B4260">
              <w:rPr>
                <w:rFonts w:ascii="Tahoma" w:hAnsi="Tahoma" w:cs="B Mitra" w:hint="cs"/>
                <w:rtl/>
              </w:rPr>
              <w:t xml:space="preserve">های ویژه دانش آموز </w:t>
            </w:r>
          </w:p>
        </w:tc>
        <w:tc>
          <w:tcPr>
            <w:tcW w:w="2977" w:type="dxa"/>
          </w:tcPr>
          <w:p w:rsidR="00BF422A" w:rsidRPr="003B4260" w:rsidRDefault="00BF422A" w:rsidP="00BF422A">
            <w:pPr>
              <w:bidi/>
              <w:rPr>
                <w:rFonts w:ascii="Tahoma" w:hAnsi="Tahoma" w:cs="B Mitra"/>
                <w:rtl/>
              </w:rPr>
            </w:pPr>
            <w:r w:rsidRPr="003B4260">
              <w:rPr>
                <w:rFonts w:ascii="Tahoma" w:hAnsi="Tahoma" w:cs="B Mitra" w:hint="cs"/>
                <w:rtl/>
              </w:rPr>
              <w:t xml:space="preserve">مستمر در زمان مقرر و بر اساس پروتکل </w:t>
            </w:r>
          </w:p>
        </w:tc>
      </w:tr>
      <w:tr w:rsidR="003B4260" w:rsidRPr="003B4260" w:rsidTr="00EF492B">
        <w:tc>
          <w:tcPr>
            <w:tcW w:w="2410" w:type="dxa"/>
            <w:vMerge w:val="restart"/>
            <w:vAlign w:val="center"/>
          </w:tcPr>
          <w:p w:rsidR="00BF422A" w:rsidRPr="003B4260" w:rsidRDefault="00BF422A" w:rsidP="00E73CE6">
            <w:pPr>
              <w:jc w:val="center"/>
              <w:rPr>
                <w:rFonts w:ascii="Tahoma" w:hAnsi="Tahoma" w:cs="B Titr"/>
                <w:rtl/>
              </w:rPr>
            </w:pPr>
            <w:r w:rsidRPr="003B4260">
              <w:rPr>
                <w:rFonts w:ascii="Tahoma" w:hAnsi="Tahoma" w:cs="B Titr" w:hint="cs"/>
                <w:rtl/>
              </w:rPr>
              <w:t>پیگیری و درمان دانش</w:t>
            </w:r>
          </w:p>
          <w:p w:rsidR="00BF422A" w:rsidRPr="003B4260" w:rsidRDefault="00BF422A" w:rsidP="00E73CE6">
            <w:pPr>
              <w:jc w:val="center"/>
              <w:rPr>
                <w:rFonts w:ascii="Tahoma" w:hAnsi="Tahoma" w:cs="B Titr"/>
                <w:rtl/>
              </w:rPr>
            </w:pPr>
            <w:r w:rsidRPr="003B4260">
              <w:rPr>
                <w:rFonts w:ascii="Tahoma" w:hAnsi="Tahoma" w:cs="B Titr" w:hint="cs"/>
                <w:rtl/>
              </w:rPr>
              <w:t>آموزان دارای بیماری واگیر</w:t>
            </w:r>
          </w:p>
        </w:tc>
        <w:tc>
          <w:tcPr>
            <w:tcW w:w="6379" w:type="dxa"/>
          </w:tcPr>
          <w:p w:rsidR="00BF422A" w:rsidRPr="003B4260" w:rsidRDefault="00BF422A" w:rsidP="00BF422A">
            <w:pPr>
              <w:pStyle w:val="ListParagraph"/>
              <w:numPr>
                <w:ilvl w:val="0"/>
                <w:numId w:val="34"/>
              </w:numPr>
              <w:ind w:left="329" w:hanging="329"/>
              <w:rPr>
                <w:rFonts w:ascii="Tahoma" w:hAnsi="Tahoma" w:cs="B Mitra"/>
                <w:rtl/>
              </w:rPr>
            </w:pPr>
            <w:r w:rsidRPr="003B4260">
              <w:rPr>
                <w:rFonts w:ascii="Tahoma" w:hAnsi="Tahoma" w:cs="B Mitra" w:hint="cs"/>
                <w:rtl/>
              </w:rPr>
              <w:t>انجام اقدامات لازم طبق دستورالعمل بیماری های واگیردار شایع در مدارس</w:t>
            </w:r>
          </w:p>
        </w:tc>
        <w:tc>
          <w:tcPr>
            <w:tcW w:w="2977" w:type="dxa"/>
          </w:tcPr>
          <w:p w:rsidR="00BF422A" w:rsidRPr="003B4260" w:rsidRDefault="00BF422A" w:rsidP="000B2BCD">
            <w:pPr>
              <w:jc w:val="right"/>
              <w:rPr>
                <w:rFonts w:ascii="Tahoma" w:hAnsi="Tahoma" w:cs="B Mitra"/>
                <w:rtl/>
              </w:rPr>
            </w:pPr>
            <w:r w:rsidRPr="003B4260">
              <w:rPr>
                <w:rFonts w:ascii="Tahoma" w:hAnsi="Tahoma" w:cs="B Mitra" w:hint="cs"/>
                <w:rtl/>
              </w:rPr>
              <w:t>در طول سال تحصیلی</w:t>
            </w:r>
          </w:p>
        </w:tc>
      </w:tr>
      <w:tr w:rsidR="003B4260" w:rsidRPr="003B4260" w:rsidTr="00C35AD4">
        <w:tc>
          <w:tcPr>
            <w:tcW w:w="2410" w:type="dxa"/>
            <w:vMerge/>
          </w:tcPr>
          <w:p w:rsidR="00BF422A" w:rsidRPr="003B4260" w:rsidRDefault="00BF422A" w:rsidP="00BF422A">
            <w:pPr>
              <w:spacing w:before="240"/>
              <w:jc w:val="center"/>
              <w:rPr>
                <w:rFonts w:ascii="Tahoma" w:hAnsi="Tahoma" w:cs="B Titr"/>
                <w:rtl/>
              </w:rPr>
            </w:pPr>
          </w:p>
        </w:tc>
        <w:tc>
          <w:tcPr>
            <w:tcW w:w="6379" w:type="dxa"/>
          </w:tcPr>
          <w:p w:rsidR="000B2BCD" w:rsidRPr="003B4260" w:rsidRDefault="00BF422A" w:rsidP="00E73CE6">
            <w:pPr>
              <w:pStyle w:val="ListParagraph"/>
              <w:numPr>
                <w:ilvl w:val="0"/>
                <w:numId w:val="34"/>
              </w:numPr>
              <w:ind w:left="329" w:hanging="329"/>
              <w:jc w:val="both"/>
              <w:rPr>
                <w:rFonts w:ascii="Tahoma" w:hAnsi="Tahoma" w:cs="B Mitra"/>
                <w:rtl/>
              </w:rPr>
            </w:pPr>
            <w:r w:rsidRPr="003B4260">
              <w:rPr>
                <w:rFonts w:ascii="Tahoma" w:hAnsi="Tahoma" w:cs="B Mitra" w:hint="cs"/>
                <w:rtl/>
              </w:rPr>
              <w:t xml:space="preserve">دریافت گزارش بیماری های واگیردار در مدرسه </w:t>
            </w:r>
          </w:p>
        </w:tc>
        <w:tc>
          <w:tcPr>
            <w:tcW w:w="2977" w:type="dxa"/>
          </w:tcPr>
          <w:p w:rsidR="00BF422A" w:rsidRPr="003B4260" w:rsidRDefault="00BF422A" w:rsidP="000B2BCD">
            <w:pPr>
              <w:jc w:val="right"/>
              <w:rPr>
                <w:rFonts w:ascii="Tahoma" w:hAnsi="Tahoma" w:cs="B Mitra"/>
                <w:rtl/>
              </w:rPr>
            </w:pPr>
            <w:r w:rsidRPr="003B4260">
              <w:rPr>
                <w:rFonts w:ascii="Tahoma" w:hAnsi="Tahoma" w:cs="B Mitra" w:hint="cs"/>
                <w:rtl/>
              </w:rPr>
              <w:t>در طول سال تحصیلی</w:t>
            </w:r>
          </w:p>
        </w:tc>
      </w:tr>
      <w:tr w:rsidR="003B4260" w:rsidRPr="003B4260" w:rsidTr="00C35AD4">
        <w:tc>
          <w:tcPr>
            <w:tcW w:w="2410" w:type="dxa"/>
          </w:tcPr>
          <w:p w:rsidR="00C35AD4" w:rsidRPr="003B4260" w:rsidRDefault="00C35AD4" w:rsidP="0066346B">
            <w:pPr>
              <w:spacing w:before="240"/>
              <w:jc w:val="center"/>
              <w:rPr>
                <w:rFonts w:ascii="Tahoma" w:hAnsi="Tahoma" w:cs="B Titr"/>
                <w:rtl/>
              </w:rPr>
            </w:pPr>
            <w:r w:rsidRPr="003B4260">
              <w:rPr>
                <w:rFonts w:ascii="Tahoma" w:hAnsi="Tahoma" w:cs="B Titr" w:hint="cs"/>
                <w:rtl/>
              </w:rPr>
              <w:t>عنوان برنامه</w:t>
            </w:r>
          </w:p>
        </w:tc>
        <w:tc>
          <w:tcPr>
            <w:tcW w:w="6379" w:type="dxa"/>
          </w:tcPr>
          <w:p w:rsidR="00C35AD4" w:rsidRPr="003B4260" w:rsidRDefault="00C35AD4" w:rsidP="0066346B">
            <w:pPr>
              <w:spacing w:before="240"/>
              <w:jc w:val="center"/>
              <w:rPr>
                <w:rFonts w:ascii="Tahoma" w:hAnsi="Tahoma" w:cs="B Titr"/>
                <w:rtl/>
              </w:rPr>
            </w:pPr>
            <w:r w:rsidRPr="003B4260">
              <w:rPr>
                <w:rFonts w:ascii="Tahoma" w:hAnsi="Tahoma" w:cs="B Titr" w:hint="cs"/>
                <w:rtl/>
              </w:rPr>
              <w:t>فعالیت ها</w:t>
            </w:r>
          </w:p>
        </w:tc>
        <w:tc>
          <w:tcPr>
            <w:tcW w:w="2977" w:type="dxa"/>
          </w:tcPr>
          <w:p w:rsidR="00C35AD4" w:rsidRPr="003B4260" w:rsidRDefault="00C35AD4" w:rsidP="0066346B">
            <w:pPr>
              <w:spacing w:before="240"/>
              <w:jc w:val="center"/>
              <w:rPr>
                <w:rFonts w:ascii="Tahoma" w:hAnsi="Tahoma" w:cs="B Titr"/>
                <w:rtl/>
              </w:rPr>
            </w:pPr>
            <w:r w:rsidRPr="003B4260">
              <w:rPr>
                <w:rFonts w:ascii="Tahoma" w:hAnsi="Tahoma" w:cs="B Titr" w:hint="cs"/>
                <w:rtl/>
              </w:rPr>
              <w:t>زمان اجرا</w:t>
            </w:r>
          </w:p>
        </w:tc>
      </w:tr>
      <w:tr w:rsidR="003B4260" w:rsidRPr="003B4260" w:rsidTr="00C35AD4">
        <w:tc>
          <w:tcPr>
            <w:tcW w:w="2410" w:type="dxa"/>
            <w:vMerge w:val="restart"/>
          </w:tcPr>
          <w:p w:rsidR="00C35AD4" w:rsidRPr="003B4260" w:rsidRDefault="00C35AD4" w:rsidP="00BF422A">
            <w:pPr>
              <w:spacing w:before="240"/>
              <w:jc w:val="center"/>
              <w:rPr>
                <w:rFonts w:ascii="Tahoma" w:hAnsi="Tahoma" w:cs="B Titr"/>
                <w:rtl/>
              </w:rPr>
            </w:pPr>
            <w:r w:rsidRPr="003B4260">
              <w:rPr>
                <w:rFonts w:ascii="Tahoma" w:hAnsi="Tahoma" w:cs="B Titr" w:hint="cs"/>
                <w:rtl/>
              </w:rPr>
              <w:t>آموزش و درمان پدیکلوز</w:t>
            </w:r>
          </w:p>
          <w:p w:rsidR="00E73CE6" w:rsidRPr="003B4260" w:rsidRDefault="00E73CE6" w:rsidP="00BF422A">
            <w:pPr>
              <w:spacing w:before="240"/>
              <w:jc w:val="center"/>
              <w:rPr>
                <w:rFonts w:ascii="Tahoma" w:hAnsi="Tahoma" w:cs="B Mitra"/>
                <w:rtl/>
              </w:rPr>
            </w:pPr>
            <w:r w:rsidRPr="003B4260">
              <w:rPr>
                <w:rFonts w:ascii="Tahoma" w:hAnsi="Tahoma" w:cs="B Titr" w:hint="cs"/>
                <w:rtl/>
              </w:rPr>
              <w:t>طبق دستورعمل</w:t>
            </w:r>
          </w:p>
        </w:tc>
        <w:tc>
          <w:tcPr>
            <w:tcW w:w="6379" w:type="dxa"/>
          </w:tcPr>
          <w:p w:rsidR="00C35AD4" w:rsidRPr="003B4260" w:rsidRDefault="00C35AD4" w:rsidP="00BF422A">
            <w:pPr>
              <w:pStyle w:val="ListParagraph"/>
              <w:numPr>
                <w:ilvl w:val="0"/>
                <w:numId w:val="35"/>
              </w:numPr>
              <w:ind w:left="360"/>
              <w:rPr>
                <w:rFonts w:ascii="Tahoma" w:hAnsi="Tahoma" w:cs="B Mitra"/>
              </w:rPr>
            </w:pPr>
            <w:r w:rsidRPr="003B4260">
              <w:rPr>
                <w:rFonts w:ascii="Tahoma" w:hAnsi="Tahoma" w:cs="B Mitra" w:hint="cs"/>
                <w:rtl/>
              </w:rPr>
              <w:t xml:space="preserve">آموزش پیشگیری از پدیکلوز یک جلسه </w:t>
            </w:r>
          </w:p>
        </w:tc>
        <w:tc>
          <w:tcPr>
            <w:tcW w:w="2977" w:type="dxa"/>
          </w:tcPr>
          <w:p w:rsidR="00C35AD4" w:rsidRPr="003B4260" w:rsidRDefault="00C35AD4" w:rsidP="000B2BCD">
            <w:pPr>
              <w:jc w:val="right"/>
              <w:rPr>
                <w:rFonts w:ascii="Tahoma" w:hAnsi="Tahoma" w:cs="B Mitra"/>
                <w:rtl/>
              </w:rPr>
            </w:pPr>
            <w:r w:rsidRPr="003B4260">
              <w:rPr>
                <w:rFonts w:ascii="Tahoma" w:hAnsi="Tahoma" w:cs="B Mitra" w:hint="cs"/>
                <w:rtl/>
              </w:rPr>
              <w:t xml:space="preserve">در طول سال تحصیلی  </w:t>
            </w:r>
          </w:p>
        </w:tc>
      </w:tr>
      <w:tr w:rsidR="003B4260" w:rsidRPr="003B4260" w:rsidTr="00C35AD4">
        <w:tc>
          <w:tcPr>
            <w:tcW w:w="2410" w:type="dxa"/>
            <w:vMerge/>
          </w:tcPr>
          <w:p w:rsidR="00C35AD4" w:rsidRPr="003B4260" w:rsidRDefault="00C35AD4" w:rsidP="00BF422A">
            <w:pPr>
              <w:ind w:left="65"/>
              <w:jc w:val="center"/>
              <w:rPr>
                <w:rFonts w:ascii="Tahoma" w:hAnsi="Tahoma" w:cs="B Mitra"/>
                <w:rtl/>
              </w:rPr>
            </w:pPr>
          </w:p>
        </w:tc>
        <w:tc>
          <w:tcPr>
            <w:tcW w:w="6379" w:type="dxa"/>
          </w:tcPr>
          <w:p w:rsidR="00C35AD4" w:rsidRPr="003B4260" w:rsidRDefault="00C35AD4" w:rsidP="00811037">
            <w:pPr>
              <w:pStyle w:val="ListParagraph"/>
              <w:numPr>
                <w:ilvl w:val="0"/>
                <w:numId w:val="35"/>
              </w:numPr>
              <w:ind w:left="360"/>
              <w:rPr>
                <w:rFonts w:ascii="Tahoma" w:hAnsi="Tahoma" w:cs="B Mitra"/>
                <w:rtl/>
              </w:rPr>
            </w:pPr>
            <w:r w:rsidRPr="003B4260">
              <w:rPr>
                <w:rFonts w:ascii="Tahoma" w:hAnsi="Tahoma" w:cs="B Mitra" w:hint="cs"/>
                <w:rtl/>
              </w:rPr>
              <w:t>انجام معاینه پدیکلوز دانش آموزان 6 پایه مدارس دوره ابتدایی تحت پوشش</w:t>
            </w:r>
          </w:p>
        </w:tc>
        <w:tc>
          <w:tcPr>
            <w:tcW w:w="2977" w:type="dxa"/>
          </w:tcPr>
          <w:p w:rsidR="00C35AD4" w:rsidRPr="003B4260" w:rsidRDefault="00E73CE6" w:rsidP="000B2BCD">
            <w:pPr>
              <w:jc w:val="right"/>
              <w:rPr>
                <w:rFonts w:ascii="Tahoma" w:hAnsi="Tahoma" w:cs="B Mitra"/>
                <w:rtl/>
              </w:rPr>
            </w:pPr>
            <w:r w:rsidRPr="003B4260">
              <w:rPr>
                <w:rFonts w:ascii="Tahoma" w:hAnsi="Tahoma" w:cs="B Mitra" w:hint="cs"/>
                <w:rtl/>
              </w:rPr>
              <w:t>دو بار در سال (شروع فصل پاییز و بهار)</w:t>
            </w:r>
          </w:p>
        </w:tc>
      </w:tr>
      <w:tr w:rsidR="003B4260" w:rsidRPr="003B4260" w:rsidTr="00C35AD4">
        <w:tc>
          <w:tcPr>
            <w:tcW w:w="2410" w:type="dxa"/>
            <w:vMerge/>
          </w:tcPr>
          <w:p w:rsidR="00C35AD4" w:rsidRPr="003B4260" w:rsidRDefault="00C35AD4" w:rsidP="00BF422A">
            <w:pPr>
              <w:ind w:left="65"/>
              <w:jc w:val="center"/>
              <w:rPr>
                <w:rFonts w:ascii="Tahoma" w:hAnsi="Tahoma" w:cs="B Mitra"/>
                <w:rtl/>
              </w:rPr>
            </w:pPr>
          </w:p>
        </w:tc>
        <w:tc>
          <w:tcPr>
            <w:tcW w:w="6379" w:type="dxa"/>
          </w:tcPr>
          <w:p w:rsidR="00C35AD4" w:rsidRPr="003B4260" w:rsidRDefault="00C35AD4" w:rsidP="00E73CE6">
            <w:pPr>
              <w:pStyle w:val="ListParagraph"/>
              <w:numPr>
                <w:ilvl w:val="0"/>
                <w:numId w:val="35"/>
              </w:numPr>
              <w:ind w:left="360"/>
              <w:rPr>
                <w:rFonts w:ascii="Tahoma" w:hAnsi="Tahoma" w:cs="B Mitra"/>
                <w:rtl/>
              </w:rPr>
            </w:pPr>
            <w:r w:rsidRPr="003B4260">
              <w:rPr>
                <w:rFonts w:ascii="Tahoma" w:hAnsi="Tahoma" w:cs="B Mitra" w:hint="cs"/>
                <w:rtl/>
              </w:rPr>
              <w:t xml:space="preserve">معاینه دانش آموزان دوره متوسطه در صورت گزارش مورد  </w:t>
            </w:r>
          </w:p>
        </w:tc>
        <w:tc>
          <w:tcPr>
            <w:tcW w:w="2977" w:type="dxa"/>
          </w:tcPr>
          <w:p w:rsidR="00C35AD4" w:rsidRPr="003B4260" w:rsidRDefault="00C35AD4" w:rsidP="000B2BCD">
            <w:pPr>
              <w:jc w:val="right"/>
              <w:rPr>
                <w:rFonts w:ascii="Tahoma" w:hAnsi="Tahoma" w:cs="B Mitra"/>
                <w:rtl/>
              </w:rPr>
            </w:pPr>
            <w:r w:rsidRPr="003B4260">
              <w:rPr>
                <w:rFonts w:ascii="Tahoma" w:hAnsi="Tahoma" w:cs="B Mitra" w:hint="cs"/>
                <w:rtl/>
              </w:rPr>
              <w:t xml:space="preserve"> در صورت بروز در طول سال تحصیلی   </w:t>
            </w:r>
          </w:p>
        </w:tc>
      </w:tr>
      <w:tr w:rsidR="003B4260" w:rsidRPr="003B4260" w:rsidTr="00C35AD4">
        <w:tc>
          <w:tcPr>
            <w:tcW w:w="2410" w:type="dxa"/>
            <w:vMerge/>
          </w:tcPr>
          <w:p w:rsidR="00C35AD4" w:rsidRPr="003B4260" w:rsidRDefault="00C35AD4" w:rsidP="00BF422A">
            <w:pPr>
              <w:ind w:left="65"/>
              <w:jc w:val="center"/>
              <w:rPr>
                <w:rFonts w:ascii="Tahoma" w:hAnsi="Tahoma" w:cs="B Mitra"/>
                <w:rtl/>
              </w:rPr>
            </w:pPr>
          </w:p>
        </w:tc>
        <w:tc>
          <w:tcPr>
            <w:tcW w:w="6379" w:type="dxa"/>
          </w:tcPr>
          <w:p w:rsidR="00C35AD4" w:rsidRPr="003B4260" w:rsidRDefault="00C35AD4" w:rsidP="00BF422A">
            <w:pPr>
              <w:pStyle w:val="ListParagraph"/>
              <w:numPr>
                <w:ilvl w:val="0"/>
                <w:numId w:val="35"/>
              </w:numPr>
              <w:ind w:left="360"/>
              <w:rPr>
                <w:rFonts w:ascii="Tahoma" w:hAnsi="Tahoma" w:cs="B Mitra"/>
                <w:rtl/>
              </w:rPr>
            </w:pPr>
            <w:r w:rsidRPr="003B4260">
              <w:rPr>
                <w:rFonts w:ascii="Tahoma" w:hAnsi="Tahoma" w:cs="B Mitra" w:hint="cs"/>
                <w:rtl/>
              </w:rPr>
              <w:t>پیگیری و درمان مو</w:t>
            </w:r>
            <w:r w:rsidR="00811037">
              <w:rPr>
                <w:rFonts w:ascii="Tahoma" w:hAnsi="Tahoma" w:cs="B Mitra" w:hint="cs"/>
                <w:rtl/>
              </w:rPr>
              <w:t>ار</w:t>
            </w:r>
            <w:r w:rsidRPr="003B4260">
              <w:rPr>
                <w:rFonts w:ascii="Tahoma" w:hAnsi="Tahoma" w:cs="B Mitra" w:hint="cs"/>
                <w:rtl/>
              </w:rPr>
              <w:t>د آلوده به پدیکلوز</w:t>
            </w:r>
          </w:p>
        </w:tc>
        <w:tc>
          <w:tcPr>
            <w:tcW w:w="2977" w:type="dxa"/>
          </w:tcPr>
          <w:p w:rsidR="00C35AD4" w:rsidRPr="003B4260" w:rsidRDefault="00C35AD4" w:rsidP="000B2BCD">
            <w:pPr>
              <w:jc w:val="right"/>
              <w:rPr>
                <w:rFonts w:ascii="Tahoma" w:hAnsi="Tahoma" w:cs="B Mitra"/>
                <w:rtl/>
              </w:rPr>
            </w:pPr>
            <w:r w:rsidRPr="003B4260">
              <w:rPr>
                <w:rFonts w:ascii="Tahoma" w:hAnsi="Tahoma" w:cs="B Mitra" w:hint="cs"/>
                <w:rtl/>
              </w:rPr>
              <w:t xml:space="preserve">بلافاصله پس از تایید پزشک  </w:t>
            </w:r>
          </w:p>
        </w:tc>
      </w:tr>
      <w:tr w:rsidR="003B4260" w:rsidRPr="003B4260" w:rsidTr="00C35AD4">
        <w:tc>
          <w:tcPr>
            <w:tcW w:w="2410" w:type="dxa"/>
            <w:vMerge w:val="restart"/>
          </w:tcPr>
          <w:p w:rsidR="00C35AD4" w:rsidRPr="003B4260" w:rsidRDefault="00C35AD4" w:rsidP="00BF422A">
            <w:pPr>
              <w:ind w:left="65"/>
              <w:jc w:val="center"/>
              <w:rPr>
                <w:rFonts w:ascii="Tahoma" w:hAnsi="Tahoma" w:cs="B Mitra"/>
                <w:rtl/>
              </w:rPr>
            </w:pPr>
            <w:r w:rsidRPr="003B4260">
              <w:rPr>
                <w:rFonts w:ascii="Tahoma" w:hAnsi="Tahoma" w:cs="B Titr" w:hint="cs"/>
                <w:rtl/>
              </w:rPr>
              <w:t>واکسیناسیون</w:t>
            </w:r>
          </w:p>
        </w:tc>
        <w:tc>
          <w:tcPr>
            <w:tcW w:w="6379" w:type="dxa"/>
          </w:tcPr>
          <w:p w:rsidR="00C35AD4" w:rsidRPr="003B4260" w:rsidRDefault="00C35AD4" w:rsidP="00BF422A">
            <w:pPr>
              <w:pStyle w:val="ListParagraph"/>
              <w:numPr>
                <w:ilvl w:val="0"/>
                <w:numId w:val="37"/>
              </w:numPr>
              <w:ind w:left="360"/>
              <w:rPr>
                <w:rFonts w:ascii="Tahoma" w:hAnsi="Tahoma" w:cs="B Mitra"/>
                <w:rtl/>
              </w:rPr>
            </w:pPr>
            <w:r w:rsidRPr="003B4260">
              <w:rPr>
                <w:rFonts w:ascii="Tahoma" w:hAnsi="Tahoma" w:cs="B Mitra" w:hint="cs"/>
                <w:rtl/>
              </w:rPr>
              <w:t xml:space="preserve">تکمیل واکسیناسیون دانش آموزان در انجام مراقبت های دوره ای سلامت نوآموزان بدو ورود به دبستان و پیش دبستانی </w:t>
            </w:r>
          </w:p>
        </w:tc>
        <w:tc>
          <w:tcPr>
            <w:tcW w:w="2977" w:type="dxa"/>
          </w:tcPr>
          <w:p w:rsidR="00C35AD4" w:rsidRPr="003B4260" w:rsidRDefault="00C35AD4" w:rsidP="000B2BCD">
            <w:pPr>
              <w:jc w:val="right"/>
              <w:rPr>
                <w:rFonts w:ascii="Tahoma" w:hAnsi="Tahoma" w:cs="B Mitra"/>
                <w:rtl/>
              </w:rPr>
            </w:pPr>
            <w:r w:rsidRPr="003B4260">
              <w:rPr>
                <w:rFonts w:ascii="Tahoma" w:hAnsi="Tahoma" w:cs="B Mitra" w:hint="cs"/>
                <w:rtl/>
              </w:rPr>
              <w:t>خرداد لغایت شهریور</w:t>
            </w:r>
          </w:p>
        </w:tc>
      </w:tr>
      <w:tr w:rsidR="003B4260" w:rsidRPr="003B4260" w:rsidTr="00C35AD4">
        <w:tc>
          <w:tcPr>
            <w:tcW w:w="2410" w:type="dxa"/>
            <w:vMerge/>
          </w:tcPr>
          <w:p w:rsidR="00E73CE6" w:rsidRPr="003B4260" w:rsidRDefault="00E73CE6" w:rsidP="00BF422A">
            <w:pPr>
              <w:ind w:left="65"/>
              <w:jc w:val="center"/>
              <w:rPr>
                <w:rFonts w:ascii="Tahoma" w:hAnsi="Tahoma" w:cs="B Titr"/>
                <w:rtl/>
              </w:rPr>
            </w:pPr>
          </w:p>
        </w:tc>
        <w:tc>
          <w:tcPr>
            <w:tcW w:w="6379" w:type="dxa"/>
          </w:tcPr>
          <w:p w:rsidR="00E73CE6" w:rsidRPr="003B4260" w:rsidRDefault="00E73CE6" w:rsidP="00BF422A">
            <w:pPr>
              <w:pStyle w:val="ListParagraph"/>
              <w:numPr>
                <w:ilvl w:val="0"/>
                <w:numId w:val="37"/>
              </w:numPr>
              <w:ind w:left="360"/>
              <w:rPr>
                <w:rFonts w:ascii="Tahoma" w:hAnsi="Tahoma" w:cs="B Mitra"/>
                <w:rtl/>
              </w:rPr>
            </w:pPr>
            <w:r w:rsidRPr="003B4260">
              <w:rPr>
                <w:rFonts w:ascii="Tahoma" w:hAnsi="Tahoma" w:cs="B Mitra" w:hint="cs"/>
                <w:rtl/>
              </w:rPr>
              <w:t>واکسیناسیون توام بزرگسال دانش آموزان پایه 10 و نوجوانان 16-14 ساله</w:t>
            </w:r>
          </w:p>
        </w:tc>
        <w:tc>
          <w:tcPr>
            <w:tcW w:w="2977" w:type="dxa"/>
          </w:tcPr>
          <w:p w:rsidR="00E73CE6" w:rsidRPr="003B4260" w:rsidRDefault="00492531" w:rsidP="000B2BCD">
            <w:pPr>
              <w:jc w:val="right"/>
              <w:rPr>
                <w:rFonts w:ascii="Tahoma" w:hAnsi="Tahoma" w:cs="B Mitra"/>
                <w:rtl/>
              </w:rPr>
            </w:pPr>
            <w:r w:rsidRPr="003B4260">
              <w:rPr>
                <w:rFonts w:ascii="Tahoma" w:hAnsi="Tahoma" w:cs="B Mitra" w:hint="cs"/>
                <w:rtl/>
              </w:rPr>
              <w:t>دی  لغایت  اسفند</w:t>
            </w:r>
          </w:p>
        </w:tc>
      </w:tr>
      <w:tr w:rsidR="003B4260" w:rsidRPr="003B4260" w:rsidTr="00C35AD4">
        <w:tc>
          <w:tcPr>
            <w:tcW w:w="2410" w:type="dxa"/>
            <w:vMerge/>
          </w:tcPr>
          <w:p w:rsidR="00C35AD4" w:rsidRPr="003B4260" w:rsidRDefault="00C35AD4" w:rsidP="0066346B">
            <w:pPr>
              <w:ind w:left="65"/>
              <w:rPr>
                <w:rFonts w:ascii="Tahoma" w:hAnsi="Tahoma" w:cs="B Mitra"/>
                <w:rtl/>
              </w:rPr>
            </w:pPr>
          </w:p>
        </w:tc>
        <w:tc>
          <w:tcPr>
            <w:tcW w:w="6379" w:type="dxa"/>
          </w:tcPr>
          <w:p w:rsidR="00C35AD4" w:rsidRPr="003B4260" w:rsidRDefault="00C35AD4" w:rsidP="00492531">
            <w:pPr>
              <w:pStyle w:val="ListParagraph"/>
              <w:numPr>
                <w:ilvl w:val="0"/>
                <w:numId w:val="37"/>
              </w:numPr>
              <w:ind w:left="360"/>
              <w:rPr>
                <w:rFonts w:ascii="Tahoma" w:hAnsi="Tahoma" w:cs="B Mitra"/>
                <w:rtl/>
              </w:rPr>
            </w:pPr>
            <w:r w:rsidRPr="003B4260">
              <w:rPr>
                <w:rFonts w:ascii="Tahoma" w:hAnsi="Tahoma" w:cs="B Mitra" w:hint="cs"/>
                <w:rtl/>
              </w:rPr>
              <w:t xml:space="preserve">پیگیری انجام نواقص واکسیناسیون </w:t>
            </w:r>
          </w:p>
        </w:tc>
        <w:tc>
          <w:tcPr>
            <w:tcW w:w="2977" w:type="dxa"/>
          </w:tcPr>
          <w:p w:rsidR="00C35AD4" w:rsidRPr="003B4260" w:rsidRDefault="00C35AD4" w:rsidP="000B2BCD">
            <w:pPr>
              <w:jc w:val="right"/>
              <w:rPr>
                <w:rFonts w:ascii="Tahoma" w:hAnsi="Tahoma" w:cs="B Mitra"/>
                <w:rtl/>
              </w:rPr>
            </w:pPr>
            <w:r w:rsidRPr="003B4260">
              <w:rPr>
                <w:rFonts w:ascii="Tahoma" w:hAnsi="Tahoma" w:cs="B Mitra" w:hint="cs"/>
                <w:rtl/>
              </w:rPr>
              <w:t xml:space="preserve">در طول سال تحصیلی  </w:t>
            </w:r>
          </w:p>
        </w:tc>
      </w:tr>
      <w:tr w:rsidR="003B4260" w:rsidRPr="003B4260" w:rsidTr="00C35AD4">
        <w:tc>
          <w:tcPr>
            <w:tcW w:w="2410" w:type="dxa"/>
            <w:vMerge w:val="restart"/>
          </w:tcPr>
          <w:p w:rsidR="00C35AD4" w:rsidRPr="003B4260" w:rsidRDefault="00C35AD4" w:rsidP="00433927">
            <w:pPr>
              <w:ind w:left="65"/>
              <w:jc w:val="center"/>
              <w:rPr>
                <w:rFonts w:ascii="Tahoma" w:hAnsi="Tahoma" w:cs="B Titr"/>
                <w:rtl/>
              </w:rPr>
            </w:pPr>
          </w:p>
          <w:p w:rsidR="00C35AD4" w:rsidRPr="003B4260" w:rsidRDefault="00C35AD4" w:rsidP="00433927">
            <w:pPr>
              <w:ind w:left="65"/>
              <w:jc w:val="center"/>
              <w:rPr>
                <w:rFonts w:ascii="Tahoma" w:hAnsi="Tahoma" w:cs="B Titr"/>
                <w:rtl/>
              </w:rPr>
            </w:pPr>
          </w:p>
          <w:p w:rsidR="00C35AD4" w:rsidRPr="003B4260" w:rsidRDefault="00C35AD4" w:rsidP="00433927">
            <w:pPr>
              <w:ind w:left="65"/>
              <w:jc w:val="center"/>
              <w:rPr>
                <w:rFonts w:ascii="Tahoma" w:hAnsi="Tahoma" w:cs="B Titr"/>
                <w:rtl/>
              </w:rPr>
            </w:pPr>
          </w:p>
          <w:p w:rsidR="00C35AD4" w:rsidRPr="003B4260" w:rsidRDefault="00C35AD4" w:rsidP="00433927">
            <w:pPr>
              <w:ind w:left="65"/>
              <w:jc w:val="center"/>
              <w:rPr>
                <w:rFonts w:ascii="Tahoma" w:hAnsi="Tahoma" w:cs="B Titr"/>
                <w:rtl/>
              </w:rPr>
            </w:pPr>
          </w:p>
          <w:p w:rsidR="00C35AD4" w:rsidRPr="003B4260" w:rsidRDefault="00C35AD4" w:rsidP="00433927">
            <w:pPr>
              <w:ind w:left="65"/>
              <w:jc w:val="center"/>
              <w:rPr>
                <w:rFonts w:ascii="Tahoma" w:hAnsi="Tahoma" w:cs="B Titr"/>
                <w:rtl/>
              </w:rPr>
            </w:pPr>
          </w:p>
          <w:p w:rsidR="00C35AD4" w:rsidRPr="003B4260" w:rsidRDefault="00C35AD4" w:rsidP="00433927">
            <w:pPr>
              <w:ind w:left="65"/>
              <w:jc w:val="center"/>
              <w:rPr>
                <w:rFonts w:ascii="Tahoma" w:hAnsi="Tahoma" w:cs="B Titr"/>
                <w:rtl/>
              </w:rPr>
            </w:pPr>
            <w:r w:rsidRPr="003B4260">
              <w:rPr>
                <w:rFonts w:ascii="Tahoma" w:hAnsi="Tahoma" w:cs="B Titr" w:hint="cs"/>
                <w:rtl/>
              </w:rPr>
              <w:t>مدرسه مروج سلامت</w:t>
            </w:r>
          </w:p>
        </w:tc>
        <w:tc>
          <w:tcPr>
            <w:tcW w:w="6379" w:type="dxa"/>
          </w:tcPr>
          <w:p w:rsidR="00C35AD4" w:rsidRPr="003B4260" w:rsidRDefault="00C35AD4" w:rsidP="00492531">
            <w:pPr>
              <w:pStyle w:val="ListParagraph"/>
              <w:numPr>
                <w:ilvl w:val="0"/>
                <w:numId w:val="38"/>
              </w:numPr>
              <w:ind w:left="360"/>
              <w:rPr>
                <w:rFonts w:ascii="Tahoma" w:hAnsi="Tahoma" w:cs="B Mitra"/>
                <w:rtl/>
              </w:rPr>
            </w:pPr>
            <w:r w:rsidRPr="003B4260">
              <w:rPr>
                <w:rFonts w:ascii="Tahoma" w:hAnsi="Tahoma" w:cs="B Mitra" w:hint="cs"/>
                <w:rtl/>
              </w:rPr>
              <w:t>آموزش مفاهیم،</w:t>
            </w:r>
            <w:r w:rsidR="00492531" w:rsidRPr="003B4260">
              <w:rPr>
                <w:rFonts w:ascii="Tahoma" w:hAnsi="Tahoma" w:cs="B Mitra" w:hint="cs"/>
                <w:rtl/>
              </w:rPr>
              <w:t xml:space="preserve"> </w:t>
            </w:r>
            <w:r w:rsidRPr="003B4260">
              <w:rPr>
                <w:rFonts w:ascii="Tahoma" w:hAnsi="Tahoma" w:cs="B Mitra" w:hint="cs"/>
                <w:rtl/>
              </w:rPr>
              <w:t xml:space="preserve">اجزاو شیوه اجرای مدرسه مروج سلامت به  مدیران و مربیان مدرسه مروج سلامت </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 xml:space="preserve">مهرماه </w:t>
            </w:r>
          </w:p>
        </w:tc>
      </w:tr>
      <w:tr w:rsidR="003B4260" w:rsidRPr="003B4260" w:rsidTr="00C35AD4">
        <w:tc>
          <w:tcPr>
            <w:tcW w:w="2410" w:type="dxa"/>
            <w:vMerge/>
          </w:tcPr>
          <w:p w:rsidR="00C35AD4" w:rsidRPr="003B4260" w:rsidRDefault="00C35AD4" w:rsidP="0066346B">
            <w:pPr>
              <w:jc w:val="center"/>
              <w:rPr>
                <w:rFonts w:ascii="Tahoma" w:hAnsi="Tahoma" w:cs="B Titr"/>
                <w:sz w:val="24"/>
                <w:szCs w:val="24"/>
                <w:rtl/>
              </w:rPr>
            </w:pPr>
          </w:p>
        </w:tc>
        <w:tc>
          <w:tcPr>
            <w:tcW w:w="6379" w:type="dxa"/>
          </w:tcPr>
          <w:p w:rsidR="00C35AD4" w:rsidRPr="003B4260" w:rsidRDefault="00C35AD4" w:rsidP="00811037">
            <w:pPr>
              <w:pStyle w:val="ListParagraph"/>
              <w:numPr>
                <w:ilvl w:val="0"/>
                <w:numId w:val="38"/>
              </w:numPr>
              <w:ind w:left="360"/>
              <w:rPr>
                <w:rFonts w:ascii="Tahoma" w:hAnsi="Tahoma" w:cs="B Mitra"/>
                <w:rtl/>
              </w:rPr>
            </w:pPr>
            <w:r w:rsidRPr="003B4260">
              <w:rPr>
                <w:rFonts w:ascii="Tahoma" w:hAnsi="Tahoma" w:cs="B Mitra" w:hint="cs"/>
                <w:rtl/>
              </w:rPr>
              <w:t xml:space="preserve">پیگیری تشکیل و برگزاری </w:t>
            </w:r>
            <w:r w:rsidR="00811037">
              <w:rPr>
                <w:rFonts w:ascii="Tahoma" w:hAnsi="Tahoma" w:cs="B Mitra" w:hint="cs"/>
                <w:rtl/>
              </w:rPr>
              <w:t>شورای</w:t>
            </w:r>
            <w:r w:rsidRPr="003B4260">
              <w:rPr>
                <w:rFonts w:ascii="Tahoma" w:hAnsi="Tahoma" w:cs="B Mitra" w:hint="cs"/>
                <w:rtl/>
              </w:rPr>
              <w:t xml:space="preserve"> سلامت مدرسه مروج </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حداقل هرماه</w:t>
            </w:r>
            <w:r w:rsidR="00492531" w:rsidRPr="003B4260">
              <w:rPr>
                <w:rFonts w:ascii="Tahoma" w:hAnsi="Tahoma" w:cs="B Mitra" w:hint="cs"/>
                <w:rtl/>
              </w:rPr>
              <w:t xml:space="preserve"> </w:t>
            </w:r>
            <w:r w:rsidRPr="003B4260">
              <w:rPr>
                <w:rFonts w:ascii="Tahoma" w:hAnsi="Tahoma" w:cs="B Mitra" w:hint="cs"/>
                <w:rtl/>
              </w:rPr>
              <w:t>(درطول سال تحصیلی)</w:t>
            </w:r>
          </w:p>
        </w:tc>
      </w:tr>
      <w:tr w:rsidR="003B4260" w:rsidRPr="003B4260" w:rsidTr="00C35AD4">
        <w:tc>
          <w:tcPr>
            <w:tcW w:w="2410" w:type="dxa"/>
            <w:vMerge/>
          </w:tcPr>
          <w:p w:rsidR="00C35AD4" w:rsidRPr="003B4260" w:rsidRDefault="00C35AD4" w:rsidP="0066346B">
            <w:pPr>
              <w:jc w:val="center"/>
              <w:rPr>
                <w:rFonts w:ascii="Tahoma" w:hAnsi="Tahoma" w:cs="B Titr"/>
                <w:sz w:val="24"/>
                <w:szCs w:val="24"/>
                <w:rtl/>
              </w:rPr>
            </w:pPr>
          </w:p>
        </w:tc>
        <w:tc>
          <w:tcPr>
            <w:tcW w:w="6379" w:type="dxa"/>
          </w:tcPr>
          <w:p w:rsidR="00C35AD4" w:rsidRPr="003B4260" w:rsidRDefault="00CD1B18" w:rsidP="00CD1B18">
            <w:pPr>
              <w:pStyle w:val="ListParagraph"/>
              <w:numPr>
                <w:ilvl w:val="0"/>
                <w:numId w:val="38"/>
              </w:numPr>
              <w:ind w:left="360"/>
              <w:rPr>
                <w:rFonts w:ascii="Tahoma" w:hAnsi="Tahoma" w:cs="B Mitra"/>
                <w:rtl/>
              </w:rPr>
            </w:pPr>
            <w:r>
              <w:rPr>
                <w:rFonts w:ascii="Tahoma" w:hAnsi="Tahoma" w:cs="B Mitra" w:hint="cs"/>
                <w:rtl/>
              </w:rPr>
              <w:t xml:space="preserve">پیگیری انجام </w:t>
            </w:r>
            <w:r w:rsidR="00C35AD4" w:rsidRPr="003B4260">
              <w:rPr>
                <w:rFonts w:ascii="Tahoma" w:hAnsi="Tahoma" w:cs="B Mitra" w:hint="cs"/>
                <w:rtl/>
              </w:rPr>
              <w:t xml:space="preserve">ممیزی داخلی </w:t>
            </w:r>
            <w:r>
              <w:rPr>
                <w:rFonts w:ascii="Tahoma" w:hAnsi="Tahoma" w:cs="B Mitra" w:hint="cs"/>
                <w:rtl/>
              </w:rPr>
              <w:t>در مدرسه</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مهر-</w:t>
            </w:r>
            <w:r w:rsidR="00492531" w:rsidRPr="003B4260">
              <w:rPr>
                <w:rFonts w:ascii="Tahoma" w:hAnsi="Tahoma" w:cs="B Mitra" w:hint="cs"/>
                <w:rtl/>
              </w:rPr>
              <w:t xml:space="preserve"> </w:t>
            </w:r>
            <w:r w:rsidRPr="003B4260">
              <w:rPr>
                <w:rFonts w:ascii="Tahoma" w:hAnsi="Tahoma" w:cs="B Mitra" w:hint="cs"/>
                <w:rtl/>
              </w:rPr>
              <w:t>آبان</w:t>
            </w:r>
          </w:p>
        </w:tc>
      </w:tr>
      <w:tr w:rsidR="003B4260" w:rsidRPr="003B4260" w:rsidTr="00C35AD4">
        <w:tc>
          <w:tcPr>
            <w:tcW w:w="2410" w:type="dxa"/>
            <w:vMerge/>
          </w:tcPr>
          <w:p w:rsidR="00C35AD4" w:rsidRPr="003B4260" w:rsidRDefault="00C35AD4" w:rsidP="0066346B">
            <w:pPr>
              <w:jc w:val="center"/>
              <w:rPr>
                <w:rFonts w:ascii="Tahoma" w:hAnsi="Tahoma" w:cs="B Titr"/>
                <w:sz w:val="24"/>
                <w:szCs w:val="24"/>
                <w:rtl/>
              </w:rPr>
            </w:pPr>
          </w:p>
        </w:tc>
        <w:tc>
          <w:tcPr>
            <w:tcW w:w="6379" w:type="dxa"/>
          </w:tcPr>
          <w:p w:rsidR="00C35AD4" w:rsidRPr="003B4260" w:rsidRDefault="00C35AD4" w:rsidP="00433927">
            <w:pPr>
              <w:pStyle w:val="ListParagraph"/>
              <w:numPr>
                <w:ilvl w:val="0"/>
                <w:numId w:val="38"/>
              </w:numPr>
              <w:ind w:left="360"/>
              <w:rPr>
                <w:rFonts w:ascii="Tahoma" w:hAnsi="Tahoma" w:cs="B Mitra"/>
              </w:rPr>
            </w:pPr>
            <w:r w:rsidRPr="003B4260">
              <w:rPr>
                <w:rFonts w:ascii="Tahoma" w:hAnsi="Tahoma" w:cs="B Mitra" w:hint="cs"/>
                <w:rtl/>
              </w:rPr>
              <w:t>هماهنگی با مدرسه و  مرکز خدمات جامع سلامت جهت انجام ممیزی خارجی</w:t>
            </w:r>
          </w:p>
          <w:p w:rsidR="00C35AD4" w:rsidRPr="003B4260" w:rsidRDefault="00C35AD4" w:rsidP="00492531">
            <w:pPr>
              <w:pStyle w:val="ListParagraph"/>
              <w:numPr>
                <w:ilvl w:val="0"/>
                <w:numId w:val="39"/>
              </w:numPr>
              <w:ind w:left="360"/>
              <w:rPr>
                <w:rFonts w:ascii="Tahoma" w:hAnsi="Tahoma" w:cs="B Mitra"/>
              </w:rPr>
            </w:pPr>
            <w:r w:rsidRPr="003B4260">
              <w:rPr>
                <w:rFonts w:ascii="Tahoma" w:hAnsi="Tahoma" w:cs="B Mitra" w:hint="cs"/>
                <w:rtl/>
              </w:rPr>
              <w:t xml:space="preserve">مدرسه ای که  </w:t>
            </w:r>
            <w:r w:rsidR="00492531" w:rsidRPr="003B4260">
              <w:rPr>
                <w:rFonts w:ascii="Tahoma" w:hAnsi="Tahoma" w:cs="B Mitra" w:hint="cs"/>
                <w:rtl/>
              </w:rPr>
              <w:t xml:space="preserve">در </w:t>
            </w:r>
            <w:r w:rsidRPr="003B4260">
              <w:rPr>
                <w:rFonts w:ascii="Tahoma" w:hAnsi="Tahoma" w:cs="B Mitra" w:hint="cs"/>
                <w:rtl/>
              </w:rPr>
              <w:t>اول</w:t>
            </w:r>
            <w:r w:rsidR="00492531" w:rsidRPr="003B4260">
              <w:rPr>
                <w:rFonts w:ascii="Tahoma" w:hAnsi="Tahoma" w:cs="B Mitra" w:hint="cs"/>
                <w:rtl/>
              </w:rPr>
              <w:t>ین سال</w:t>
            </w:r>
            <w:r w:rsidRPr="003B4260">
              <w:rPr>
                <w:rFonts w:ascii="Tahoma" w:hAnsi="Tahoma" w:cs="B Mitra" w:hint="cs"/>
                <w:rtl/>
              </w:rPr>
              <w:t xml:space="preserve"> اجرای برنامه </w:t>
            </w:r>
            <w:r w:rsidR="00492531" w:rsidRPr="003B4260">
              <w:rPr>
                <w:rFonts w:ascii="Tahoma" w:hAnsi="Tahoma" w:cs="B Mitra" w:hint="cs"/>
                <w:rtl/>
              </w:rPr>
              <w:t>است،</w:t>
            </w:r>
            <w:r w:rsidRPr="003B4260">
              <w:rPr>
                <w:rFonts w:ascii="Tahoma" w:hAnsi="Tahoma" w:cs="B Mitra" w:hint="cs"/>
                <w:rtl/>
              </w:rPr>
              <w:t xml:space="preserve"> 2 بار ممیزی خارجی انجام شود</w:t>
            </w:r>
            <w:r w:rsidR="00492531" w:rsidRPr="003B4260">
              <w:rPr>
                <w:rFonts w:ascii="Tahoma" w:hAnsi="Tahoma" w:cs="B Mitra" w:hint="cs"/>
                <w:rtl/>
              </w:rPr>
              <w:t xml:space="preserve"> </w:t>
            </w:r>
            <w:r w:rsidRPr="003B4260">
              <w:rPr>
                <w:rFonts w:ascii="Tahoma" w:hAnsi="Tahoma" w:cs="B Mitra" w:hint="cs"/>
                <w:rtl/>
              </w:rPr>
              <w:t xml:space="preserve">(آذر و اسفند)   </w:t>
            </w:r>
          </w:p>
          <w:p w:rsidR="00C35AD4" w:rsidRPr="003B4260" w:rsidRDefault="00C35AD4" w:rsidP="00433927">
            <w:pPr>
              <w:pStyle w:val="ListParagraph"/>
              <w:numPr>
                <w:ilvl w:val="0"/>
                <w:numId w:val="39"/>
              </w:numPr>
              <w:ind w:left="360"/>
              <w:rPr>
                <w:rFonts w:ascii="Tahoma" w:hAnsi="Tahoma" w:cs="B Mitra"/>
                <w:rtl/>
              </w:rPr>
            </w:pPr>
            <w:r w:rsidRPr="003B4260">
              <w:rPr>
                <w:rFonts w:ascii="Tahoma" w:hAnsi="Tahoma" w:cs="B Mitra" w:hint="cs"/>
                <w:rtl/>
              </w:rPr>
              <w:t>مدرسه ای که قبلا مروج سلامت بوده یکبار ممیزی خارجی انجام شود(اسفند)</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 xml:space="preserve">آذر لغایت اسفند </w:t>
            </w:r>
          </w:p>
        </w:tc>
      </w:tr>
      <w:tr w:rsidR="003B4260" w:rsidRPr="003B4260" w:rsidTr="00C35AD4">
        <w:tc>
          <w:tcPr>
            <w:tcW w:w="2410" w:type="dxa"/>
            <w:vMerge/>
          </w:tcPr>
          <w:p w:rsidR="00C35AD4" w:rsidRPr="003B4260" w:rsidRDefault="00C35AD4" w:rsidP="0066346B">
            <w:pPr>
              <w:jc w:val="center"/>
              <w:rPr>
                <w:rFonts w:ascii="Tahoma" w:hAnsi="Tahoma" w:cs="B Titr"/>
                <w:sz w:val="24"/>
                <w:szCs w:val="24"/>
                <w:rtl/>
              </w:rPr>
            </w:pPr>
          </w:p>
        </w:tc>
        <w:tc>
          <w:tcPr>
            <w:tcW w:w="6379" w:type="dxa"/>
          </w:tcPr>
          <w:p w:rsidR="00C35AD4" w:rsidRPr="003B4260" w:rsidRDefault="00C35AD4" w:rsidP="00433927">
            <w:pPr>
              <w:pStyle w:val="ListParagraph"/>
              <w:numPr>
                <w:ilvl w:val="0"/>
                <w:numId w:val="38"/>
              </w:numPr>
              <w:ind w:left="360"/>
              <w:rPr>
                <w:rFonts w:ascii="Tahoma" w:hAnsi="Tahoma" w:cs="B Mitra"/>
                <w:rtl/>
              </w:rPr>
            </w:pPr>
            <w:r w:rsidRPr="003B4260">
              <w:rPr>
                <w:rFonts w:ascii="Tahoma" w:hAnsi="Tahoma" w:cs="B Mitra" w:hint="cs"/>
                <w:rtl/>
              </w:rPr>
              <w:t>پیگیری انجام معاینات کارکنان مدارس</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در طول سال تحصیلی</w:t>
            </w:r>
          </w:p>
        </w:tc>
      </w:tr>
      <w:tr w:rsidR="003B4260" w:rsidRPr="003B4260" w:rsidTr="00C35AD4">
        <w:tc>
          <w:tcPr>
            <w:tcW w:w="2410" w:type="dxa"/>
            <w:vMerge/>
          </w:tcPr>
          <w:p w:rsidR="00C35AD4" w:rsidRPr="003B4260" w:rsidRDefault="00C35AD4" w:rsidP="0066346B">
            <w:pPr>
              <w:jc w:val="center"/>
              <w:rPr>
                <w:rFonts w:ascii="Tahoma" w:hAnsi="Tahoma" w:cs="B Titr"/>
                <w:sz w:val="24"/>
                <w:szCs w:val="24"/>
                <w:rtl/>
              </w:rPr>
            </w:pPr>
          </w:p>
        </w:tc>
        <w:tc>
          <w:tcPr>
            <w:tcW w:w="6379" w:type="dxa"/>
          </w:tcPr>
          <w:p w:rsidR="00C35AD4" w:rsidRPr="003B4260" w:rsidRDefault="00C35AD4" w:rsidP="00433927">
            <w:pPr>
              <w:pStyle w:val="ListParagraph"/>
              <w:numPr>
                <w:ilvl w:val="0"/>
                <w:numId w:val="38"/>
              </w:numPr>
              <w:ind w:left="360"/>
              <w:rPr>
                <w:rFonts w:ascii="Tahoma" w:hAnsi="Tahoma" w:cs="B Mitra"/>
                <w:rtl/>
              </w:rPr>
            </w:pPr>
            <w:r w:rsidRPr="003B4260">
              <w:rPr>
                <w:rFonts w:ascii="Tahoma" w:hAnsi="Tahoma" w:cs="B Mitra" w:hint="cs"/>
                <w:rtl/>
              </w:rPr>
              <w:t>حضور فعال در اولین جلسه انجمن اولیاء و مربیان</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مهر/آبان</w:t>
            </w:r>
          </w:p>
        </w:tc>
      </w:tr>
      <w:tr w:rsidR="00CD1B18" w:rsidRPr="003B4260" w:rsidTr="00C35AD4">
        <w:tc>
          <w:tcPr>
            <w:tcW w:w="2410" w:type="dxa"/>
          </w:tcPr>
          <w:p w:rsidR="00CD1B18" w:rsidRPr="003B4260" w:rsidRDefault="00CD1B18" w:rsidP="0066346B">
            <w:pPr>
              <w:jc w:val="center"/>
              <w:rPr>
                <w:rFonts w:ascii="Tahoma" w:hAnsi="Tahoma" w:cs="B Titr"/>
                <w:rtl/>
              </w:rPr>
            </w:pPr>
            <w:r>
              <w:rPr>
                <w:rFonts w:ascii="Tahoma" w:hAnsi="Tahoma" w:cs="B Titr" w:hint="cs"/>
                <w:rtl/>
              </w:rPr>
              <w:t>تقویت تشکل ها</w:t>
            </w:r>
          </w:p>
        </w:tc>
        <w:tc>
          <w:tcPr>
            <w:tcW w:w="6379" w:type="dxa"/>
          </w:tcPr>
          <w:p w:rsidR="00CD1B18" w:rsidRPr="003B4260" w:rsidRDefault="00CD1B18" w:rsidP="00433927">
            <w:pPr>
              <w:pStyle w:val="ListParagraph"/>
              <w:numPr>
                <w:ilvl w:val="0"/>
                <w:numId w:val="40"/>
              </w:numPr>
              <w:ind w:left="176" w:hanging="176"/>
              <w:rPr>
                <w:rFonts w:ascii="Tahoma" w:hAnsi="Tahoma" w:cs="B Mitra"/>
                <w:rtl/>
              </w:rPr>
            </w:pPr>
            <w:r w:rsidRPr="003B4260">
              <w:rPr>
                <w:rFonts w:ascii="Tahoma" w:hAnsi="Tahoma" w:cs="B Mitra" w:hint="cs"/>
                <w:rtl/>
              </w:rPr>
              <w:t>اجرای برنامه سفیران سلامت دانش آموزی</w:t>
            </w:r>
          </w:p>
        </w:tc>
        <w:tc>
          <w:tcPr>
            <w:tcW w:w="2977" w:type="dxa"/>
          </w:tcPr>
          <w:p w:rsidR="00CD1B18" w:rsidRPr="003B4260" w:rsidRDefault="00CD1B18" w:rsidP="00C35AD4">
            <w:pPr>
              <w:bidi/>
              <w:rPr>
                <w:rFonts w:ascii="Tahoma" w:hAnsi="Tahoma" w:cs="B Mitra"/>
                <w:rtl/>
              </w:rPr>
            </w:pPr>
            <w:r w:rsidRPr="003B4260">
              <w:rPr>
                <w:rFonts w:ascii="Tahoma" w:hAnsi="Tahoma" w:cs="B Mitra" w:hint="cs"/>
                <w:rtl/>
              </w:rPr>
              <w:t xml:space="preserve">در طول سال تحصیلی   </w:t>
            </w:r>
          </w:p>
        </w:tc>
      </w:tr>
      <w:tr w:rsidR="00C35AD4" w:rsidRPr="003B4260" w:rsidTr="00C35AD4">
        <w:tc>
          <w:tcPr>
            <w:tcW w:w="2410" w:type="dxa"/>
          </w:tcPr>
          <w:p w:rsidR="00C35AD4" w:rsidRPr="003B4260" w:rsidRDefault="00C35AD4" w:rsidP="0066346B">
            <w:pPr>
              <w:jc w:val="center"/>
              <w:rPr>
                <w:rFonts w:ascii="Tahoma" w:hAnsi="Tahoma" w:cs="B Titr"/>
                <w:rtl/>
              </w:rPr>
            </w:pPr>
            <w:r w:rsidRPr="003B4260">
              <w:rPr>
                <w:rFonts w:ascii="Tahoma" w:hAnsi="Tahoma" w:cs="B Titr" w:hint="cs"/>
                <w:rtl/>
              </w:rPr>
              <w:t>خودمراقبتی دوران بلوغ وسلامت باروری گروه سنی 5 تا 18 سال</w:t>
            </w:r>
          </w:p>
        </w:tc>
        <w:tc>
          <w:tcPr>
            <w:tcW w:w="6379" w:type="dxa"/>
          </w:tcPr>
          <w:p w:rsidR="00C35AD4" w:rsidRPr="003B4260" w:rsidRDefault="00C35AD4" w:rsidP="00433927">
            <w:pPr>
              <w:pStyle w:val="ListParagraph"/>
              <w:numPr>
                <w:ilvl w:val="0"/>
                <w:numId w:val="40"/>
              </w:numPr>
              <w:ind w:left="176" w:hanging="176"/>
              <w:rPr>
                <w:rFonts w:ascii="Tahoma" w:hAnsi="Tahoma" w:cs="B Mitra"/>
              </w:rPr>
            </w:pPr>
            <w:r w:rsidRPr="003B4260">
              <w:rPr>
                <w:rFonts w:ascii="Tahoma" w:hAnsi="Tahoma" w:cs="B Mitra" w:hint="cs"/>
                <w:rtl/>
              </w:rPr>
              <w:t>آموزش بهداشت دوران بلوغ به دانش آموزان، والدین و کارکنان مدارس</w:t>
            </w:r>
          </w:p>
          <w:p w:rsidR="00C35AD4" w:rsidRPr="003B4260" w:rsidRDefault="00C35AD4" w:rsidP="00433927">
            <w:pPr>
              <w:pStyle w:val="ListParagraph"/>
              <w:numPr>
                <w:ilvl w:val="0"/>
                <w:numId w:val="40"/>
              </w:numPr>
              <w:ind w:left="176" w:hanging="176"/>
              <w:rPr>
                <w:rFonts w:ascii="Tahoma" w:hAnsi="Tahoma" w:cs="B Mitra"/>
                <w:rtl/>
              </w:rPr>
            </w:pPr>
            <w:r w:rsidRPr="003B4260">
              <w:rPr>
                <w:rFonts w:ascii="Tahoma" w:hAnsi="Tahoma" w:cs="B Mitra" w:hint="cs"/>
                <w:rtl/>
              </w:rPr>
              <w:t>اطلاع رسانی فرایند مراجعه به کلینیک های مشاوره بلوغ</w:t>
            </w:r>
            <w:r w:rsidR="0056149E" w:rsidRPr="003B4260">
              <w:rPr>
                <w:rFonts w:ascii="Tahoma" w:hAnsi="Tahoma" w:cs="B Mitra" w:hint="cs"/>
                <w:rtl/>
              </w:rPr>
              <w:t>/پزشک مرکز سلامت جامعه</w:t>
            </w:r>
            <w:r w:rsidRPr="003B4260">
              <w:rPr>
                <w:rFonts w:ascii="Tahoma" w:hAnsi="Tahoma" w:cs="B Mitra" w:hint="cs"/>
                <w:rtl/>
              </w:rPr>
              <w:t xml:space="preserve"> و تحویل لیست دانش آموزان دارای اختلال به مدیران مدارس</w:t>
            </w:r>
          </w:p>
        </w:tc>
        <w:tc>
          <w:tcPr>
            <w:tcW w:w="2977" w:type="dxa"/>
          </w:tcPr>
          <w:p w:rsidR="00C35AD4" w:rsidRPr="003B4260" w:rsidRDefault="00C35AD4" w:rsidP="00C35AD4">
            <w:pPr>
              <w:bidi/>
              <w:rPr>
                <w:rFonts w:ascii="Tahoma" w:hAnsi="Tahoma" w:cs="B Mitra"/>
                <w:rtl/>
              </w:rPr>
            </w:pPr>
            <w:r w:rsidRPr="003B4260">
              <w:rPr>
                <w:rFonts w:ascii="Tahoma" w:hAnsi="Tahoma" w:cs="B Mitra" w:hint="cs"/>
                <w:rtl/>
              </w:rPr>
              <w:t xml:space="preserve">در طول سال تحصیلی  </w:t>
            </w:r>
          </w:p>
        </w:tc>
      </w:tr>
    </w:tbl>
    <w:p w:rsidR="00912E64" w:rsidRPr="003B4260" w:rsidRDefault="00912E64" w:rsidP="00912E64">
      <w:pPr>
        <w:bidi/>
        <w:rPr>
          <w:rFonts w:cs="B Nazanin"/>
          <w:b/>
          <w:bCs/>
          <w:i/>
          <w:iCs/>
          <w:sz w:val="24"/>
          <w:szCs w:val="24"/>
          <w:rtl/>
        </w:rPr>
      </w:pPr>
    </w:p>
    <w:p w:rsidR="00C558A8" w:rsidRPr="003B4260" w:rsidRDefault="00C558A8" w:rsidP="0071472F">
      <w:pPr>
        <w:bidi/>
        <w:spacing w:after="0"/>
        <w:rPr>
          <w:rFonts w:cs="B Nazanin"/>
          <w:b/>
          <w:bCs/>
          <w:i/>
          <w:iCs/>
          <w:sz w:val="24"/>
          <w:szCs w:val="24"/>
          <w:rtl/>
        </w:rPr>
      </w:pPr>
      <w:r w:rsidRPr="003B4260">
        <w:rPr>
          <w:rFonts w:cs="B Nazanin" w:hint="cs"/>
          <w:b/>
          <w:bCs/>
          <w:i/>
          <w:iCs/>
          <w:sz w:val="24"/>
          <w:szCs w:val="24"/>
          <w:rtl/>
        </w:rPr>
        <w:t>برنامه  مراقبت</w:t>
      </w:r>
      <w:r w:rsidRPr="003B4260">
        <w:rPr>
          <w:rFonts w:cs="B Nazanin" w:hint="cs"/>
          <w:b/>
          <w:bCs/>
          <w:i/>
          <w:iCs/>
          <w:sz w:val="24"/>
          <w:szCs w:val="24"/>
          <w:rtl/>
        </w:rPr>
        <w:softHyphen/>
        <w:t>های گروه هدف:</w:t>
      </w:r>
    </w:p>
    <w:p w:rsidR="00C558A8" w:rsidRPr="003B4260" w:rsidRDefault="00C558A8" w:rsidP="000038E2">
      <w:pPr>
        <w:pStyle w:val="ListParagraph"/>
        <w:numPr>
          <w:ilvl w:val="0"/>
          <w:numId w:val="30"/>
        </w:numPr>
        <w:tabs>
          <w:tab w:val="right" w:pos="459"/>
        </w:tabs>
        <w:rPr>
          <w:rFonts w:cs="B Nazanin"/>
          <w:sz w:val="24"/>
          <w:szCs w:val="24"/>
        </w:rPr>
      </w:pPr>
      <w:r w:rsidRPr="003B4260">
        <w:rPr>
          <w:rFonts w:cs="B Nazanin" w:hint="cs"/>
          <w:sz w:val="24"/>
          <w:szCs w:val="24"/>
          <w:rtl/>
        </w:rPr>
        <w:t>سن</w:t>
      </w:r>
      <w:r w:rsidR="000038E2" w:rsidRPr="003B4260">
        <w:rPr>
          <w:rFonts w:cs="B Nazanin" w:hint="cs"/>
          <w:sz w:val="24"/>
          <w:szCs w:val="24"/>
          <w:rtl/>
        </w:rPr>
        <w:t>ج</w:t>
      </w:r>
      <w:r w:rsidRPr="003B4260">
        <w:rPr>
          <w:rFonts w:cs="B Nazanin" w:hint="cs"/>
          <w:sz w:val="24"/>
          <w:szCs w:val="24"/>
          <w:rtl/>
        </w:rPr>
        <w:t>ش سلامت جسمانی و ... براساس دستورالعمل ابلاغی سالانه</w:t>
      </w:r>
    </w:p>
    <w:p w:rsidR="00C558A8" w:rsidRPr="003B4260" w:rsidRDefault="00C558A8" w:rsidP="000038E2">
      <w:pPr>
        <w:pStyle w:val="ListParagraph"/>
        <w:numPr>
          <w:ilvl w:val="0"/>
          <w:numId w:val="30"/>
        </w:numPr>
        <w:tabs>
          <w:tab w:val="right" w:pos="459"/>
        </w:tabs>
        <w:rPr>
          <w:rFonts w:ascii="Times New Roman" w:hAnsi="Times New Roman" w:cs="B Nazanin"/>
          <w:sz w:val="24"/>
          <w:szCs w:val="24"/>
        </w:rPr>
      </w:pPr>
      <w:r w:rsidRPr="003B4260">
        <w:rPr>
          <w:rFonts w:cs="B Nazanin" w:hint="cs"/>
          <w:sz w:val="24"/>
          <w:szCs w:val="24"/>
          <w:rtl/>
        </w:rPr>
        <w:t>انجام مراقبت دوره ای در پایه های 4، 7 و 10 (9، 12 و 15 سال) مطابق برنامه مراقبت دوره ای</w:t>
      </w:r>
      <w:r w:rsidR="000038E2" w:rsidRPr="003B4260">
        <w:rPr>
          <w:rFonts w:ascii="Times New Roman" w:hAnsi="Times New Roman" w:cs="B Nazanin" w:hint="cs"/>
          <w:sz w:val="24"/>
          <w:szCs w:val="24"/>
          <w:rtl/>
        </w:rPr>
        <w:t xml:space="preserve"> ابلاغ شده</w:t>
      </w:r>
    </w:p>
    <w:p w:rsidR="00E84781" w:rsidRPr="003B4260" w:rsidRDefault="00AC6B74" w:rsidP="003E6B70">
      <w:pPr>
        <w:pStyle w:val="ListParagraph"/>
        <w:numPr>
          <w:ilvl w:val="0"/>
          <w:numId w:val="41"/>
        </w:numPr>
        <w:tabs>
          <w:tab w:val="right" w:pos="459"/>
        </w:tabs>
        <w:rPr>
          <w:rFonts w:ascii="Times New Roman" w:hAnsi="Times New Roman" w:cs="B Nazanin"/>
          <w:sz w:val="24"/>
          <w:szCs w:val="24"/>
        </w:rPr>
      </w:pPr>
      <w:r w:rsidRPr="003B4260">
        <w:rPr>
          <w:rFonts w:cs="B Nazanin" w:hint="cs"/>
          <w:sz w:val="24"/>
          <w:szCs w:val="24"/>
          <w:rtl/>
        </w:rPr>
        <w:t>مشاهده و بررسی تعداد دانش آ</w:t>
      </w:r>
      <w:r w:rsidR="00144BE3" w:rsidRPr="003B4260">
        <w:rPr>
          <w:rFonts w:cs="B Nazanin" w:hint="cs"/>
          <w:sz w:val="24"/>
          <w:szCs w:val="24"/>
          <w:rtl/>
        </w:rPr>
        <w:t>موزان</w:t>
      </w:r>
      <w:r w:rsidR="00DB4317" w:rsidRPr="003B4260">
        <w:rPr>
          <w:rFonts w:cs="B Nazanin" w:hint="cs"/>
          <w:sz w:val="24"/>
          <w:szCs w:val="24"/>
          <w:rtl/>
        </w:rPr>
        <w:t>ی</w:t>
      </w:r>
      <w:r w:rsidR="00144BE3" w:rsidRPr="003B4260">
        <w:rPr>
          <w:rFonts w:cs="B Nazanin" w:hint="cs"/>
          <w:sz w:val="24"/>
          <w:szCs w:val="24"/>
          <w:rtl/>
        </w:rPr>
        <w:t xml:space="preserve"> که مراقبت های دوره ای </w:t>
      </w:r>
      <w:r w:rsidR="00DB4317" w:rsidRPr="003B4260">
        <w:rPr>
          <w:rFonts w:cs="B Nazanin" w:hint="cs"/>
          <w:sz w:val="24"/>
          <w:szCs w:val="24"/>
          <w:rtl/>
        </w:rPr>
        <w:t xml:space="preserve">را در </w:t>
      </w:r>
      <w:r w:rsidR="003E6B70" w:rsidRPr="003B4260">
        <w:rPr>
          <w:rFonts w:cs="B Nazanin" w:hint="cs"/>
          <w:sz w:val="24"/>
          <w:szCs w:val="24"/>
          <w:rtl/>
        </w:rPr>
        <w:t>سامانه الکترونیک</w:t>
      </w:r>
      <w:r w:rsidR="00DB4317" w:rsidRPr="003B4260">
        <w:rPr>
          <w:rFonts w:cs="B Nazanin" w:hint="cs"/>
          <w:sz w:val="24"/>
          <w:szCs w:val="24"/>
          <w:rtl/>
        </w:rPr>
        <w:t xml:space="preserve"> دریافت نموده اند و مقایسه با حد انتظار </w:t>
      </w:r>
      <w:r w:rsidR="00144BE3" w:rsidRPr="003B4260">
        <w:rPr>
          <w:rFonts w:cs="B Nazanin" w:hint="cs"/>
          <w:sz w:val="24"/>
          <w:szCs w:val="24"/>
          <w:rtl/>
        </w:rPr>
        <w:t xml:space="preserve">در پانل مراقب سلامت </w:t>
      </w:r>
    </w:p>
    <w:p w:rsidR="00883158" w:rsidRPr="003B4260" w:rsidRDefault="00883158" w:rsidP="00BF4D05">
      <w:pPr>
        <w:pStyle w:val="ListParagraph"/>
        <w:tabs>
          <w:tab w:val="right" w:pos="459"/>
        </w:tabs>
        <w:ind w:left="769"/>
        <w:rPr>
          <w:rFonts w:ascii="Times New Roman" w:hAnsi="Times New Roman" w:cs="B Nazanin"/>
          <w:sz w:val="24"/>
          <w:szCs w:val="24"/>
          <w:rtl/>
        </w:rPr>
      </w:pPr>
      <w:r w:rsidRPr="003B4260">
        <w:rPr>
          <w:rFonts w:ascii="Times New Roman" w:hAnsi="Times New Roman" w:cs="B Nazanin" w:hint="cs"/>
          <w:sz w:val="24"/>
          <w:szCs w:val="24"/>
          <w:rtl/>
        </w:rPr>
        <w:t>انجام مراقبت ها 100-90</w:t>
      </w:r>
      <w:r w:rsidR="00BF4D05">
        <w:rPr>
          <w:rFonts w:ascii="Times New Roman" w:hAnsi="Times New Roman" w:cs="B Nazanin" w:hint="cs"/>
          <w:sz w:val="24"/>
          <w:szCs w:val="24"/>
          <w:rtl/>
        </w:rPr>
        <w:t xml:space="preserve"> </w:t>
      </w:r>
      <w:r w:rsidRPr="003B4260">
        <w:rPr>
          <w:rFonts w:ascii="Times New Roman" w:hAnsi="Times New Roman" w:cs="B Nazanin" w:hint="cs"/>
          <w:sz w:val="24"/>
          <w:szCs w:val="24"/>
          <w:rtl/>
        </w:rPr>
        <w:t>درصد (2 امتیاز)</w:t>
      </w:r>
    </w:p>
    <w:p w:rsidR="00883158" w:rsidRPr="003B4260" w:rsidRDefault="00883158" w:rsidP="0071472F">
      <w:pPr>
        <w:pStyle w:val="ListParagraph"/>
        <w:tabs>
          <w:tab w:val="right" w:pos="459"/>
        </w:tabs>
        <w:ind w:left="769"/>
        <w:rPr>
          <w:rFonts w:ascii="Times New Roman" w:hAnsi="Times New Roman" w:cs="B Nazanin"/>
          <w:sz w:val="24"/>
          <w:szCs w:val="24"/>
          <w:rtl/>
        </w:rPr>
      </w:pPr>
      <w:r w:rsidRPr="003B4260">
        <w:rPr>
          <w:rFonts w:ascii="Times New Roman" w:hAnsi="Times New Roman" w:cs="B Nazanin" w:hint="cs"/>
          <w:sz w:val="24"/>
          <w:szCs w:val="24"/>
          <w:rtl/>
        </w:rPr>
        <w:t>انجام مراقبت ها 90-70 درصد (1.5 امتیاز)</w:t>
      </w:r>
    </w:p>
    <w:p w:rsidR="00883158" w:rsidRPr="003B4260" w:rsidRDefault="00883158" w:rsidP="0071472F">
      <w:pPr>
        <w:pStyle w:val="ListParagraph"/>
        <w:tabs>
          <w:tab w:val="right" w:pos="459"/>
        </w:tabs>
        <w:ind w:left="769"/>
        <w:rPr>
          <w:rFonts w:ascii="Times New Roman" w:hAnsi="Times New Roman" w:cs="B Nazanin"/>
          <w:sz w:val="24"/>
          <w:szCs w:val="24"/>
          <w:rtl/>
        </w:rPr>
      </w:pPr>
      <w:r w:rsidRPr="003B4260">
        <w:rPr>
          <w:rFonts w:ascii="Times New Roman" w:hAnsi="Times New Roman" w:cs="B Nazanin" w:hint="cs"/>
          <w:sz w:val="24"/>
          <w:szCs w:val="24"/>
          <w:rtl/>
        </w:rPr>
        <w:t>انجام مراقبت ها 70-50 درصد (</w:t>
      </w:r>
      <w:r w:rsidR="003E04F3" w:rsidRPr="003B4260">
        <w:rPr>
          <w:rFonts w:ascii="Times New Roman" w:hAnsi="Times New Roman" w:cs="B Nazanin" w:hint="cs"/>
          <w:sz w:val="24"/>
          <w:szCs w:val="24"/>
          <w:rtl/>
        </w:rPr>
        <w:t>1</w:t>
      </w:r>
      <w:r w:rsidRPr="003B4260">
        <w:rPr>
          <w:rFonts w:ascii="Times New Roman" w:hAnsi="Times New Roman" w:cs="B Nazanin" w:hint="cs"/>
          <w:sz w:val="24"/>
          <w:szCs w:val="24"/>
          <w:rtl/>
        </w:rPr>
        <w:t xml:space="preserve"> امتیاز)</w:t>
      </w:r>
    </w:p>
    <w:p w:rsidR="00883158" w:rsidRPr="003B4260" w:rsidRDefault="00883158" w:rsidP="001F15A3">
      <w:pPr>
        <w:pStyle w:val="ListParagraph"/>
        <w:tabs>
          <w:tab w:val="right" w:pos="459"/>
        </w:tabs>
        <w:ind w:left="769"/>
        <w:rPr>
          <w:rFonts w:ascii="Times New Roman" w:hAnsi="Times New Roman" w:cs="B Nazanin"/>
          <w:sz w:val="24"/>
          <w:szCs w:val="24"/>
          <w:rtl/>
        </w:rPr>
      </w:pPr>
      <w:r w:rsidRPr="003B4260">
        <w:rPr>
          <w:rFonts w:ascii="Times New Roman" w:hAnsi="Times New Roman" w:cs="B Nazanin" w:hint="cs"/>
          <w:sz w:val="24"/>
          <w:szCs w:val="24"/>
          <w:rtl/>
        </w:rPr>
        <w:t>انجام مراقبت ها کمتر50 درصد (</w:t>
      </w:r>
      <w:r w:rsidR="001F15A3">
        <w:rPr>
          <w:rFonts w:ascii="Times New Roman" w:hAnsi="Times New Roman" w:cs="B Nazanin" w:hint="cs"/>
          <w:sz w:val="24"/>
          <w:szCs w:val="24"/>
          <w:rtl/>
        </w:rPr>
        <w:t xml:space="preserve">صفر </w:t>
      </w:r>
      <w:r w:rsidRPr="003B4260">
        <w:rPr>
          <w:rFonts w:ascii="Times New Roman" w:hAnsi="Times New Roman" w:cs="B Nazanin" w:hint="cs"/>
          <w:sz w:val="24"/>
          <w:szCs w:val="24"/>
          <w:rtl/>
        </w:rPr>
        <w:t>امتیاز)</w:t>
      </w:r>
    </w:p>
    <w:p w:rsidR="00883158" w:rsidRPr="003B4260" w:rsidRDefault="00883158" w:rsidP="00AC6B74">
      <w:pPr>
        <w:pStyle w:val="ListParagraph"/>
        <w:numPr>
          <w:ilvl w:val="0"/>
          <w:numId w:val="41"/>
        </w:numPr>
        <w:tabs>
          <w:tab w:val="right" w:pos="459"/>
        </w:tabs>
        <w:spacing w:after="0"/>
        <w:rPr>
          <w:rFonts w:ascii="Times New Roman" w:hAnsi="Times New Roman" w:cs="B Nazanin"/>
          <w:sz w:val="24"/>
          <w:szCs w:val="24"/>
        </w:rPr>
      </w:pPr>
      <w:r w:rsidRPr="003B4260">
        <w:rPr>
          <w:rFonts w:ascii="Times New Roman" w:hAnsi="Times New Roman" w:cs="B Nazanin" w:hint="cs"/>
          <w:sz w:val="24"/>
          <w:szCs w:val="24"/>
          <w:rtl/>
        </w:rPr>
        <w:t xml:space="preserve">بررسی </w:t>
      </w:r>
      <w:r w:rsidR="003E04F3" w:rsidRPr="003B4260">
        <w:rPr>
          <w:rFonts w:ascii="Times New Roman" w:hAnsi="Times New Roman" w:cs="B Nazanin" w:hint="cs"/>
          <w:sz w:val="24"/>
          <w:szCs w:val="24"/>
          <w:rtl/>
        </w:rPr>
        <w:t xml:space="preserve">لیست </w:t>
      </w:r>
      <w:r w:rsidRPr="003B4260">
        <w:rPr>
          <w:rFonts w:ascii="Times New Roman" w:hAnsi="Times New Roman" w:cs="B Nazanin" w:hint="cs"/>
          <w:sz w:val="24"/>
          <w:szCs w:val="24"/>
          <w:rtl/>
        </w:rPr>
        <w:t>ارجاعات</w:t>
      </w:r>
      <w:r w:rsidR="003E04F3" w:rsidRPr="003B4260">
        <w:rPr>
          <w:rFonts w:ascii="Times New Roman" w:hAnsi="Times New Roman" w:cs="B Nazanin" w:hint="cs"/>
          <w:sz w:val="24"/>
          <w:szCs w:val="24"/>
          <w:rtl/>
        </w:rPr>
        <w:t xml:space="preserve">، پیگیری ها ، مراقبت های ویژه </w:t>
      </w:r>
      <w:r w:rsidRPr="003B4260">
        <w:rPr>
          <w:rFonts w:ascii="Times New Roman" w:hAnsi="Times New Roman" w:cs="B Nazanin" w:hint="cs"/>
          <w:sz w:val="24"/>
          <w:szCs w:val="24"/>
          <w:rtl/>
        </w:rPr>
        <w:t xml:space="preserve"> </w:t>
      </w:r>
      <w:r w:rsidR="003E04F3" w:rsidRPr="003B4260">
        <w:rPr>
          <w:rFonts w:ascii="Times New Roman" w:hAnsi="Times New Roman" w:cs="B Nazanin" w:hint="cs"/>
          <w:sz w:val="24"/>
          <w:szCs w:val="24"/>
          <w:rtl/>
        </w:rPr>
        <w:t>و مشاهده در یافت خدمات ازطر</w:t>
      </w:r>
      <w:r w:rsidR="00720D8B" w:rsidRPr="003B4260">
        <w:rPr>
          <w:rFonts w:ascii="Times New Roman" w:hAnsi="Times New Roman" w:cs="B Nazanin" w:hint="cs"/>
          <w:sz w:val="24"/>
          <w:szCs w:val="24"/>
          <w:rtl/>
        </w:rPr>
        <w:t>ی</w:t>
      </w:r>
      <w:r w:rsidR="003E04F3" w:rsidRPr="003B4260">
        <w:rPr>
          <w:rFonts w:ascii="Times New Roman" w:hAnsi="Times New Roman" w:cs="B Nazanin" w:hint="cs"/>
          <w:sz w:val="24"/>
          <w:szCs w:val="24"/>
          <w:rtl/>
        </w:rPr>
        <w:t>ق</w:t>
      </w:r>
      <w:r w:rsidRPr="003B4260">
        <w:rPr>
          <w:rFonts w:ascii="Times New Roman" w:hAnsi="Times New Roman" w:cs="B Nazanin" w:hint="cs"/>
          <w:sz w:val="24"/>
          <w:szCs w:val="24"/>
          <w:rtl/>
        </w:rPr>
        <w:t xml:space="preserve"> </w:t>
      </w:r>
      <w:r w:rsidR="00532FA3" w:rsidRPr="003B4260">
        <w:rPr>
          <w:rFonts w:ascii="Times New Roman" w:hAnsi="Times New Roman" w:cs="B Nazanin" w:hint="cs"/>
          <w:sz w:val="24"/>
          <w:szCs w:val="24"/>
          <w:rtl/>
        </w:rPr>
        <w:t>سامانه الکترونیک</w:t>
      </w:r>
    </w:p>
    <w:p w:rsidR="00720D8B" w:rsidRDefault="00720D8B" w:rsidP="002523FE">
      <w:pPr>
        <w:tabs>
          <w:tab w:val="right" w:pos="459"/>
        </w:tabs>
        <w:bidi/>
        <w:spacing w:after="0"/>
        <w:ind w:left="785"/>
        <w:rPr>
          <w:rFonts w:ascii="Times New Roman" w:hAnsi="Times New Roman" w:cs="B Nazanin"/>
          <w:sz w:val="24"/>
          <w:szCs w:val="24"/>
          <w:rtl/>
        </w:rPr>
      </w:pPr>
      <w:r w:rsidRPr="003B4260">
        <w:rPr>
          <w:rFonts w:ascii="Times New Roman" w:hAnsi="Times New Roman" w:cs="B Nazanin" w:hint="cs"/>
          <w:sz w:val="24"/>
          <w:szCs w:val="24"/>
          <w:rtl/>
        </w:rPr>
        <w:t xml:space="preserve">انجام </w:t>
      </w:r>
      <w:r w:rsidR="002523FE" w:rsidRPr="003B4260">
        <w:rPr>
          <w:rFonts w:ascii="Times New Roman" w:hAnsi="Times New Roman" w:cs="B Nazanin" w:hint="cs"/>
          <w:sz w:val="24"/>
          <w:szCs w:val="24"/>
          <w:rtl/>
        </w:rPr>
        <w:t>ارجاعات و پیگیری ها</w:t>
      </w:r>
      <w:r w:rsidRPr="003B4260">
        <w:rPr>
          <w:rFonts w:ascii="Times New Roman" w:hAnsi="Times New Roman" w:cs="B Nazanin" w:hint="cs"/>
          <w:sz w:val="24"/>
          <w:szCs w:val="24"/>
          <w:rtl/>
        </w:rPr>
        <w:t xml:space="preserve"> 100-90 درصد (1 امتیاز)</w:t>
      </w:r>
    </w:p>
    <w:p w:rsidR="001F15A3" w:rsidRDefault="001F15A3" w:rsidP="001F15A3">
      <w:pPr>
        <w:tabs>
          <w:tab w:val="right" w:pos="459"/>
        </w:tabs>
        <w:bidi/>
        <w:spacing w:after="0"/>
        <w:ind w:left="785"/>
        <w:rPr>
          <w:rFonts w:ascii="Times New Roman" w:hAnsi="Times New Roman" w:cs="B Nazanin"/>
          <w:sz w:val="24"/>
          <w:szCs w:val="24"/>
          <w:rtl/>
        </w:rPr>
      </w:pPr>
      <w:r w:rsidRPr="003B4260">
        <w:rPr>
          <w:rFonts w:ascii="Times New Roman" w:hAnsi="Times New Roman" w:cs="B Nazanin" w:hint="cs"/>
          <w:sz w:val="24"/>
          <w:szCs w:val="24"/>
          <w:rtl/>
        </w:rPr>
        <w:t xml:space="preserve">انجام ارجاعات و پیگیری ها </w:t>
      </w:r>
      <w:r>
        <w:rPr>
          <w:rFonts w:ascii="Times New Roman" w:hAnsi="Times New Roman" w:cs="B Nazanin" w:hint="cs"/>
          <w:sz w:val="24"/>
          <w:szCs w:val="24"/>
          <w:rtl/>
        </w:rPr>
        <w:t>90</w:t>
      </w:r>
      <w:r w:rsidRPr="003B4260">
        <w:rPr>
          <w:rFonts w:ascii="Times New Roman" w:hAnsi="Times New Roman" w:cs="B Nazanin" w:hint="cs"/>
          <w:sz w:val="24"/>
          <w:szCs w:val="24"/>
          <w:rtl/>
        </w:rPr>
        <w:t>-</w:t>
      </w:r>
      <w:r>
        <w:rPr>
          <w:rFonts w:ascii="Times New Roman" w:hAnsi="Times New Roman" w:cs="B Nazanin" w:hint="cs"/>
          <w:sz w:val="24"/>
          <w:szCs w:val="24"/>
          <w:rtl/>
        </w:rPr>
        <w:t>70</w:t>
      </w:r>
      <w:r w:rsidRPr="003B4260">
        <w:rPr>
          <w:rFonts w:ascii="Times New Roman" w:hAnsi="Times New Roman" w:cs="B Nazanin" w:hint="cs"/>
          <w:sz w:val="24"/>
          <w:szCs w:val="24"/>
          <w:rtl/>
        </w:rPr>
        <w:t xml:space="preserve"> درصد (1 امتیاز)</w:t>
      </w:r>
    </w:p>
    <w:p w:rsidR="00720D8B" w:rsidRPr="003B4260" w:rsidRDefault="00720D8B" w:rsidP="001F15A3">
      <w:pPr>
        <w:tabs>
          <w:tab w:val="right" w:pos="459"/>
        </w:tabs>
        <w:bidi/>
        <w:spacing w:after="0"/>
        <w:ind w:left="785"/>
        <w:rPr>
          <w:rFonts w:ascii="Times New Roman" w:hAnsi="Times New Roman" w:cs="B Nazanin"/>
          <w:sz w:val="24"/>
          <w:szCs w:val="24"/>
          <w:rtl/>
        </w:rPr>
      </w:pPr>
      <w:r w:rsidRPr="003B4260">
        <w:rPr>
          <w:rFonts w:ascii="Times New Roman" w:hAnsi="Times New Roman" w:cs="B Nazanin" w:hint="cs"/>
          <w:sz w:val="24"/>
          <w:szCs w:val="24"/>
          <w:rtl/>
        </w:rPr>
        <w:t xml:space="preserve">انجام </w:t>
      </w:r>
      <w:r w:rsidR="002523FE" w:rsidRPr="003B4260">
        <w:rPr>
          <w:rFonts w:ascii="Times New Roman" w:hAnsi="Times New Roman" w:cs="B Nazanin" w:hint="cs"/>
          <w:sz w:val="24"/>
          <w:szCs w:val="24"/>
          <w:rtl/>
        </w:rPr>
        <w:t xml:space="preserve">ارجاعات و پیگیری ها </w:t>
      </w:r>
      <w:r w:rsidR="001F15A3">
        <w:rPr>
          <w:rFonts w:ascii="Times New Roman" w:hAnsi="Times New Roman" w:cs="B Nazanin" w:hint="cs"/>
          <w:sz w:val="24"/>
          <w:szCs w:val="24"/>
          <w:rtl/>
        </w:rPr>
        <w:t>70</w:t>
      </w:r>
      <w:r w:rsidRPr="003B4260">
        <w:rPr>
          <w:rFonts w:ascii="Times New Roman" w:hAnsi="Times New Roman" w:cs="B Nazanin" w:hint="cs"/>
          <w:sz w:val="24"/>
          <w:szCs w:val="24"/>
          <w:rtl/>
        </w:rPr>
        <w:t>-</w:t>
      </w:r>
      <w:r w:rsidR="00BF4D05">
        <w:rPr>
          <w:rFonts w:ascii="Times New Roman" w:hAnsi="Times New Roman" w:cs="B Nazanin" w:hint="cs"/>
          <w:sz w:val="24"/>
          <w:szCs w:val="24"/>
          <w:rtl/>
        </w:rPr>
        <w:t xml:space="preserve">50 </w:t>
      </w:r>
      <w:r w:rsidRPr="003B4260">
        <w:rPr>
          <w:rFonts w:ascii="Times New Roman" w:hAnsi="Times New Roman" w:cs="B Nazanin" w:hint="cs"/>
          <w:sz w:val="24"/>
          <w:szCs w:val="24"/>
          <w:rtl/>
        </w:rPr>
        <w:t>درصد (0.</w:t>
      </w:r>
      <w:r w:rsidR="001F3A47">
        <w:rPr>
          <w:rFonts w:ascii="Times New Roman" w:hAnsi="Times New Roman" w:cs="B Nazanin" w:hint="cs"/>
          <w:sz w:val="24"/>
          <w:szCs w:val="24"/>
          <w:rtl/>
        </w:rPr>
        <w:t>7</w:t>
      </w:r>
      <w:r w:rsidRPr="003B4260">
        <w:rPr>
          <w:rFonts w:ascii="Times New Roman" w:hAnsi="Times New Roman" w:cs="B Nazanin" w:hint="cs"/>
          <w:sz w:val="24"/>
          <w:szCs w:val="24"/>
          <w:rtl/>
        </w:rPr>
        <w:t>5 امتیاز)</w:t>
      </w:r>
    </w:p>
    <w:p w:rsidR="00720D8B" w:rsidRPr="003B4260" w:rsidRDefault="00720D8B" w:rsidP="002523FE">
      <w:pPr>
        <w:tabs>
          <w:tab w:val="right" w:pos="459"/>
        </w:tabs>
        <w:bidi/>
        <w:spacing w:after="0"/>
        <w:ind w:left="785"/>
        <w:rPr>
          <w:rFonts w:ascii="Times New Roman" w:hAnsi="Times New Roman" w:cs="B Nazanin"/>
          <w:sz w:val="24"/>
          <w:szCs w:val="24"/>
          <w:rtl/>
        </w:rPr>
      </w:pPr>
      <w:r w:rsidRPr="003B4260">
        <w:rPr>
          <w:rFonts w:ascii="Times New Roman" w:hAnsi="Times New Roman" w:cs="B Nazanin" w:hint="cs"/>
          <w:sz w:val="24"/>
          <w:szCs w:val="24"/>
          <w:rtl/>
        </w:rPr>
        <w:t xml:space="preserve">انجام </w:t>
      </w:r>
      <w:r w:rsidR="002523FE" w:rsidRPr="003B4260">
        <w:rPr>
          <w:rFonts w:ascii="Times New Roman" w:hAnsi="Times New Roman" w:cs="B Nazanin" w:hint="cs"/>
          <w:sz w:val="24"/>
          <w:szCs w:val="24"/>
          <w:rtl/>
        </w:rPr>
        <w:t xml:space="preserve">ارجاعات و پیگیری ها </w:t>
      </w:r>
      <w:r w:rsidRPr="003B4260">
        <w:rPr>
          <w:rFonts w:ascii="Times New Roman" w:hAnsi="Times New Roman" w:cs="B Nazanin" w:hint="cs"/>
          <w:sz w:val="24"/>
          <w:szCs w:val="24"/>
          <w:rtl/>
        </w:rPr>
        <w:t>کمتر50 درصد (صفر امتیاز)</w:t>
      </w:r>
    </w:p>
    <w:p w:rsidR="00C558A8" w:rsidRPr="003B4260" w:rsidRDefault="00C558A8" w:rsidP="0071472F">
      <w:pPr>
        <w:tabs>
          <w:tab w:val="right" w:pos="459"/>
        </w:tabs>
        <w:bidi/>
        <w:spacing w:after="0"/>
        <w:rPr>
          <w:rFonts w:cs="B Nazanin"/>
          <w:b/>
          <w:bCs/>
          <w:i/>
          <w:iCs/>
          <w:sz w:val="24"/>
          <w:szCs w:val="24"/>
          <w:rtl/>
        </w:rPr>
      </w:pPr>
      <w:r w:rsidRPr="003B4260">
        <w:rPr>
          <w:rFonts w:cs="B Nazanin" w:hint="cs"/>
          <w:b/>
          <w:bCs/>
          <w:i/>
          <w:iCs/>
          <w:sz w:val="24"/>
          <w:szCs w:val="24"/>
          <w:rtl/>
        </w:rPr>
        <w:t>بهداشت محیط و ایمنی مدارس:</w:t>
      </w:r>
    </w:p>
    <w:p w:rsidR="00EF2A91" w:rsidRPr="003B4260" w:rsidRDefault="00EF2A91" w:rsidP="00234B58">
      <w:pPr>
        <w:pStyle w:val="ListParagraph"/>
        <w:numPr>
          <w:ilvl w:val="0"/>
          <w:numId w:val="42"/>
        </w:numPr>
        <w:tabs>
          <w:tab w:val="right" w:pos="459"/>
        </w:tabs>
        <w:rPr>
          <w:rFonts w:ascii="Times New Roman" w:hAnsi="Times New Roman" w:cs="B Nazanin"/>
          <w:sz w:val="24"/>
          <w:szCs w:val="24"/>
        </w:rPr>
      </w:pPr>
      <w:r w:rsidRPr="003B4260">
        <w:rPr>
          <w:rFonts w:cs="B Nazanin" w:hint="cs"/>
          <w:sz w:val="24"/>
          <w:szCs w:val="24"/>
          <w:rtl/>
        </w:rPr>
        <w:t xml:space="preserve">مشاهده مستندات مربوط به </w:t>
      </w:r>
      <w:r w:rsidR="00C558A8" w:rsidRPr="003B4260">
        <w:rPr>
          <w:rFonts w:cs="B Nazanin" w:hint="cs"/>
          <w:sz w:val="24"/>
          <w:szCs w:val="24"/>
          <w:rtl/>
        </w:rPr>
        <w:t>پیگیری</w:t>
      </w:r>
      <w:r w:rsidRPr="003B4260">
        <w:rPr>
          <w:rFonts w:cs="B Nazanin" w:hint="cs"/>
          <w:sz w:val="24"/>
          <w:szCs w:val="24"/>
          <w:rtl/>
        </w:rPr>
        <w:t xml:space="preserve"> مراقب سلامت</w:t>
      </w:r>
      <w:r w:rsidR="002D2051" w:rsidRPr="003B4260">
        <w:rPr>
          <w:rFonts w:cs="B Nazanin" w:hint="cs"/>
          <w:sz w:val="24"/>
          <w:szCs w:val="24"/>
          <w:rtl/>
        </w:rPr>
        <w:t>/</w:t>
      </w:r>
      <w:r w:rsidR="000F722B">
        <w:rPr>
          <w:rFonts w:cs="B Nazanin" w:hint="cs"/>
          <w:sz w:val="24"/>
          <w:szCs w:val="24"/>
          <w:rtl/>
        </w:rPr>
        <w:t xml:space="preserve"> </w:t>
      </w:r>
      <w:r w:rsidR="002D2051" w:rsidRPr="003B4260">
        <w:rPr>
          <w:rFonts w:cs="B Nazanin" w:hint="cs"/>
          <w:sz w:val="24"/>
          <w:szCs w:val="24"/>
          <w:rtl/>
        </w:rPr>
        <w:t>بهورز</w:t>
      </w:r>
      <w:r w:rsidRPr="003B4260">
        <w:rPr>
          <w:rFonts w:cs="B Nazanin" w:hint="cs"/>
          <w:sz w:val="24"/>
          <w:szCs w:val="24"/>
          <w:rtl/>
        </w:rPr>
        <w:t xml:space="preserve"> برای </w:t>
      </w:r>
      <w:r w:rsidR="00C558A8" w:rsidRPr="003B4260">
        <w:rPr>
          <w:rFonts w:cs="B Nazanin" w:hint="cs"/>
          <w:sz w:val="24"/>
          <w:szCs w:val="24"/>
          <w:rtl/>
        </w:rPr>
        <w:t xml:space="preserve"> انجام نظارت بهداشت محیط و ایمنی مدرسه،</w:t>
      </w:r>
      <w:r w:rsidRPr="003B4260">
        <w:rPr>
          <w:rFonts w:cs="B Nazanin" w:hint="cs"/>
          <w:sz w:val="24"/>
          <w:szCs w:val="24"/>
          <w:rtl/>
        </w:rPr>
        <w:t xml:space="preserve"> توسط همکاران بهداشت محیط </w:t>
      </w:r>
    </w:p>
    <w:p w:rsidR="00F27614" w:rsidRPr="003B4260" w:rsidRDefault="00885096" w:rsidP="000F722B">
      <w:pPr>
        <w:pStyle w:val="ListParagraph"/>
        <w:tabs>
          <w:tab w:val="right" w:pos="459"/>
        </w:tabs>
        <w:rPr>
          <w:rFonts w:ascii="Times New Roman" w:hAnsi="Times New Roman" w:cs="B Nazanin"/>
          <w:sz w:val="24"/>
          <w:szCs w:val="24"/>
          <w:rtl/>
        </w:rPr>
      </w:pPr>
      <w:r w:rsidRPr="003B4260">
        <w:rPr>
          <w:rFonts w:ascii="Times New Roman" w:hAnsi="Times New Roman" w:cs="B Nazanin" w:hint="cs"/>
          <w:sz w:val="24"/>
          <w:szCs w:val="24"/>
          <w:rtl/>
        </w:rPr>
        <w:t xml:space="preserve">پیگیری </w:t>
      </w:r>
      <w:r w:rsidR="00F27614" w:rsidRPr="003B4260">
        <w:rPr>
          <w:rFonts w:ascii="Times New Roman" w:hAnsi="Times New Roman" w:cs="B Nazanin" w:hint="cs"/>
          <w:sz w:val="24"/>
          <w:szCs w:val="24"/>
          <w:rtl/>
        </w:rPr>
        <w:t xml:space="preserve"> برنامه بالای </w:t>
      </w:r>
      <w:r w:rsidR="000F722B">
        <w:rPr>
          <w:rFonts w:ascii="Times New Roman" w:hAnsi="Times New Roman" w:cs="B Nazanin" w:hint="cs"/>
          <w:sz w:val="24"/>
          <w:szCs w:val="24"/>
          <w:rtl/>
        </w:rPr>
        <w:t xml:space="preserve">50 </w:t>
      </w:r>
      <w:r w:rsidR="00F27614" w:rsidRPr="003B4260">
        <w:rPr>
          <w:rFonts w:ascii="Times New Roman" w:hAnsi="Times New Roman" w:cs="B Nazanin" w:hint="cs"/>
          <w:sz w:val="24"/>
          <w:szCs w:val="24"/>
          <w:rtl/>
        </w:rPr>
        <w:t>در صد مدارس تحت پوشش(1 امتیاز)</w:t>
      </w:r>
    </w:p>
    <w:p w:rsidR="00F27614" w:rsidRPr="003B4260" w:rsidRDefault="00885096" w:rsidP="000F722B">
      <w:pPr>
        <w:pStyle w:val="ListParagraph"/>
        <w:tabs>
          <w:tab w:val="right" w:pos="459"/>
        </w:tabs>
        <w:rPr>
          <w:rFonts w:ascii="Times New Roman" w:hAnsi="Times New Roman" w:cs="B Nazanin"/>
          <w:sz w:val="24"/>
          <w:szCs w:val="24"/>
          <w:rtl/>
        </w:rPr>
      </w:pPr>
      <w:r w:rsidRPr="003B4260">
        <w:rPr>
          <w:rFonts w:ascii="Times New Roman" w:hAnsi="Times New Roman" w:cs="B Nazanin" w:hint="cs"/>
          <w:sz w:val="24"/>
          <w:szCs w:val="24"/>
          <w:rtl/>
        </w:rPr>
        <w:lastRenderedPageBreak/>
        <w:t xml:space="preserve">پیگیری </w:t>
      </w:r>
      <w:r w:rsidR="00F27614" w:rsidRPr="003B4260">
        <w:rPr>
          <w:rFonts w:ascii="Times New Roman" w:hAnsi="Times New Roman" w:cs="B Nazanin" w:hint="cs"/>
          <w:sz w:val="24"/>
          <w:szCs w:val="24"/>
          <w:rtl/>
        </w:rPr>
        <w:t xml:space="preserve">برنامه زیر </w:t>
      </w:r>
      <w:r w:rsidR="000F722B">
        <w:rPr>
          <w:rFonts w:ascii="Times New Roman" w:hAnsi="Times New Roman" w:cs="B Nazanin" w:hint="cs"/>
          <w:sz w:val="24"/>
          <w:szCs w:val="24"/>
          <w:rtl/>
        </w:rPr>
        <w:t xml:space="preserve">50 </w:t>
      </w:r>
      <w:r w:rsidR="00F27614" w:rsidRPr="003B4260">
        <w:rPr>
          <w:rFonts w:ascii="Times New Roman" w:hAnsi="Times New Roman" w:cs="B Nazanin" w:hint="cs"/>
          <w:sz w:val="24"/>
          <w:szCs w:val="24"/>
          <w:rtl/>
        </w:rPr>
        <w:t>در صد مدارس تحت پوشش(صفر امتیاز)</w:t>
      </w:r>
    </w:p>
    <w:p w:rsidR="00C558A8" w:rsidRPr="003B4260" w:rsidRDefault="00532FA3" w:rsidP="0071472F">
      <w:pPr>
        <w:pStyle w:val="ListParagraph"/>
        <w:numPr>
          <w:ilvl w:val="0"/>
          <w:numId w:val="42"/>
        </w:numPr>
        <w:tabs>
          <w:tab w:val="right" w:pos="459"/>
        </w:tabs>
        <w:spacing w:after="0"/>
        <w:rPr>
          <w:rFonts w:ascii="Times New Roman" w:hAnsi="Times New Roman" w:cs="B Nazanin"/>
          <w:sz w:val="24"/>
          <w:szCs w:val="24"/>
        </w:rPr>
      </w:pPr>
      <w:r w:rsidRPr="003B4260">
        <w:rPr>
          <w:rFonts w:cs="B Nazanin" w:hint="cs"/>
          <w:sz w:val="24"/>
          <w:szCs w:val="24"/>
          <w:rtl/>
        </w:rPr>
        <w:t>مشاهده مست</w:t>
      </w:r>
      <w:r w:rsidR="00EF2A91" w:rsidRPr="003B4260">
        <w:rPr>
          <w:rFonts w:cs="B Nazanin" w:hint="cs"/>
          <w:sz w:val="24"/>
          <w:szCs w:val="24"/>
          <w:rtl/>
        </w:rPr>
        <w:t xml:space="preserve">ندات مربوط به </w:t>
      </w:r>
      <w:r w:rsidR="00C558A8" w:rsidRPr="003B4260">
        <w:rPr>
          <w:rFonts w:cs="B Nazanin" w:hint="cs"/>
          <w:sz w:val="24"/>
          <w:szCs w:val="24"/>
          <w:rtl/>
        </w:rPr>
        <w:t>پیگیری</w:t>
      </w:r>
      <w:r w:rsidR="00EF2A91" w:rsidRPr="003B4260">
        <w:rPr>
          <w:rFonts w:cs="B Nazanin" w:hint="cs"/>
          <w:sz w:val="24"/>
          <w:szCs w:val="24"/>
          <w:rtl/>
        </w:rPr>
        <w:t xml:space="preserve"> مراقب سلامت</w:t>
      </w:r>
      <w:r w:rsidR="002D2051" w:rsidRPr="003B4260">
        <w:rPr>
          <w:rFonts w:cs="B Nazanin" w:hint="cs"/>
          <w:sz w:val="24"/>
          <w:szCs w:val="24"/>
          <w:rtl/>
        </w:rPr>
        <w:t>/</w:t>
      </w:r>
      <w:r w:rsidR="000F722B">
        <w:rPr>
          <w:rFonts w:cs="B Nazanin" w:hint="cs"/>
          <w:sz w:val="24"/>
          <w:szCs w:val="24"/>
          <w:rtl/>
        </w:rPr>
        <w:t xml:space="preserve"> </w:t>
      </w:r>
      <w:r w:rsidR="002D2051" w:rsidRPr="003B4260">
        <w:rPr>
          <w:rFonts w:cs="B Nazanin" w:hint="cs"/>
          <w:sz w:val="24"/>
          <w:szCs w:val="24"/>
          <w:rtl/>
        </w:rPr>
        <w:t>بهورز</w:t>
      </w:r>
      <w:r w:rsidR="00EF2A91" w:rsidRPr="003B4260">
        <w:rPr>
          <w:rFonts w:cs="B Nazanin" w:hint="cs"/>
          <w:sz w:val="24"/>
          <w:szCs w:val="24"/>
          <w:rtl/>
        </w:rPr>
        <w:t xml:space="preserve"> برای </w:t>
      </w:r>
      <w:r w:rsidR="00C558A8" w:rsidRPr="003B4260">
        <w:rPr>
          <w:rFonts w:cs="B Nazanin" w:hint="cs"/>
          <w:sz w:val="24"/>
          <w:szCs w:val="24"/>
          <w:rtl/>
        </w:rPr>
        <w:t xml:space="preserve"> رفع نواقص بازخورد نظارت های بهداشت محیط و</w:t>
      </w:r>
      <w:r w:rsidR="00EF2A91" w:rsidRPr="003B4260">
        <w:rPr>
          <w:rFonts w:cs="B Nazanin" w:hint="cs"/>
          <w:sz w:val="24"/>
          <w:szCs w:val="24"/>
          <w:rtl/>
        </w:rPr>
        <w:t xml:space="preserve"> ایمنی مدرسه، با توجه به تذکرات</w:t>
      </w:r>
      <w:r w:rsidR="00C558A8" w:rsidRPr="003B4260">
        <w:rPr>
          <w:rFonts w:cs="B Nazanin" w:hint="cs"/>
          <w:sz w:val="24"/>
          <w:szCs w:val="24"/>
          <w:rtl/>
        </w:rPr>
        <w:t xml:space="preserve"> </w:t>
      </w:r>
      <w:r w:rsidR="00EF2A91" w:rsidRPr="003B4260">
        <w:rPr>
          <w:rFonts w:cs="B Nazanin" w:hint="cs"/>
          <w:sz w:val="24"/>
          <w:szCs w:val="24"/>
          <w:rtl/>
        </w:rPr>
        <w:t>ه</w:t>
      </w:r>
      <w:r w:rsidR="00C558A8" w:rsidRPr="003B4260">
        <w:rPr>
          <w:rFonts w:cs="B Nazanin" w:hint="cs"/>
          <w:sz w:val="24"/>
          <w:szCs w:val="24"/>
          <w:rtl/>
        </w:rPr>
        <w:t xml:space="preserve">مکاران بهداشت محیط در چک لیست </w:t>
      </w:r>
      <w:r w:rsidR="00EF2A91" w:rsidRPr="003B4260">
        <w:rPr>
          <w:rFonts w:ascii="Times New Roman" w:hAnsi="Times New Roman" w:cs="B Nazanin" w:hint="cs"/>
          <w:sz w:val="24"/>
          <w:szCs w:val="24"/>
          <w:rtl/>
        </w:rPr>
        <w:t>بازرسی بهداشت محیط در مدارس</w:t>
      </w:r>
    </w:p>
    <w:p w:rsidR="00F27614" w:rsidRPr="003B4260" w:rsidRDefault="00F27614" w:rsidP="000F722B">
      <w:pPr>
        <w:tabs>
          <w:tab w:val="right" w:pos="459"/>
        </w:tabs>
        <w:bidi/>
        <w:spacing w:after="0"/>
        <w:ind w:left="360" w:firstLine="409"/>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w:t>
      </w:r>
      <w:r w:rsidR="001F15A3" w:rsidRPr="003B4260">
        <w:rPr>
          <w:rFonts w:ascii="Times New Roman" w:hAnsi="Times New Roman" w:cs="B Nazanin" w:hint="cs"/>
          <w:sz w:val="24"/>
          <w:szCs w:val="24"/>
          <w:rtl/>
        </w:rPr>
        <w:t xml:space="preserve">100-90 </w:t>
      </w:r>
      <w:r w:rsidRPr="003B4260">
        <w:rPr>
          <w:rFonts w:ascii="Times New Roman" w:hAnsi="Times New Roman" w:cs="B Nazanin" w:hint="cs"/>
          <w:sz w:val="24"/>
          <w:szCs w:val="24"/>
          <w:rtl/>
        </w:rPr>
        <w:t>در صد مدارس تحت پوشش(2 امتیاز)</w:t>
      </w:r>
    </w:p>
    <w:p w:rsidR="00F27614" w:rsidRDefault="00F27614" w:rsidP="001F15A3">
      <w:pPr>
        <w:tabs>
          <w:tab w:val="right" w:pos="459"/>
        </w:tabs>
        <w:bidi/>
        <w:spacing w:after="0"/>
        <w:ind w:left="360" w:firstLine="409"/>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w:t>
      </w:r>
      <w:r w:rsidR="001F15A3">
        <w:rPr>
          <w:rFonts w:ascii="Times New Roman" w:hAnsi="Times New Roman" w:cs="B Nazanin" w:hint="cs"/>
          <w:sz w:val="24"/>
          <w:szCs w:val="24"/>
          <w:rtl/>
        </w:rPr>
        <w:t>90</w:t>
      </w:r>
      <w:r w:rsidRPr="003B4260">
        <w:rPr>
          <w:rFonts w:ascii="Times New Roman" w:hAnsi="Times New Roman" w:cs="B Nazanin" w:hint="cs"/>
          <w:sz w:val="24"/>
          <w:szCs w:val="24"/>
          <w:rtl/>
        </w:rPr>
        <w:t>-</w:t>
      </w:r>
      <w:r w:rsidR="001F15A3">
        <w:rPr>
          <w:rFonts w:ascii="Times New Roman" w:hAnsi="Times New Roman" w:cs="B Nazanin" w:hint="cs"/>
          <w:sz w:val="24"/>
          <w:szCs w:val="24"/>
          <w:rtl/>
        </w:rPr>
        <w:t>7</w:t>
      </w:r>
      <w:r w:rsidRPr="003B4260">
        <w:rPr>
          <w:rFonts w:ascii="Times New Roman" w:hAnsi="Times New Roman" w:cs="B Nazanin" w:hint="cs"/>
          <w:sz w:val="24"/>
          <w:szCs w:val="24"/>
          <w:rtl/>
        </w:rPr>
        <w:t>0</w:t>
      </w:r>
      <w:r w:rsidR="001F15A3">
        <w:rPr>
          <w:rFonts w:ascii="Times New Roman" w:hAnsi="Times New Roman" w:cs="B Nazanin" w:hint="cs"/>
          <w:sz w:val="24"/>
          <w:szCs w:val="24"/>
          <w:rtl/>
        </w:rPr>
        <w:t xml:space="preserve"> در</w:t>
      </w:r>
      <w:r w:rsidRPr="003B4260">
        <w:rPr>
          <w:rFonts w:ascii="Times New Roman" w:hAnsi="Times New Roman" w:cs="B Nazanin" w:hint="cs"/>
          <w:sz w:val="24"/>
          <w:szCs w:val="24"/>
          <w:rtl/>
        </w:rPr>
        <w:t xml:space="preserve"> صد مدارس تحت پوشش(</w:t>
      </w:r>
      <w:r w:rsidR="00447667" w:rsidRPr="003B4260">
        <w:rPr>
          <w:rFonts w:ascii="Times New Roman" w:hAnsi="Times New Roman" w:cs="B Nazanin" w:hint="cs"/>
          <w:sz w:val="24"/>
          <w:szCs w:val="24"/>
          <w:rtl/>
        </w:rPr>
        <w:t>1</w:t>
      </w:r>
      <w:r w:rsidRPr="003B4260">
        <w:rPr>
          <w:rFonts w:ascii="Times New Roman" w:hAnsi="Times New Roman" w:cs="B Nazanin" w:hint="cs"/>
          <w:sz w:val="24"/>
          <w:szCs w:val="24"/>
          <w:rtl/>
        </w:rPr>
        <w:t xml:space="preserve"> امتیاز)</w:t>
      </w:r>
    </w:p>
    <w:p w:rsidR="001F15A3" w:rsidRPr="003B4260" w:rsidRDefault="001F15A3" w:rsidP="001F15A3">
      <w:pPr>
        <w:tabs>
          <w:tab w:val="right" w:pos="459"/>
        </w:tabs>
        <w:bidi/>
        <w:spacing w:after="0"/>
        <w:ind w:left="360" w:firstLine="409"/>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w:t>
      </w:r>
      <w:r>
        <w:rPr>
          <w:rFonts w:ascii="Times New Roman" w:hAnsi="Times New Roman" w:cs="B Nazanin" w:hint="cs"/>
          <w:sz w:val="24"/>
          <w:szCs w:val="24"/>
          <w:rtl/>
        </w:rPr>
        <w:t>70</w:t>
      </w:r>
      <w:r w:rsidRPr="003B4260">
        <w:rPr>
          <w:rFonts w:ascii="Times New Roman" w:hAnsi="Times New Roman" w:cs="B Nazanin" w:hint="cs"/>
          <w:sz w:val="24"/>
          <w:szCs w:val="24"/>
          <w:rtl/>
        </w:rPr>
        <w:t>-</w:t>
      </w:r>
      <w:r>
        <w:rPr>
          <w:rFonts w:ascii="Times New Roman" w:hAnsi="Times New Roman" w:cs="B Nazanin" w:hint="cs"/>
          <w:sz w:val="24"/>
          <w:szCs w:val="24"/>
          <w:rtl/>
        </w:rPr>
        <w:t>5</w:t>
      </w:r>
      <w:r w:rsidRPr="003B4260">
        <w:rPr>
          <w:rFonts w:ascii="Times New Roman" w:hAnsi="Times New Roman" w:cs="B Nazanin" w:hint="cs"/>
          <w:sz w:val="24"/>
          <w:szCs w:val="24"/>
          <w:rtl/>
        </w:rPr>
        <w:t>0</w:t>
      </w:r>
      <w:r>
        <w:rPr>
          <w:rFonts w:ascii="Times New Roman" w:hAnsi="Times New Roman" w:cs="B Nazanin" w:hint="cs"/>
          <w:sz w:val="24"/>
          <w:szCs w:val="24"/>
          <w:rtl/>
        </w:rPr>
        <w:t xml:space="preserve"> در</w:t>
      </w:r>
      <w:r w:rsidRPr="003B4260">
        <w:rPr>
          <w:rFonts w:ascii="Times New Roman" w:hAnsi="Times New Roman" w:cs="B Nazanin" w:hint="cs"/>
          <w:sz w:val="24"/>
          <w:szCs w:val="24"/>
          <w:rtl/>
        </w:rPr>
        <w:t xml:space="preserve"> صد مدارس تحت پوشش(</w:t>
      </w:r>
      <w:r>
        <w:rPr>
          <w:rFonts w:ascii="Times New Roman" w:hAnsi="Times New Roman" w:cs="B Nazanin" w:hint="cs"/>
          <w:sz w:val="24"/>
          <w:szCs w:val="24"/>
          <w:rtl/>
        </w:rPr>
        <w:t>0.5</w:t>
      </w:r>
      <w:r w:rsidRPr="003B4260">
        <w:rPr>
          <w:rFonts w:ascii="Times New Roman" w:hAnsi="Times New Roman" w:cs="B Nazanin" w:hint="cs"/>
          <w:sz w:val="24"/>
          <w:szCs w:val="24"/>
          <w:rtl/>
        </w:rPr>
        <w:t xml:space="preserve"> امتیاز)</w:t>
      </w:r>
    </w:p>
    <w:p w:rsidR="00F27614" w:rsidRPr="003B4260" w:rsidRDefault="00F27614" w:rsidP="00532FA3">
      <w:pPr>
        <w:tabs>
          <w:tab w:val="right" w:pos="459"/>
        </w:tabs>
        <w:bidi/>
        <w:spacing w:after="0"/>
        <w:ind w:left="360" w:firstLine="409"/>
        <w:rPr>
          <w:rFonts w:ascii="Times New Roman" w:hAnsi="Times New Roman" w:cs="B Nazanin"/>
          <w:sz w:val="24"/>
          <w:szCs w:val="24"/>
          <w:rtl/>
        </w:rPr>
      </w:pPr>
      <w:r w:rsidRPr="003B4260">
        <w:rPr>
          <w:rFonts w:ascii="Times New Roman" w:hAnsi="Times New Roman" w:cs="B Nazanin" w:hint="cs"/>
          <w:sz w:val="24"/>
          <w:szCs w:val="24"/>
          <w:rtl/>
        </w:rPr>
        <w:t>اجرای برنامه زیر 50</w:t>
      </w:r>
      <w:r w:rsidR="001F15A3">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پوشش(صفر امتیاز)</w:t>
      </w:r>
    </w:p>
    <w:p w:rsidR="00AC6B74" w:rsidRPr="003B4260" w:rsidRDefault="00AC6B74" w:rsidP="00AC6B74">
      <w:pPr>
        <w:tabs>
          <w:tab w:val="right" w:pos="459"/>
        </w:tabs>
        <w:bidi/>
        <w:spacing w:after="0"/>
        <w:ind w:left="360" w:firstLine="409"/>
        <w:rPr>
          <w:rFonts w:ascii="Times New Roman" w:hAnsi="Times New Roman" w:cs="B Nazanin"/>
          <w:sz w:val="24"/>
          <w:szCs w:val="24"/>
          <w:rtl/>
        </w:rPr>
      </w:pPr>
    </w:p>
    <w:p w:rsidR="00C558A8" w:rsidRPr="003B4260" w:rsidRDefault="00C558A8" w:rsidP="00532FA3">
      <w:pPr>
        <w:bidi/>
        <w:spacing w:after="0"/>
        <w:rPr>
          <w:rFonts w:cs="B Nazanin"/>
          <w:b/>
          <w:bCs/>
          <w:i/>
          <w:iCs/>
          <w:sz w:val="24"/>
          <w:szCs w:val="24"/>
          <w:rtl/>
        </w:rPr>
      </w:pPr>
      <w:r w:rsidRPr="003B4260">
        <w:rPr>
          <w:rFonts w:cs="B Nazanin" w:hint="cs"/>
          <w:b/>
          <w:bCs/>
          <w:i/>
          <w:iCs/>
          <w:sz w:val="24"/>
          <w:szCs w:val="24"/>
          <w:rtl/>
        </w:rPr>
        <w:t>برنامه آموزش برای گروه‌های هدف:</w:t>
      </w:r>
    </w:p>
    <w:p w:rsidR="002D2051" w:rsidRPr="003B4260" w:rsidRDefault="002D2051" w:rsidP="00234B58">
      <w:pPr>
        <w:pStyle w:val="ListParagraph"/>
        <w:numPr>
          <w:ilvl w:val="0"/>
          <w:numId w:val="43"/>
        </w:numPr>
        <w:tabs>
          <w:tab w:val="right" w:pos="459"/>
          <w:tab w:val="right" w:pos="655"/>
          <w:tab w:val="right" w:pos="802"/>
        </w:tabs>
        <w:rPr>
          <w:rFonts w:cs="B Nazanin"/>
          <w:sz w:val="24"/>
          <w:szCs w:val="24"/>
        </w:rPr>
      </w:pPr>
      <w:r w:rsidRPr="003B4260">
        <w:rPr>
          <w:rFonts w:cs="B Nazanin" w:hint="cs"/>
          <w:sz w:val="24"/>
          <w:szCs w:val="24"/>
          <w:rtl/>
        </w:rPr>
        <w:t xml:space="preserve">مشاهده </w:t>
      </w:r>
      <w:r w:rsidR="00C558A8" w:rsidRPr="003B4260">
        <w:rPr>
          <w:rFonts w:cs="B Nazanin" w:hint="cs"/>
          <w:sz w:val="24"/>
          <w:szCs w:val="24"/>
          <w:rtl/>
        </w:rPr>
        <w:t>ا</w:t>
      </w:r>
      <w:r w:rsidR="00532FA3" w:rsidRPr="003B4260">
        <w:rPr>
          <w:rFonts w:cs="B Nazanin" w:hint="cs"/>
          <w:sz w:val="24"/>
          <w:szCs w:val="24"/>
          <w:rtl/>
        </w:rPr>
        <w:t>و</w:t>
      </w:r>
      <w:r w:rsidR="00C558A8" w:rsidRPr="003B4260">
        <w:rPr>
          <w:rFonts w:cs="B Nazanin" w:hint="cs"/>
          <w:sz w:val="24"/>
          <w:szCs w:val="24"/>
          <w:rtl/>
        </w:rPr>
        <w:t xml:space="preserve">لویت بندی موضوعات آموزشی با توجه به نیاز سنجی های انجام شده توسط مراقب/ بهورز </w:t>
      </w:r>
      <w:r w:rsidR="009471D4" w:rsidRPr="003B4260">
        <w:rPr>
          <w:rFonts w:cs="B Nazanin" w:hint="cs"/>
          <w:sz w:val="24"/>
          <w:szCs w:val="24"/>
          <w:rtl/>
        </w:rPr>
        <w:t>(2 امتیاز)</w:t>
      </w:r>
    </w:p>
    <w:p w:rsidR="00C558A8" w:rsidRPr="003B4260" w:rsidRDefault="002D2051" w:rsidP="00532FA3">
      <w:pPr>
        <w:pStyle w:val="ListParagraph"/>
        <w:numPr>
          <w:ilvl w:val="0"/>
          <w:numId w:val="43"/>
        </w:numPr>
        <w:tabs>
          <w:tab w:val="right" w:pos="459"/>
          <w:tab w:val="right" w:pos="655"/>
          <w:tab w:val="right" w:pos="802"/>
        </w:tabs>
        <w:spacing w:before="240" w:after="0"/>
        <w:rPr>
          <w:rFonts w:cs="B Nazanin"/>
          <w:sz w:val="24"/>
          <w:szCs w:val="24"/>
        </w:rPr>
      </w:pPr>
      <w:r w:rsidRPr="003B4260">
        <w:rPr>
          <w:rFonts w:cs="B Nazanin" w:hint="cs"/>
          <w:sz w:val="24"/>
          <w:szCs w:val="24"/>
          <w:rtl/>
        </w:rPr>
        <w:t xml:space="preserve">مشاهده مستندات مربوط به </w:t>
      </w:r>
      <w:r w:rsidR="00C558A8" w:rsidRPr="003B4260">
        <w:rPr>
          <w:rFonts w:cs="B Nazanin" w:hint="cs"/>
          <w:sz w:val="24"/>
          <w:szCs w:val="24"/>
          <w:rtl/>
        </w:rPr>
        <w:t>اجراي برنامه</w:t>
      </w:r>
      <w:r w:rsidR="00C558A8" w:rsidRPr="003B4260">
        <w:rPr>
          <w:rFonts w:cs="B Nazanin"/>
          <w:sz w:val="24"/>
          <w:szCs w:val="24"/>
          <w:rtl/>
        </w:rPr>
        <w:softHyphen/>
      </w:r>
      <w:r w:rsidR="00C558A8" w:rsidRPr="003B4260">
        <w:rPr>
          <w:rFonts w:cs="B Nazanin" w:hint="cs"/>
          <w:sz w:val="24"/>
          <w:szCs w:val="24"/>
          <w:rtl/>
        </w:rPr>
        <w:t xml:space="preserve">هاي آموزشي مطابق برنامه های آموزشی ابلاغ شده از سطوح بالاتر </w:t>
      </w:r>
    </w:p>
    <w:p w:rsidR="009471D4" w:rsidRPr="003B4260" w:rsidRDefault="009471D4" w:rsidP="000F722B">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w:t>
      </w:r>
      <w:r w:rsidR="000F722B">
        <w:rPr>
          <w:rFonts w:ascii="Times New Roman" w:hAnsi="Times New Roman" w:cs="B Nazanin" w:hint="cs"/>
          <w:sz w:val="24"/>
          <w:szCs w:val="24"/>
          <w:rtl/>
        </w:rPr>
        <w:t>100-90 د</w:t>
      </w:r>
      <w:r w:rsidRPr="003B4260">
        <w:rPr>
          <w:rFonts w:ascii="Times New Roman" w:hAnsi="Times New Roman" w:cs="B Nazanin" w:hint="cs"/>
          <w:sz w:val="24"/>
          <w:szCs w:val="24"/>
          <w:rtl/>
        </w:rPr>
        <w:t>ر صد مدارس تحت پوشش(4 امتیاز)</w:t>
      </w:r>
    </w:p>
    <w:p w:rsidR="009471D4" w:rsidRPr="003B4260" w:rsidRDefault="009471D4" w:rsidP="000F722B">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90-</w:t>
      </w:r>
      <w:r w:rsidR="000F722B">
        <w:rPr>
          <w:rFonts w:ascii="Times New Roman" w:hAnsi="Times New Roman" w:cs="B Nazanin" w:hint="cs"/>
          <w:sz w:val="24"/>
          <w:szCs w:val="24"/>
          <w:rtl/>
        </w:rPr>
        <w:t xml:space="preserve"> 70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3</w:t>
      </w:r>
      <w:r w:rsidRPr="003B4260">
        <w:rPr>
          <w:rFonts w:ascii="Times New Roman" w:hAnsi="Times New Roman" w:cs="B Nazanin" w:hint="cs"/>
          <w:sz w:val="24"/>
          <w:szCs w:val="24"/>
          <w:rtl/>
        </w:rPr>
        <w:t xml:space="preserve"> امتیاز)</w:t>
      </w:r>
    </w:p>
    <w:p w:rsidR="009471D4" w:rsidRPr="003B4260" w:rsidRDefault="009471D4" w:rsidP="000F722B">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w:t>
      </w:r>
      <w:r w:rsidR="00F3160D" w:rsidRPr="003B4260">
        <w:rPr>
          <w:rFonts w:ascii="Times New Roman" w:hAnsi="Times New Roman" w:cs="B Nazanin" w:hint="cs"/>
          <w:sz w:val="24"/>
          <w:szCs w:val="24"/>
          <w:rtl/>
        </w:rPr>
        <w:t>7</w:t>
      </w:r>
      <w:r w:rsidRPr="003B4260">
        <w:rPr>
          <w:rFonts w:ascii="Times New Roman" w:hAnsi="Times New Roman" w:cs="B Nazanin" w:hint="cs"/>
          <w:sz w:val="24"/>
          <w:szCs w:val="24"/>
          <w:rtl/>
        </w:rPr>
        <w:t>0-</w:t>
      </w:r>
      <w:r w:rsidR="000F722B">
        <w:rPr>
          <w:rFonts w:ascii="Times New Roman" w:hAnsi="Times New Roman" w:cs="B Nazanin" w:hint="cs"/>
          <w:sz w:val="24"/>
          <w:szCs w:val="24"/>
          <w:rtl/>
        </w:rPr>
        <w:t xml:space="preserve"> 50 </w:t>
      </w:r>
      <w:r w:rsidRPr="003B4260">
        <w:rPr>
          <w:rFonts w:ascii="Times New Roman" w:hAnsi="Times New Roman" w:cs="B Nazanin" w:hint="cs"/>
          <w:sz w:val="24"/>
          <w:szCs w:val="24"/>
          <w:rtl/>
        </w:rPr>
        <w:t>در صد مدارس تحت پوشش(2 امتیاز)</w:t>
      </w:r>
    </w:p>
    <w:p w:rsidR="009471D4" w:rsidRDefault="009471D4" w:rsidP="00AB4578">
      <w:pPr>
        <w:tabs>
          <w:tab w:val="right" w:pos="459"/>
          <w:tab w:val="right" w:pos="655"/>
          <w:tab w:val="right" w:pos="802"/>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زیر</w:t>
      </w:r>
      <w:r w:rsidR="00AB4578">
        <w:rPr>
          <w:rFonts w:ascii="Times New Roman" w:hAnsi="Times New Roman" w:cs="B Nazanin" w:hint="cs"/>
          <w:sz w:val="24"/>
          <w:szCs w:val="24"/>
          <w:rtl/>
        </w:rPr>
        <w:t>50-30</w:t>
      </w:r>
      <w:r w:rsidR="000F722B">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w:t>
      </w:r>
      <w:r w:rsidR="00632141" w:rsidRPr="003B4260">
        <w:rPr>
          <w:rFonts w:ascii="Times New Roman" w:hAnsi="Times New Roman" w:cs="B Nazanin" w:hint="cs"/>
          <w:sz w:val="24"/>
          <w:szCs w:val="24"/>
          <w:rtl/>
        </w:rPr>
        <w:t>1</w:t>
      </w:r>
      <w:r w:rsidRPr="003B4260">
        <w:rPr>
          <w:rFonts w:ascii="Times New Roman" w:hAnsi="Times New Roman" w:cs="B Nazanin" w:hint="cs"/>
          <w:sz w:val="24"/>
          <w:szCs w:val="24"/>
          <w:rtl/>
        </w:rPr>
        <w:t xml:space="preserve"> امتیاز)</w:t>
      </w:r>
    </w:p>
    <w:p w:rsidR="00AB4578" w:rsidRPr="003B4260" w:rsidRDefault="00AB4578" w:rsidP="00AB4578">
      <w:pPr>
        <w:tabs>
          <w:tab w:val="right" w:pos="459"/>
          <w:tab w:val="right" w:pos="655"/>
          <w:tab w:val="right" w:pos="802"/>
        </w:tabs>
        <w:bidi/>
        <w:spacing w:after="0"/>
        <w:ind w:left="360"/>
        <w:rPr>
          <w:rFonts w:cs="B Nazanin"/>
          <w:sz w:val="24"/>
          <w:szCs w:val="24"/>
          <w:rtl/>
          <w:lang w:bidi="fa-IR"/>
        </w:rPr>
      </w:pPr>
      <w:r>
        <w:rPr>
          <w:rFonts w:ascii="Times New Roman" w:hAnsi="Times New Roman" w:cs="B Nazanin" w:hint="cs"/>
          <w:sz w:val="24"/>
          <w:szCs w:val="24"/>
          <w:rtl/>
        </w:rPr>
        <w:t>اجرای برنامه زیر 30 در صد مدارس تحت پوشش (صفر امتیاز)</w:t>
      </w:r>
    </w:p>
    <w:p w:rsidR="00C558A8" w:rsidRPr="003B4260" w:rsidRDefault="00C558A8" w:rsidP="00532FA3">
      <w:pPr>
        <w:tabs>
          <w:tab w:val="right" w:pos="459"/>
          <w:tab w:val="right" w:pos="655"/>
          <w:tab w:val="right" w:pos="802"/>
        </w:tabs>
        <w:bidi/>
        <w:spacing w:after="0"/>
        <w:rPr>
          <w:rFonts w:cs="B Nazanin"/>
          <w:b/>
          <w:bCs/>
          <w:i/>
          <w:iCs/>
          <w:sz w:val="24"/>
          <w:szCs w:val="24"/>
          <w:rtl/>
        </w:rPr>
      </w:pPr>
      <w:r w:rsidRPr="003B4260">
        <w:rPr>
          <w:rFonts w:cs="B Nazanin" w:hint="cs"/>
          <w:b/>
          <w:bCs/>
          <w:i/>
          <w:iCs/>
          <w:sz w:val="24"/>
          <w:szCs w:val="24"/>
          <w:rtl/>
        </w:rPr>
        <w:t>برنامه</w:t>
      </w:r>
      <w:r w:rsidRPr="003B4260">
        <w:rPr>
          <w:rFonts w:cs="B Nazanin"/>
          <w:b/>
          <w:bCs/>
          <w:i/>
          <w:iCs/>
          <w:sz w:val="24"/>
          <w:szCs w:val="24"/>
          <w:rtl/>
        </w:rPr>
        <w:softHyphen/>
      </w:r>
      <w:r w:rsidRPr="003B4260">
        <w:rPr>
          <w:rFonts w:cs="B Nazanin" w:hint="cs"/>
          <w:b/>
          <w:bCs/>
          <w:i/>
          <w:iCs/>
          <w:sz w:val="24"/>
          <w:szCs w:val="24"/>
          <w:rtl/>
        </w:rPr>
        <w:t xml:space="preserve"> مدارس مروج سلامت:</w:t>
      </w:r>
    </w:p>
    <w:p w:rsidR="00C558A8" w:rsidRPr="003B4260" w:rsidRDefault="00BB3C5E" w:rsidP="00532FA3">
      <w:pPr>
        <w:pStyle w:val="ListParagraph"/>
        <w:numPr>
          <w:ilvl w:val="0"/>
          <w:numId w:val="44"/>
        </w:numPr>
        <w:tabs>
          <w:tab w:val="right" w:pos="459"/>
          <w:tab w:val="right" w:pos="655"/>
          <w:tab w:val="right" w:pos="802"/>
        </w:tabs>
        <w:spacing w:after="0"/>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 xml:space="preserve">آموزش و توجیه مدیران و کارکنان مدارس مطابق با دستورالعمل اجرایی و ابلاغ های سالانه مدارس مروج سلامت </w:t>
      </w:r>
    </w:p>
    <w:p w:rsidR="00293753" w:rsidRPr="003B4260" w:rsidRDefault="00293753" w:rsidP="00AB4578">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بالای </w:t>
      </w:r>
      <w:r w:rsidR="00AB4578">
        <w:rPr>
          <w:rFonts w:ascii="Times New Roman" w:hAnsi="Times New Roman" w:cs="B Nazanin" w:hint="cs"/>
          <w:sz w:val="24"/>
          <w:szCs w:val="24"/>
          <w:rtl/>
        </w:rPr>
        <w:t xml:space="preserve">70 </w:t>
      </w:r>
      <w:r w:rsidRPr="003B4260">
        <w:rPr>
          <w:rFonts w:ascii="Times New Roman" w:hAnsi="Times New Roman" w:cs="B Nazanin" w:hint="cs"/>
          <w:sz w:val="24"/>
          <w:szCs w:val="24"/>
          <w:rtl/>
        </w:rPr>
        <w:t>در صد مدارس تحت پوشش(2 امتیاز)</w:t>
      </w:r>
    </w:p>
    <w:p w:rsidR="00293753" w:rsidRPr="003B4260" w:rsidRDefault="00293753" w:rsidP="00293753">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70-50</w:t>
      </w:r>
      <w:r w:rsidR="00AB4578">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پوشش(1 امتیاز)</w:t>
      </w:r>
    </w:p>
    <w:p w:rsidR="00293753" w:rsidRPr="003B4260" w:rsidRDefault="00293753" w:rsidP="00AB4578">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اجرای برنامه زیر </w:t>
      </w:r>
      <w:r w:rsidR="00AB4578">
        <w:rPr>
          <w:rFonts w:ascii="Times New Roman" w:hAnsi="Times New Roman" w:cs="B Nazanin" w:hint="cs"/>
          <w:sz w:val="24"/>
          <w:szCs w:val="24"/>
          <w:rtl/>
        </w:rPr>
        <w:t xml:space="preserve">50 </w:t>
      </w:r>
      <w:r w:rsidRPr="003B4260">
        <w:rPr>
          <w:rFonts w:ascii="Times New Roman" w:hAnsi="Times New Roman" w:cs="B Nazanin" w:hint="cs"/>
          <w:sz w:val="24"/>
          <w:szCs w:val="24"/>
          <w:rtl/>
        </w:rPr>
        <w:t>در صد مدارس تحت پوشش(صفر امتیاز)</w:t>
      </w:r>
    </w:p>
    <w:p w:rsidR="00C558A8" w:rsidRPr="003B4260" w:rsidRDefault="00293753" w:rsidP="00532FA3">
      <w:pPr>
        <w:pStyle w:val="ListParagraph"/>
        <w:numPr>
          <w:ilvl w:val="0"/>
          <w:numId w:val="44"/>
        </w:numPr>
        <w:tabs>
          <w:tab w:val="right" w:pos="459"/>
          <w:tab w:val="right" w:pos="655"/>
          <w:tab w:val="right" w:pos="802"/>
        </w:tabs>
        <w:spacing w:before="240" w:after="0"/>
        <w:rPr>
          <w:rFonts w:cs="B Nazanin"/>
          <w:sz w:val="24"/>
          <w:szCs w:val="24"/>
        </w:rPr>
      </w:pPr>
      <w:r w:rsidRPr="003B4260">
        <w:rPr>
          <w:rFonts w:cs="B Nazanin" w:hint="cs"/>
          <w:sz w:val="24"/>
          <w:szCs w:val="24"/>
          <w:rtl/>
        </w:rPr>
        <w:lastRenderedPageBreak/>
        <w:t xml:space="preserve">مشاهده صورتجلسات </w:t>
      </w:r>
      <w:r w:rsidR="00C558A8" w:rsidRPr="003B4260">
        <w:rPr>
          <w:rFonts w:cs="B Nazanin" w:hint="cs"/>
          <w:sz w:val="24"/>
          <w:szCs w:val="24"/>
          <w:rtl/>
        </w:rPr>
        <w:t xml:space="preserve"> کمیته ارتقاء سلامت مدارس مروج سلامت مطابق با دستورالعمل اجرایی و ابلاغ های سالانه مدارس مروج سلامت </w:t>
      </w:r>
    </w:p>
    <w:p w:rsidR="00293753" w:rsidRPr="003B4260" w:rsidRDefault="00293753" w:rsidP="00293753">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بالای 70در صد مدارس تحت پوشش(2 امتیاز)</w:t>
      </w:r>
    </w:p>
    <w:p w:rsidR="00293753" w:rsidRPr="003B4260" w:rsidRDefault="00293753" w:rsidP="00293753">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70-50در صد مدارس تحت پوشش(1 امتیاز)</w:t>
      </w:r>
    </w:p>
    <w:p w:rsidR="00293753" w:rsidRPr="003B4260" w:rsidRDefault="00293753" w:rsidP="00293753">
      <w:pPr>
        <w:tabs>
          <w:tab w:val="right" w:pos="459"/>
          <w:tab w:val="right" w:pos="655"/>
          <w:tab w:val="right" w:pos="802"/>
        </w:tabs>
        <w:bidi/>
        <w:ind w:left="360"/>
        <w:rPr>
          <w:rFonts w:cs="B Nazanin"/>
          <w:sz w:val="24"/>
          <w:szCs w:val="24"/>
        </w:rPr>
      </w:pPr>
      <w:r w:rsidRPr="003B4260">
        <w:rPr>
          <w:rFonts w:ascii="Times New Roman" w:hAnsi="Times New Roman" w:cs="B Nazanin" w:hint="cs"/>
          <w:sz w:val="24"/>
          <w:szCs w:val="24"/>
          <w:rtl/>
        </w:rPr>
        <w:t>اجرای برنامه زیر 50در صد مدارس تحت پوشش(صفر امتیاز)</w:t>
      </w:r>
    </w:p>
    <w:p w:rsidR="00C558A8" w:rsidRPr="003B4260" w:rsidRDefault="00293753" w:rsidP="00532FA3">
      <w:pPr>
        <w:pStyle w:val="ListParagraph"/>
        <w:numPr>
          <w:ilvl w:val="0"/>
          <w:numId w:val="44"/>
        </w:numPr>
        <w:tabs>
          <w:tab w:val="right" w:pos="459"/>
          <w:tab w:val="right" w:pos="655"/>
          <w:tab w:val="right" w:pos="802"/>
        </w:tabs>
        <w:spacing w:after="0"/>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 xml:space="preserve">هماهنگی و انجام ممیزی خارجی مدارس مروج سلامت مطابق چک لیست ممیزی خارجی و ابلاغ های سالانه مدارس مروج سلامت </w:t>
      </w:r>
    </w:p>
    <w:p w:rsidR="0008657F" w:rsidRPr="003B4260" w:rsidRDefault="0008657F" w:rsidP="0008657F">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بالای 70در صد مدارس تحت پوشش(2 امتیاز)</w:t>
      </w:r>
    </w:p>
    <w:p w:rsidR="0008657F" w:rsidRPr="003B4260" w:rsidRDefault="0008657F" w:rsidP="0008657F">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اجرای برنامه 70-50در صد مدارس تحت پوشش(1 امتیاز)</w:t>
      </w:r>
    </w:p>
    <w:p w:rsidR="0008657F" w:rsidRPr="003B4260" w:rsidRDefault="0008657F" w:rsidP="0008657F">
      <w:pPr>
        <w:tabs>
          <w:tab w:val="right" w:pos="459"/>
          <w:tab w:val="right" w:pos="655"/>
          <w:tab w:val="right" w:pos="802"/>
        </w:tabs>
        <w:bidi/>
        <w:ind w:left="360"/>
        <w:rPr>
          <w:rFonts w:cs="B Nazanin"/>
          <w:sz w:val="24"/>
          <w:szCs w:val="24"/>
        </w:rPr>
      </w:pPr>
      <w:r w:rsidRPr="003B4260">
        <w:rPr>
          <w:rFonts w:ascii="Times New Roman" w:hAnsi="Times New Roman" w:cs="B Nazanin" w:hint="cs"/>
          <w:sz w:val="24"/>
          <w:szCs w:val="24"/>
          <w:rtl/>
        </w:rPr>
        <w:t>اجرای برنامه زیر 50در صد مدارس تحت پوشش(صفر امتیاز)</w:t>
      </w:r>
    </w:p>
    <w:p w:rsidR="0008657F" w:rsidRPr="003B4260" w:rsidRDefault="0008657F" w:rsidP="00C558A8">
      <w:pPr>
        <w:tabs>
          <w:tab w:val="right" w:pos="459"/>
          <w:tab w:val="right" w:pos="655"/>
          <w:tab w:val="right" w:pos="802"/>
        </w:tabs>
        <w:bidi/>
        <w:rPr>
          <w:rFonts w:cs="B Nazanin"/>
          <w:b/>
          <w:bCs/>
          <w:i/>
          <w:iCs/>
          <w:sz w:val="24"/>
          <w:szCs w:val="24"/>
          <w:rtl/>
        </w:rPr>
      </w:pPr>
    </w:p>
    <w:p w:rsidR="00C558A8" w:rsidRPr="003B4260" w:rsidRDefault="00C558A8" w:rsidP="0008657F">
      <w:pPr>
        <w:tabs>
          <w:tab w:val="right" w:pos="459"/>
          <w:tab w:val="right" w:pos="655"/>
          <w:tab w:val="right" w:pos="802"/>
        </w:tabs>
        <w:bidi/>
        <w:rPr>
          <w:rFonts w:cs="B Nazanin"/>
          <w:b/>
          <w:bCs/>
          <w:i/>
          <w:iCs/>
          <w:sz w:val="24"/>
          <w:szCs w:val="24"/>
          <w:rtl/>
        </w:rPr>
      </w:pPr>
      <w:r w:rsidRPr="003B4260">
        <w:rPr>
          <w:rFonts w:cs="B Nazanin" w:hint="cs"/>
          <w:b/>
          <w:bCs/>
          <w:i/>
          <w:iCs/>
          <w:sz w:val="24"/>
          <w:szCs w:val="24"/>
          <w:rtl/>
        </w:rPr>
        <w:t>برنامه پیشگیری وکنترل  پديكولوزيس:</w:t>
      </w:r>
    </w:p>
    <w:p w:rsidR="0037529A" w:rsidRPr="003B4260" w:rsidRDefault="0037529A" w:rsidP="00234B58">
      <w:pPr>
        <w:pStyle w:val="ListParagraph"/>
        <w:numPr>
          <w:ilvl w:val="0"/>
          <w:numId w:val="45"/>
        </w:numPr>
        <w:tabs>
          <w:tab w:val="right" w:pos="459"/>
        </w:tabs>
        <w:rPr>
          <w:rFonts w:cs="B Nazanin"/>
          <w:sz w:val="24"/>
          <w:szCs w:val="24"/>
        </w:rPr>
      </w:pPr>
      <w:r w:rsidRPr="003B4260">
        <w:rPr>
          <w:rFonts w:cs="B Nazanin" w:hint="cs"/>
          <w:sz w:val="24"/>
          <w:szCs w:val="24"/>
          <w:rtl/>
        </w:rPr>
        <w:t xml:space="preserve">مشاهده مستندات مربوط به </w:t>
      </w:r>
      <w:r w:rsidR="00C558A8" w:rsidRPr="003B4260">
        <w:rPr>
          <w:rFonts w:cs="B Nazanin" w:hint="cs"/>
          <w:sz w:val="24"/>
          <w:szCs w:val="24"/>
          <w:rtl/>
        </w:rPr>
        <w:t>آموز</w:t>
      </w:r>
      <w:r w:rsidRPr="003B4260">
        <w:rPr>
          <w:rFonts w:cs="B Nazanin" w:hint="cs"/>
          <w:sz w:val="24"/>
          <w:szCs w:val="24"/>
          <w:rtl/>
        </w:rPr>
        <w:t>ش پیشگیری از آلودگی به پدیکولوز</w:t>
      </w:r>
    </w:p>
    <w:p w:rsidR="0037529A" w:rsidRPr="003B4260" w:rsidRDefault="0037529A" w:rsidP="002749FD">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 xml:space="preserve">اجرای </w:t>
      </w:r>
      <w:r w:rsidR="00015DA9" w:rsidRPr="003B4260">
        <w:rPr>
          <w:rFonts w:ascii="Times New Roman" w:hAnsi="Times New Roman" w:cs="B Nazanin" w:hint="cs"/>
          <w:sz w:val="24"/>
          <w:szCs w:val="24"/>
          <w:rtl/>
        </w:rPr>
        <w:t>آموزش</w:t>
      </w:r>
      <w:r w:rsidR="002749FD">
        <w:rPr>
          <w:rFonts w:ascii="Times New Roman" w:hAnsi="Times New Roman" w:cs="B Nazanin" w:hint="cs"/>
          <w:sz w:val="24"/>
          <w:szCs w:val="24"/>
          <w:rtl/>
        </w:rPr>
        <w:t xml:space="preserve">100-90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(2 امتیاز)</w:t>
      </w:r>
    </w:p>
    <w:p w:rsidR="0037529A" w:rsidRPr="003B4260" w:rsidRDefault="0037529A" w:rsidP="00015DA9">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w:t>
      </w:r>
      <w:r w:rsidR="00C41B32" w:rsidRPr="003B4260">
        <w:rPr>
          <w:rFonts w:ascii="Times New Roman" w:hAnsi="Times New Roman" w:cs="B Nazanin" w:hint="cs"/>
          <w:sz w:val="24"/>
          <w:szCs w:val="24"/>
          <w:rtl/>
        </w:rPr>
        <w:t xml:space="preserve"> </w:t>
      </w:r>
      <w:r w:rsidR="00015DA9" w:rsidRPr="003B4260">
        <w:rPr>
          <w:rFonts w:ascii="Times New Roman" w:hAnsi="Times New Roman" w:cs="B Nazanin" w:hint="cs"/>
          <w:sz w:val="24"/>
          <w:szCs w:val="24"/>
          <w:rtl/>
        </w:rPr>
        <w:t>آموزش 9</w:t>
      </w:r>
      <w:r w:rsidRPr="003B4260">
        <w:rPr>
          <w:rFonts w:ascii="Times New Roman" w:hAnsi="Times New Roman" w:cs="B Nazanin" w:hint="cs"/>
          <w:sz w:val="24"/>
          <w:szCs w:val="24"/>
          <w:rtl/>
        </w:rPr>
        <w:t>0-</w:t>
      </w:r>
      <w:r w:rsidR="00015DA9" w:rsidRPr="003B4260">
        <w:rPr>
          <w:rFonts w:ascii="Times New Roman" w:hAnsi="Times New Roman" w:cs="B Nazanin" w:hint="cs"/>
          <w:sz w:val="24"/>
          <w:szCs w:val="24"/>
          <w:rtl/>
        </w:rPr>
        <w:t>7</w:t>
      </w:r>
      <w:r w:rsidRPr="003B4260">
        <w:rPr>
          <w:rFonts w:ascii="Times New Roman" w:hAnsi="Times New Roman" w:cs="B Nazanin" w:hint="cs"/>
          <w:sz w:val="24"/>
          <w:szCs w:val="24"/>
          <w:rtl/>
        </w:rPr>
        <w:t>0</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(1 امتیاز)</w:t>
      </w:r>
    </w:p>
    <w:p w:rsidR="00AC6B74" w:rsidRPr="003B4260" w:rsidRDefault="00AC6B74" w:rsidP="00AC6B74">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آموزش 70-50 در صد مدارس تحت پوشش (0.5 امتیاز)</w:t>
      </w:r>
    </w:p>
    <w:p w:rsidR="0037529A" w:rsidRPr="003B4260" w:rsidRDefault="0037529A" w:rsidP="002749FD">
      <w:pPr>
        <w:pStyle w:val="ListParagraph"/>
        <w:tabs>
          <w:tab w:val="right" w:pos="459"/>
        </w:tabs>
        <w:rPr>
          <w:rFonts w:cs="B Nazanin"/>
          <w:sz w:val="24"/>
          <w:szCs w:val="24"/>
          <w:rtl/>
        </w:rPr>
      </w:pPr>
      <w:r w:rsidRPr="003B4260">
        <w:rPr>
          <w:rFonts w:ascii="Times New Roman" w:hAnsi="Times New Roman" w:cs="B Nazanin" w:hint="cs"/>
          <w:sz w:val="24"/>
          <w:szCs w:val="24"/>
          <w:rtl/>
        </w:rPr>
        <w:t xml:space="preserve">اجرای </w:t>
      </w:r>
      <w:r w:rsidR="000E0EC0" w:rsidRPr="003B4260">
        <w:rPr>
          <w:rFonts w:ascii="Times New Roman" w:hAnsi="Times New Roman" w:cs="B Nazanin" w:hint="cs"/>
          <w:sz w:val="24"/>
          <w:szCs w:val="24"/>
          <w:rtl/>
        </w:rPr>
        <w:t>آموزش</w:t>
      </w:r>
      <w:r w:rsidRPr="003B4260">
        <w:rPr>
          <w:rFonts w:ascii="Times New Roman" w:hAnsi="Times New Roman" w:cs="B Nazanin" w:hint="cs"/>
          <w:sz w:val="24"/>
          <w:szCs w:val="24"/>
          <w:rtl/>
        </w:rPr>
        <w:t xml:space="preserve"> زیر 50در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w:t>
      </w:r>
      <w:r w:rsidR="002749FD">
        <w:rPr>
          <w:rFonts w:ascii="Times New Roman" w:hAnsi="Times New Roman" w:cs="B Nazanin" w:hint="cs"/>
          <w:sz w:val="24"/>
          <w:szCs w:val="24"/>
          <w:rtl/>
        </w:rPr>
        <w:t>صفر</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امتیاز)</w:t>
      </w:r>
    </w:p>
    <w:p w:rsidR="0037529A" w:rsidRPr="003B4260" w:rsidRDefault="00FC7ABB" w:rsidP="00AC6B74">
      <w:pPr>
        <w:pStyle w:val="ListParagraph"/>
        <w:numPr>
          <w:ilvl w:val="0"/>
          <w:numId w:val="45"/>
        </w:numPr>
        <w:tabs>
          <w:tab w:val="right" w:pos="459"/>
        </w:tabs>
        <w:rPr>
          <w:rFonts w:cs="B Nazanin"/>
          <w:sz w:val="24"/>
          <w:szCs w:val="24"/>
        </w:rPr>
      </w:pPr>
      <w:r w:rsidRPr="003B4260">
        <w:rPr>
          <w:rFonts w:cs="B Nazanin" w:hint="cs"/>
          <w:sz w:val="24"/>
          <w:szCs w:val="24"/>
          <w:rtl/>
        </w:rPr>
        <w:t xml:space="preserve">بررسی </w:t>
      </w:r>
      <w:r w:rsidR="00AC6B74" w:rsidRPr="003B4260">
        <w:rPr>
          <w:rFonts w:cs="B Nazanin" w:hint="cs"/>
          <w:sz w:val="24"/>
          <w:szCs w:val="24"/>
          <w:rtl/>
        </w:rPr>
        <w:t>سامانه الکترونیک</w:t>
      </w:r>
      <w:r w:rsidRPr="003B4260">
        <w:rPr>
          <w:rFonts w:cs="B Nazanin" w:hint="cs"/>
          <w:sz w:val="24"/>
          <w:szCs w:val="24"/>
          <w:rtl/>
        </w:rPr>
        <w:t xml:space="preserve"> در خصوص </w:t>
      </w:r>
      <w:r w:rsidR="00C558A8" w:rsidRPr="003B4260">
        <w:rPr>
          <w:rFonts w:cs="B Nazanin" w:hint="cs"/>
          <w:sz w:val="24"/>
          <w:szCs w:val="24"/>
          <w:rtl/>
        </w:rPr>
        <w:t>انجام معاي</w:t>
      </w:r>
      <w:r w:rsidRPr="003B4260">
        <w:rPr>
          <w:rFonts w:cs="B Nazanin" w:hint="cs"/>
          <w:sz w:val="24"/>
          <w:szCs w:val="24"/>
          <w:rtl/>
        </w:rPr>
        <w:t>نات دوره ای</w:t>
      </w:r>
      <w:r w:rsidR="003E1EB3" w:rsidRPr="003B4260">
        <w:rPr>
          <w:rFonts w:cs="B Nazanin" w:hint="cs"/>
          <w:sz w:val="24"/>
          <w:szCs w:val="24"/>
          <w:rtl/>
        </w:rPr>
        <w:t xml:space="preserve"> پدیکلوز در مدارس</w:t>
      </w:r>
      <w:r w:rsidRPr="003B4260">
        <w:rPr>
          <w:rFonts w:cs="B Nazanin" w:hint="cs"/>
          <w:sz w:val="24"/>
          <w:szCs w:val="24"/>
          <w:rtl/>
        </w:rPr>
        <w:t xml:space="preserve"> </w:t>
      </w:r>
    </w:p>
    <w:p w:rsidR="00FC7ABB" w:rsidRPr="003B4260" w:rsidRDefault="00FC7ABB" w:rsidP="002749FD">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 xml:space="preserve">انجام معاینات </w:t>
      </w:r>
      <w:r w:rsidR="002749FD">
        <w:rPr>
          <w:rFonts w:ascii="Times New Roman" w:hAnsi="Times New Roman" w:cs="B Nazanin" w:hint="cs"/>
          <w:sz w:val="24"/>
          <w:szCs w:val="24"/>
          <w:rtl/>
        </w:rPr>
        <w:t xml:space="preserve">100-90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(2 امتیاز)</w:t>
      </w:r>
    </w:p>
    <w:p w:rsidR="00FC7ABB" w:rsidRPr="003B4260" w:rsidRDefault="00FC7ABB" w:rsidP="00950F2A">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w:t>
      </w:r>
      <w:r w:rsidR="00950F2A" w:rsidRPr="003B4260">
        <w:rPr>
          <w:rFonts w:ascii="Times New Roman" w:hAnsi="Times New Roman" w:cs="B Nazanin" w:hint="cs"/>
          <w:sz w:val="24"/>
          <w:szCs w:val="24"/>
          <w:rtl/>
        </w:rPr>
        <w:t xml:space="preserve"> معاینات</w:t>
      </w:r>
      <w:r w:rsidRPr="003B4260">
        <w:rPr>
          <w:rFonts w:ascii="Times New Roman" w:hAnsi="Times New Roman" w:cs="B Nazanin" w:hint="cs"/>
          <w:sz w:val="24"/>
          <w:szCs w:val="24"/>
          <w:rtl/>
        </w:rPr>
        <w:t xml:space="preserve"> 90-70در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(1 امتیاز)</w:t>
      </w:r>
    </w:p>
    <w:p w:rsidR="00AC6B74" w:rsidRPr="003B4260" w:rsidRDefault="00AC6B74" w:rsidP="00AC6B74">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معاینات 70-50 در صد مدارس تحت پوشش (0.5 امتیاز)</w:t>
      </w:r>
    </w:p>
    <w:p w:rsidR="00FC7ABB" w:rsidRPr="003B4260" w:rsidRDefault="00FC7ABB" w:rsidP="002749FD">
      <w:pPr>
        <w:pStyle w:val="ListParagraph"/>
        <w:tabs>
          <w:tab w:val="right" w:pos="459"/>
        </w:tabs>
        <w:rPr>
          <w:rFonts w:cs="B Nazanin"/>
          <w:sz w:val="24"/>
          <w:szCs w:val="24"/>
          <w:rtl/>
        </w:rPr>
      </w:pPr>
      <w:r w:rsidRPr="003B4260">
        <w:rPr>
          <w:rFonts w:ascii="Times New Roman" w:hAnsi="Times New Roman" w:cs="B Nazanin" w:hint="cs"/>
          <w:sz w:val="24"/>
          <w:szCs w:val="24"/>
          <w:rtl/>
        </w:rPr>
        <w:t xml:space="preserve">اجرای </w:t>
      </w:r>
      <w:r w:rsidR="00950F2A" w:rsidRPr="003B4260">
        <w:rPr>
          <w:rFonts w:ascii="Times New Roman" w:hAnsi="Times New Roman" w:cs="B Nazanin" w:hint="cs"/>
          <w:sz w:val="24"/>
          <w:szCs w:val="24"/>
          <w:rtl/>
        </w:rPr>
        <w:t>معاینات</w:t>
      </w:r>
      <w:r w:rsidRPr="003B4260">
        <w:rPr>
          <w:rFonts w:ascii="Times New Roman" w:hAnsi="Times New Roman" w:cs="B Nazanin" w:hint="cs"/>
          <w:sz w:val="24"/>
          <w:szCs w:val="24"/>
          <w:rtl/>
        </w:rPr>
        <w:t xml:space="preserve"> زیر 50</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w:t>
      </w:r>
      <w:r w:rsidR="002749FD">
        <w:rPr>
          <w:rFonts w:ascii="Times New Roman" w:hAnsi="Times New Roman" w:cs="B Nazanin" w:hint="cs"/>
          <w:sz w:val="24"/>
          <w:szCs w:val="24"/>
          <w:rtl/>
        </w:rPr>
        <w:t>صفر</w:t>
      </w:r>
      <w:r w:rsidRPr="003B4260">
        <w:rPr>
          <w:rFonts w:ascii="Times New Roman" w:hAnsi="Times New Roman" w:cs="B Nazanin" w:hint="cs"/>
          <w:sz w:val="24"/>
          <w:szCs w:val="24"/>
          <w:rtl/>
        </w:rPr>
        <w:t xml:space="preserve"> امتیاز)</w:t>
      </w:r>
    </w:p>
    <w:p w:rsidR="00C558A8" w:rsidRPr="003B4260" w:rsidRDefault="00FD2210" w:rsidP="00D7541F">
      <w:pPr>
        <w:pStyle w:val="ListParagraph"/>
        <w:numPr>
          <w:ilvl w:val="0"/>
          <w:numId w:val="45"/>
        </w:numPr>
        <w:tabs>
          <w:tab w:val="right" w:pos="459"/>
        </w:tabs>
        <w:rPr>
          <w:rFonts w:cs="B Nazanin"/>
          <w:sz w:val="24"/>
          <w:szCs w:val="24"/>
        </w:rPr>
      </w:pPr>
      <w:r w:rsidRPr="003B4260">
        <w:rPr>
          <w:rFonts w:cs="B Nazanin" w:hint="cs"/>
          <w:sz w:val="24"/>
          <w:szCs w:val="24"/>
          <w:rtl/>
        </w:rPr>
        <w:lastRenderedPageBreak/>
        <w:t>مشاهده</w:t>
      </w:r>
      <w:r w:rsidR="002749FD">
        <w:rPr>
          <w:rFonts w:cs="B Nazanin" w:hint="cs"/>
          <w:sz w:val="24"/>
          <w:szCs w:val="24"/>
          <w:rtl/>
        </w:rPr>
        <w:t>،</w:t>
      </w:r>
      <w:r w:rsidRPr="003B4260">
        <w:rPr>
          <w:rFonts w:cs="B Nazanin" w:hint="cs"/>
          <w:sz w:val="24"/>
          <w:szCs w:val="24"/>
          <w:rtl/>
        </w:rPr>
        <w:t xml:space="preserve"> </w:t>
      </w:r>
      <w:r w:rsidR="00C558A8" w:rsidRPr="003B4260">
        <w:rPr>
          <w:rFonts w:cs="B Nazanin" w:hint="cs"/>
          <w:sz w:val="24"/>
          <w:szCs w:val="24"/>
          <w:rtl/>
        </w:rPr>
        <w:t xml:space="preserve">پیگیری </w:t>
      </w:r>
      <w:r w:rsidRPr="003B4260">
        <w:rPr>
          <w:rFonts w:cs="B Nazanin" w:hint="cs"/>
          <w:sz w:val="24"/>
          <w:szCs w:val="24"/>
          <w:rtl/>
        </w:rPr>
        <w:t xml:space="preserve">و درمان موارد آلوده به پدیکولوز در </w:t>
      </w:r>
      <w:r w:rsidR="00D7541F" w:rsidRPr="003B4260">
        <w:rPr>
          <w:rFonts w:cs="B Nazanin" w:hint="cs"/>
          <w:sz w:val="24"/>
          <w:szCs w:val="24"/>
          <w:rtl/>
        </w:rPr>
        <w:t>سامانه الکترونیک</w:t>
      </w:r>
      <w:r w:rsidR="00C558A8" w:rsidRPr="003B4260">
        <w:rPr>
          <w:rFonts w:cs="B Nazanin" w:hint="cs"/>
          <w:sz w:val="24"/>
          <w:szCs w:val="24"/>
          <w:rtl/>
        </w:rPr>
        <w:t xml:space="preserve">  بر اساس آخرین راهنمای آموزشی و دستورالعمل کشوری مراقبت پدیکولوزیس که از طریق مرکز مدیریت بیماری</w:t>
      </w:r>
      <w:r w:rsidR="00D7541F" w:rsidRPr="003B4260">
        <w:rPr>
          <w:rFonts w:cs="B Nazanin" w:hint="cs"/>
          <w:sz w:val="24"/>
          <w:szCs w:val="24"/>
          <w:rtl/>
        </w:rPr>
        <w:t xml:space="preserve"> </w:t>
      </w:r>
      <w:r w:rsidR="00C558A8" w:rsidRPr="003B4260">
        <w:rPr>
          <w:rFonts w:cs="B Nazanin" w:hint="cs"/>
          <w:sz w:val="24"/>
          <w:szCs w:val="24"/>
          <w:rtl/>
        </w:rPr>
        <w:t>های</w:t>
      </w:r>
      <w:r w:rsidRPr="003B4260">
        <w:rPr>
          <w:rFonts w:cs="B Nazanin" w:hint="cs"/>
          <w:sz w:val="24"/>
          <w:szCs w:val="24"/>
          <w:rtl/>
        </w:rPr>
        <w:t xml:space="preserve"> واگیر ارسال گردیده.</w:t>
      </w:r>
    </w:p>
    <w:p w:rsidR="00FD2210" w:rsidRPr="003B4260" w:rsidRDefault="00FD2210" w:rsidP="00FD2210">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انجام پیگیری و درمان  100 درصد موارد</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آلوده به پدیکلوز (2 امتیاز)</w:t>
      </w:r>
    </w:p>
    <w:p w:rsidR="00FD2210" w:rsidRPr="003B4260" w:rsidRDefault="00FD2210" w:rsidP="00FD2210">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در غیر اینصورت (صفر امتیاز)</w:t>
      </w:r>
    </w:p>
    <w:p w:rsidR="00C558A8" w:rsidRPr="003B4260" w:rsidRDefault="00C558A8" w:rsidP="00AC6B74">
      <w:pPr>
        <w:tabs>
          <w:tab w:val="right" w:pos="459"/>
        </w:tabs>
        <w:bidi/>
        <w:spacing w:after="0"/>
        <w:rPr>
          <w:rFonts w:cs="B Nazanin"/>
          <w:b/>
          <w:bCs/>
          <w:i/>
          <w:iCs/>
          <w:sz w:val="24"/>
          <w:szCs w:val="24"/>
          <w:rtl/>
        </w:rPr>
      </w:pPr>
      <w:r w:rsidRPr="003B4260">
        <w:rPr>
          <w:rFonts w:cs="B Nazanin" w:hint="cs"/>
          <w:b/>
          <w:bCs/>
          <w:i/>
          <w:iCs/>
          <w:sz w:val="24"/>
          <w:szCs w:val="24"/>
          <w:rtl/>
        </w:rPr>
        <w:t>برنامه تغذیه و مکمل یاری:</w:t>
      </w:r>
    </w:p>
    <w:p w:rsidR="00C558A8" w:rsidRPr="003B4260" w:rsidRDefault="006971FC" w:rsidP="00234B58">
      <w:pPr>
        <w:pStyle w:val="ListParagraph"/>
        <w:numPr>
          <w:ilvl w:val="0"/>
          <w:numId w:val="46"/>
        </w:numPr>
        <w:tabs>
          <w:tab w:val="right" w:pos="459"/>
        </w:tabs>
        <w:rPr>
          <w:rFonts w:cs="B Nazanin"/>
          <w:sz w:val="24"/>
          <w:szCs w:val="24"/>
        </w:rPr>
      </w:pPr>
      <w:r w:rsidRPr="003B4260">
        <w:rPr>
          <w:rFonts w:cs="B Nazanin" w:hint="cs"/>
          <w:sz w:val="24"/>
          <w:szCs w:val="24"/>
          <w:rtl/>
        </w:rPr>
        <w:t xml:space="preserve">مشاهده مستندات مربوطه به  </w:t>
      </w:r>
      <w:r w:rsidR="00C558A8" w:rsidRPr="003B4260">
        <w:rPr>
          <w:rFonts w:cs="B Nazanin" w:hint="cs"/>
          <w:sz w:val="24"/>
          <w:szCs w:val="24"/>
          <w:rtl/>
        </w:rPr>
        <w:t xml:space="preserve">پیگیری و نظارت </w:t>
      </w:r>
      <w:r w:rsidRPr="003B4260">
        <w:rPr>
          <w:rFonts w:cs="B Nazanin" w:hint="cs"/>
          <w:sz w:val="24"/>
          <w:szCs w:val="24"/>
          <w:rtl/>
        </w:rPr>
        <w:t xml:space="preserve">مراقب سلامت /بهورز </w:t>
      </w:r>
      <w:r w:rsidR="00C558A8" w:rsidRPr="003B4260">
        <w:rPr>
          <w:rFonts w:cs="B Nazanin" w:hint="cs"/>
          <w:sz w:val="24"/>
          <w:szCs w:val="24"/>
          <w:rtl/>
        </w:rPr>
        <w:t xml:space="preserve">بر اجرای دستورالعمل کشوری پایگاه تغذیه سالم </w:t>
      </w:r>
    </w:p>
    <w:p w:rsidR="00C41B32" w:rsidRPr="003B4260" w:rsidRDefault="00C41B32" w:rsidP="002749FD">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بالای</w:t>
      </w:r>
      <w:r w:rsidR="002749FD">
        <w:rPr>
          <w:rFonts w:ascii="Times New Roman" w:hAnsi="Times New Roman" w:cs="B Nazanin" w:hint="cs"/>
          <w:sz w:val="24"/>
          <w:szCs w:val="24"/>
          <w:rtl/>
        </w:rPr>
        <w:t xml:space="preserve">70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(2 امتیاز)</w:t>
      </w:r>
    </w:p>
    <w:p w:rsidR="00C41B32" w:rsidRPr="003B4260" w:rsidRDefault="00C41B32" w:rsidP="00C41B32">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70-50</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w:t>
      </w:r>
      <w:r w:rsidR="00AC6B74"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(1 امتیاز)</w:t>
      </w:r>
    </w:p>
    <w:p w:rsidR="00C41B32" w:rsidRPr="003B4260" w:rsidRDefault="00C41B32" w:rsidP="00C41B32">
      <w:pPr>
        <w:pStyle w:val="ListParagraph"/>
        <w:tabs>
          <w:tab w:val="right" w:pos="459"/>
          <w:tab w:val="right" w:pos="655"/>
          <w:tab w:val="right" w:pos="802"/>
        </w:tabs>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زیر 50</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پوشش(صفر امتیاز)</w:t>
      </w:r>
    </w:p>
    <w:p w:rsidR="00AC6B74" w:rsidRPr="003B4260" w:rsidRDefault="00AC6B74" w:rsidP="00C41B32">
      <w:pPr>
        <w:pStyle w:val="ListParagraph"/>
        <w:tabs>
          <w:tab w:val="right" w:pos="459"/>
          <w:tab w:val="right" w:pos="655"/>
          <w:tab w:val="right" w:pos="802"/>
        </w:tabs>
        <w:rPr>
          <w:rFonts w:cs="B Nazanin"/>
          <w:sz w:val="24"/>
          <w:szCs w:val="24"/>
        </w:rPr>
      </w:pPr>
    </w:p>
    <w:p w:rsidR="00C558A8" w:rsidRPr="003B4260" w:rsidRDefault="006971FC" w:rsidP="00234B58">
      <w:pPr>
        <w:pStyle w:val="ListParagraph"/>
        <w:numPr>
          <w:ilvl w:val="0"/>
          <w:numId w:val="46"/>
        </w:numPr>
        <w:tabs>
          <w:tab w:val="right" w:pos="459"/>
        </w:tabs>
        <w:rPr>
          <w:rFonts w:cs="B Nazanin"/>
          <w:sz w:val="24"/>
          <w:szCs w:val="24"/>
        </w:rPr>
      </w:pPr>
      <w:r w:rsidRPr="003B4260">
        <w:rPr>
          <w:rFonts w:cs="B Nazanin" w:hint="cs"/>
          <w:sz w:val="24"/>
          <w:szCs w:val="24"/>
          <w:rtl/>
        </w:rPr>
        <w:t xml:space="preserve">مشاهده مستندات مربوطه به  </w:t>
      </w:r>
      <w:r w:rsidR="00C558A8" w:rsidRPr="003B4260">
        <w:rPr>
          <w:rFonts w:cs="B Nazanin" w:hint="cs"/>
          <w:sz w:val="24"/>
          <w:szCs w:val="24"/>
          <w:rtl/>
        </w:rPr>
        <w:t xml:space="preserve">پیگیری و نظارت </w:t>
      </w:r>
      <w:r w:rsidRPr="003B4260">
        <w:rPr>
          <w:rFonts w:cs="B Nazanin" w:hint="cs"/>
          <w:sz w:val="24"/>
          <w:szCs w:val="24"/>
          <w:rtl/>
        </w:rPr>
        <w:t xml:space="preserve">مراقب سلامت /بهورز </w:t>
      </w:r>
      <w:r w:rsidR="00C558A8" w:rsidRPr="003B4260">
        <w:rPr>
          <w:rFonts w:cs="B Nazanin" w:hint="cs"/>
          <w:sz w:val="24"/>
          <w:szCs w:val="24"/>
          <w:rtl/>
        </w:rPr>
        <w:t xml:space="preserve">بر اجرای دستورالعمل کشوری مکمل یاری آهن و ویتامین </w:t>
      </w:r>
      <w:r w:rsidR="00C558A8" w:rsidRPr="003B4260">
        <w:rPr>
          <w:rFonts w:cs="B Nazanin"/>
          <w:sz w:val="24"/>
          <w:szCs w:val="24"/>
        </w:rPr>
        <w:t>D3</w:t>
      </w:r>
      <w:r w:rsidR="00C558A8" w:rsidRPr="003B4260">
        <w:rPr>
          <w:rFonts w:cs="B Nazanin" w:hint="cs"/>
          <w:sz w:val="24"/>
          <w:szCs w:val="24"/>
          <w:rtl/>
        </w:rPr>
        <w:t xml:space="preserve"> </w:t>
      </w:r>
    </w:p>
    <w:p w:rsidR="00C41B32" w:rsidRPr="003B4260" w:rsidRDefault="00C41B32" w:rsidP="002749FD">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 xml:space="preserve">پیگیری و نظارت  برنامه بالای </w:t>
      </w:r>
      <w:r w:rsidR="002749FD">
        <w:rPr>
          <w:rFonts w:ascii="Times New Roman" w:hAnsi="Times New Roman" w:cs="B Nazanin" w:hint="cs"/>
          <w:sz w:val="24"/>
          <w:szCs w:val="24"/>
          <w:rtl/>
        </w:rPr>
        <w:t xml:space="preserve">70 </w:t>
      </w:r>
      <w:r w:rsidRPr="003B4260">
        <w:rPr>
          <w:rFonts w:ascii="Times New Roman" w:hAnsi="Times New Roman" w:cs="B Nazanin" w:hint="cs"/>
          <w:sz w:val="24"/>
          <w:szCs w:val="24"/>
          <w:rtl/>
        </w:rPr>
        <w:t>در صد مدارس تحت پوشش(2 امتیاز)</w:t>
      </w:r>
    </w:p>
    <w:p w:rsidR="00C41B32" w:rsidRPr="003B4260" w:rsidRDefault="00C41B32" w:rsidP="002749FD">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70-</w:t>
      </w:r>
      <w:r w:rsidR="002749FD">
        <w:rPr>
          <w:rFonts w:ascii="Times New Roman" w:hAnsi="Times New Roman" w:cs="B Nazanin" w:hint="cs"/>
          <w:sz w:val="24"/>
          <w:szCs w:val="24"/>
          <w:rtl/>
        </w:rPr>
        <w:t xml:space="preserve">50 </w:t>
      </w:r>
      <w:r w:rsidRPr="003B4260">
        <w:rPr>
          <w:rFonts w:ascii="Times New Roman" w:hAnsi="Times New Roman" w:cs="B Nazanin" w:hint="cs"/>
          <w:sz w:val="24"/>
          <w:szCs w:val="24"/>
          <w:rtl/>
        </w:rPr>
        <w:t>در صد مدارس تحت پوشش(1 امتیاز)</w:t>
      </w:r>
    </w:p>
    <w:p w:rsidR="00C41B32" w:rsidRPr="003B4260" w:rsidRDefault="00C41B32" w:rsidP="00C41B32">
      <w:pPr>
        <w:pStyle w:val="ListParagraph"/>
        <w:tabs>
          <w:tab w:val="right" w:pos="459"/>
          <w:tab w:val="right" w:pos="655"/>
          <w:tab w:val="right" w:pos="802"/>
        </w:tabs>
        <w:rPr>
          <w:rFonts w:cs="B Nazanin"/>
          <w:sz w:val="24"/>
          <w:szCs w:val="24"/>
        </w:rPr>
      </w:pPr>
      <w:r w:rsidRPr="003B4260">
        <w:rPr>
          <w:rFonts w:ascii="Times New Roman" w:hAnsi="Times New Roman" w:cs="B Nazanin" w:hint="cs"/>
          <w:sz w:val="24"/>
          <w:szCs w:val="24"/>
          <w:rtl/>
        </w:rPr>
        <w:t>پیگیری و نظارت  برنامه زیر 50</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پوشش(صفر امتیاز)</w:t>
      </w:r>
    </w:p>
    <w:p w:rsidR="00C558A8" w:rsidRPr="003B4260" w:rsidRDefault="006971FC" w:rsidP="00234B58">
      <w:pPr>
        <w:pStyle w:val="ListParagraph"/>
        <w:numPr>
          <w:ilvl w:val="0"/>
          <w:numId w:val="46"/>
        </w:numPr>
        <w:ind w:hanging="376"/>
        <w:rPr>
          <w:rFonts w:cs="B Nazanin"/>
          <w:sz w:val="24"/>
          <w:szCs w:val="24"/>
        </w:rPr>
      </w:pPr>
      <w:r w:rsidRPr="003B4260">
        <w:rPr>
          <w:rFonts w:cs="B Nazanin" w:hint="cs"/>
          <w:sz w:val="24"/>
          <w:szCs w:val="24"/>
          <w:rtl/>
        </w:rPr>
        <w:t xml:space="preserve">مشاهده مستندات مربوطه به  </w:t>
      </w:r>
      <w:r w:rsidR="00C558A8" w:rsidRPr="003B4260">
        <w:rPr>
          <w:rFonts w:cs="B Nazanin" w:hint="cs"/>
          <w:sz w:val="24"/>
          <w:szCs w:val="24"/>
          <w:rtl/>
        </w:rPr>
        <w:t>پیگیری و نظارت</w:t>
      </w:r>
      <w:r w:rsidRPr="003B4260">
        <w:rPr>
          <w:rFonts w:cs="B Nazanin" w:hint="cs"/>
          <w:sz w:val="24"/>
          <w:szCs w:val="24"/>
          <w:rtl/>
        </w:rPr>
        <w:t xml:space="preserve"> مراقب سلامت /بهورز</w:t>
      </w:r>
      <w:r w:rsidR="00C558A8" w:rsidRPr="003B4260">
        <w:rPr>
          <w:rFonts w:cs="B Nazanin" w:hint="cs"/>
          <w:sz w:val="24"/>
          <w:szCs w:val="24"/>
          <w:rtl/>
        </w:rPr>
        <w:t xml:space="preserve"> بر اجرای دستورالعمل کشوری</w:t>
      </w:r>
      <w:r w:rsidR="00C558A8" w:rsidRPr="003B4260">
        <w:rPr>
          <w:rFonts w:cs="B Nazanin"/>
          <w:sz w:val="24"/>
          <w:szCs w:val="24"/>
        </w:rPr>
        <w:t xml:space="preserve"> </w:t>
      </w:r>
      <w:r w:rsidR="00C558A8" w:rsidRPr="003B4260">
        <w:rPr>
          <w:rFonts w:cs="B Nazanin" w:hint="cs"/>
          <w:sz w:val="24"/>
          <w:szCs w:val="24"/>
          <w:rtl/>
        </w:rPr>
        <w:t xml:space="preserve">شیر مدرسه </w:t>
      </w:r>
    </w:p>
    <w:p w:rsidR="00C41B32" w:rsidRPr="003B4260" w:rsidRDefault="00C41B32" w:rsidP="00C41B32">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بالای 70در صد مدارس تحت پوشش(2 امتیاز)</w:t>
      </w:r>
    </w:p>
    <w:p w:rsidR="00C41B32" w:rsidRPr="003B4260" w:rsidRDefault="00C41B32" w:rsidP="00C41B32">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پیگیری و نظارت  برنامه 70-50در صد مدارس تحت پوشش(1 امتیاز)</w:t>
      </w:r>
    </w:p>
    <w:p w:rsidR="00C41B32" w:rsidRPr="003B4260" w:rsidRDefault="00C41B32" w:rsidP="00C41B32">
      <w:pPr>
        <w:pStyle w:val="ListParagraph"/>
        <w:tabs>
          <w:tab w:val="right" w:pos="459"/>
          <w:tab w:val="right" w:pos="655"/>
          <w:tab w:val="right" w:pos="802"/>
        </w:tabs>
        <w:rPr>
          <w:rFonts w:cs="B Nazanin"/>
          <w:sz w:val="24"/>
          <w:szCs w:val="24"/>
        </w:rPr>
      </w:pPr>
      <w:r w:rsidRPr="003B4260">
        <w:rPr>
          <w:rFonts w:ascii="Times New Roman" w:hAnsi="Times New Roman" w:cs="B Nazanin" w:hint="cs"/>
          <w:sz w:val="24"/>
          <w:szCs w:val="24"/>
          <w:rtl/>
        </w:rPr>
        <w:t>پیگیری و نظارت  برنامه زیر 50در صد مدارس تحت پوشش(صفر امتیاز)</w:t>
      </w:r>
    </w:p>
    <w:p w:rsidR="00C558A8" w:rsidRPr="003B4260" w:rsidRDefault="00C558A8" w:rsidP="00D7541F">
      <w:pPr>
        <w:tabs>
          <w:tab w:val="right" w:pos="459"/>
        </w:tabs>
        <w:bidi/>
        <w:spacing w:after="0"/>
        <w:rPr>
          <w:rFonts w:cs="B Nazanin"/>
          <w:b/>
          <w:bCs/>
          <w:i/>
          <w:iCs/>
          <w:sz w:val="24"/>
          <w:szCs w:val="24"/>
          <w:rtl/>
        </w:rPr>
      </w:pPr>
      <w:r w:rsidRPr="003B4260">
        <w:rPr>
          <w:rFonts w:cs="B Nazanin" w:hint="cs"/>
          <w:b/>
          <w:bCs/>
          <w:i/>
          <w:iCs/>
          <w:sz w:val="24"/>
          <w:szCs w:val="24"/>
          <w:rtl/>
        </w:rPr>
        <w:t>برنامه فعالیت بدنی:</w:t>
      </w:r>
    </w:p>
    <w:p w:rsidR="00C558A8" w:rsidRPr="003B4260" w:rsidRDefault="00195910" w:rsidP="00024223">
      <w:pPr>
        <w:pStyle w:val="ListParagraph"/>
        <w:numPr>
          <w:ilvl w:val="0"/>
          <w:numId w:val="47"/>
        </w:numPr>
        <w:tabs>
          <w:tab w:val="right" w:pos="459"/>
        </w:tabs>
        <w:spacing w:after="0"/>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 xml:space="preserve">هماهنگی و نظارت بر اجرای تمرینات کششی در </w:t>
      </w:r>
      <w:r w:rsidR="00024223" w:rsidRPr="003B4260">
        <w:rPr>
          <w:rFonts w:cs="B Nazanin" w:hint="cs"/>
          <w:sz w:val="24"/>
          <w:szCs w:val="24"/>
          <w:rtl/>
        </w:rPr>
        <w:t>مدرسه</w:t>
      </w:r>
      <w:r w:rsidR="00C558A8" w:rsidRPr="003B4260">
        <w:rPr>
          <w:rFonts w:cs="B Nazanin" w:hint="cs"/>
          <w:sz w:val="24"/>
          <w:szCs w:val="24"/>
          <w:rtl/>
        </w:rPr>
        <w:t xml:space="preserve"> </w:t>
      </w:r>
    </w:p>
    <w:p w:rsidR="00B25FC8" w:rsidRPr="003B4260" w:rsidRDefault="00B25FC8" w:rsidP="00B25FC8">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تمرینات کششی در بالای 70در صد مدارس تحت پوشش(2 امتیاز)</w:t>
      </w:r>
    </w:p>
    <w:p w:rsidR="00B25FC8" w:rsidRPr="003B4260" w:rsidRDefault="00B25FC8" w:rsidP="00B25FC8">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تمرینات کششی در 70-50در صد مدارس تحت پوشش(1 امتیاز)</w:t>
      </w:r>
    </w:p>
    <w:p w:rsidR="00B25FC8" w:rsidRPr="003B4260" w:rsidRDefault="00B25FC8" w:rsidP="00B25FC8">
      <w:pPr>
        <w:pStyle w:val="ListParagraph"/>
        <w:tabs>
          <w:tab w:val="right" w:pos="459"/>
        </w:tabs>
        <w:spacing w:after="0"/>
        <w:rPr>
          <w:rFonts w:cs="B Nazanin"/>
          <w:sz w:val="24"/>
          <w:szCs w:val="24"/>
        </w:rPr>
      </w:pPr>
      <w:r w:rsidRPr="003B4260">
        <w:rPr>
          <w:rFonts w:ascii="Times New Roman" w:hAnsi="Times New Roman" w:cs="B Nazanin" w:hint="cs"/>
          <w:sz w:val="24"/>
          <w:szCs w:val="24"/>
          <w:rtl/>
        </w:rPr>
        <w:lastRenderedPageBreak/>
        <w:t>اجرای تمرینات کششی در زیر 50در صد مدارس تحت پوشش(صفر امتیاز)</w:t>
      </w:r>
    </w:p>
    <w:p w:rsidR="00C558A8" w:rsidRPr="003B4260" w:rsidRDefault="00195910" w:rsidP="00234B58">
      <w:pPr>
        <w:pStyle w:val="ListParagraph"/>
        <w:numPr>
          <w:ilvl w:val="0"/>
          <w:numId w:val="47"/>
        </w:numPr>
        <w:tabs>
          <w:tab w:val="right" w:pos="459"/>
        </w:tabs>
        <w:spacing w:after="0"/>
        <w:rPr>
          <w:rFonts w:cs="B Nazanin"/>
          <w:b/>
          <w:bCs/>
          <w:sz w:val="24"/>
          <w:szCs w:val="24"/>
        </w:rPr>
      </w:pPr>
      <w:r w:rsidRPr="003B4260">
        <w:rPr>
          <w:rFonts w:cs="B Nazanin" w:hint="cs"/>
          <w:sz w:val="24"/>
          <w:szCs w:val="24"/>
          <w:rtl/>
        </w:rPr>
        <w:t xml:space="preserve">مشاهده و بررسی </w:t>
      </w:r>
      <w:r w:rsidR="00C558A8" w:rsidRPr="003B4260">
        <w:rPr>
          <w:rFonts w:cs="B Nazanin" w:hint="cs"/>
          <w:sz w:val="24"/>
          <w:szCs w:val="24"/>
          <w:rtl/>
        </w:rPr>
        <w:t>انجام مداخلات مناسب برای نوجوانان و دانش آموزان دارای فعالیت بدنی نامطلوب</w:t>
      </w:r>
    </w:p>
    <w:p w:rsidR="00D637B5" w:rsidRPr="003B4260" w:rsidRDefault="00D637B5" w:rsidP="00D637B5">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برنامه</w:t>
      </w:r>
      <w:r w:rsidR="001C411D" w:rsidRPr="003B4260">
        <w:rPr>
          <w:rFonts w:ascii="Times New Roman" w:hAnsi="Times New Roman" w:cs="B Nazanin" w:hint="cs"/>
          <w:sz w:val="24"/>
          <w:szCs w:val="24"/>
          <w:rtl/>
        </w:rPr>
        <w:t xml:space="preserve"> در</w:t>
      </w:r>
      <w:r w:rsidRPr="003B4260">
        <w:rPr>
          <w:rFonts w:ascii="Times New Roman" w:hAnsi="Times New Roman" w:cs="B Nazanin" w:hint="cs"/>
          <w:sz w:val="24"/>
          <w:szCs w:val="24"/>
          <w:rtl/>
        </w:rPr>
        <w:t xml:space="preserve"> بالای 70در صد مدارس تحت پوشش(2 امتیاز)</w:t>
      </w:r>
    </w:p>
    <w:p w:rsidR="00D637B5" w:rsidRPr="003B4260" w:rsidRDefault="00D637B5" w:rsidP="002749FD">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     اجرای برنامه در 70-</w:t>
      </w:r>
      <w:r w:rsidR="002749FD">
        <w:rPr>
          <w:rFonts w:ascii="Times New Roman" w:hAnsi="Times New Roman" w:cs="B Nazanin" w:hint="cs"/>
          <w:sz w:val="24"/>
          <w:szCs w:val="24"/>
          <w:rtl/>
        </w:rPr>
        <w:t xml:space="preserve">50 </w:t>
      </w:r>
      <w:r w:rsidRPr="003B4260">
        <w:rPr>
          <w:rFonts w:ascii="Times New Roman" w:hAnsi="Times New Roman" w:cs="B Nazanin" w:hint="cs"/>
          <w:sz w:val="24"/>
          <w:szCs w:val="24"/>
          <w:rtl/>
        </w:rPr>
        <w:t>در صد مدارس تحت پوشش(1 امتیاز)</w:t>
      </w:r>
    </w:p>
    <w:p w:rsidR="00D637B5" w:rsidRPr="003B4260" w:rsidRDefault="00D637B5" w:rsidP="00D637B5">
      <w:pPr>
        <w:pStyle w:val="ListParagraph"/>
        <w:tabs>
          <w:tab w:val="right" w:pos="459"/>
          <w:tab w:val="right" w:pos="655"/>
          <w:tab w:val="right" w:pos="802"/>
        </w:tabs>
        <w:rPr>
          <w:rFonts w:cs="B Nazanin"/>
          <w:sz w:val="24"/>
          <w:szCs w:val="24"/>
        </w:rPr>
      </w:pPr>
      <w:r w:rsidRPr="003B4260">
        <w:rPr>
          <w:rFonts w:ascii="Times New Roman" w:hAnsi="Times New Roman" w:cs="B Nazanin" w:hint="cs"/>
          <w:sz w:val="24"/>
          <w:szCs w:val="24"/>
          <w:rtl/>
        </w:rPr>
        <w:t>اجرای برنامه در زیر 50</w:t>
      </w:r>
      <w:r w:rsidR="002749FD">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پوشش(صفر امتیاز)</w:t>
      </w:r>
    </w:p>
    <w:p w:rsidR="00C558A8" w:rsidRPr="003B4260" w:rsidRDefault="00C558A8" w:rsidP="00C558A8">
      <w:pPr>
        <w:bidi/>
        <w:spacing w:after="0"/>
        <w:ind w:left="175"/>
        <w:jc w:val="both"/>
        <w:rPr>
          <w:rFonts w:cs="B Nazanin"/>
          <w:b/>
          <w:bCs/>
          <w:i/>
          <w:iCs/>
          <w:sz w:val="24"/>
          <w:szCs w:val="24"/>
          <w:rtl/>
        </w:rPr>
      </w:pPr>
      <w:r w:rsidRPr="003B4260">
        <w:rPr>
          <w:rFonts w:cs="B Nazanin" w:hint="cs"/>
          <w:sz w:val="24"/>
          <w:szCs w:val="24"/>
          <w:rtl/>
        </w:rPr>
        <w:t>.</w:t>
      </w:r>
      <w:r w:rsidRPr="003B4260">
        <w:rPr>
          <w:rFonts w:cs="B Nazanin" w:hint="cs"/>
          <w:b/>
          <w:bCs/>
          <w:i/>
          <w:iCs/>
          <w:sz w:val="24"/>
          <w:szCs w:val="24"/>
          <w:rtl/>
        </w:rPr>
        <w:t>جهت اجرای مطلوب برنامه  تمرینات کششی،  که در راستای مداخلات مدرسه محور برای افزایش فعالیت بدنی دانش آموزان می باشد موارد زیر لازم است در نظر گرفته شود :</w:t>
      </w:r>
    </w:p>
    <w:p w:rsidR="00C558A8" w:rsidRPr="003B4260" w:rsidRDefault="00C558A8" w:rsidP="00024223">
      <w:pPr>
        <w:bidi/>
        <w:spacing w:after="0"/>
        <w:ind w:left="360"/>
        <w:jc w:val="both"/>
        <w:rPr>
          <w:rFonts w:cs="B Nazanin"/>
          <w:sz w:val="24"/>
          <w:szCs w:val="24"/>
          <w:rtl/>
        </w:rPr>
      </w:pPr>
      <w:r w:rsidRPr="003B4260">
        <w:rPr>
          <w:rFonts w:cs="B Nazanin" w:hint="cs"/>
          <w:sz w:val="24"/>
          <w:szCs w:val="24"/>
          <w:rtl/>
        </w:rPr>
        <w:t xml:space="preserve">1 </w:t>
      </w:r>
      <w:r w:rsidRPr="003B4260">
        <w:rPr>
          <w:rFonts w:ascii="Times New Roman" w:hAnsi="Times New Roman" w:cs="B Nazanin" w:hint="cs"/>
          <w:sz w:val="24"/>
          <w:szCs w:val="24"/>
          <w:rtl/>
        </w:rPr>
        <w:t xml:space="preserve">- </w:t>
      </w:r>
      <w:r w:rsidRPr="003B4260">
        <w:rPr>
          <w:rFonts w:cs="B Nazanin" w:hint="cs"/>
          <w:sz w:val="24"/>
          <w:szCs w:val="24"/>
          <w:rtl/>
        </w:rPr>
        <w:t>تعمیم آموزش انجام فعالیت بدنی مطلوب برای نوجوانان و دانش آموزان  تا 18 سال، روزانه 60 دقیقه با شدت متوسط و شدید و برای افراد بالای 18 سال، روزانه 30 دقیقه فعالیت بدنی متوسط جهت حفظ سلامتی و کرامت انسانی در مدرسه می باشد.</w:t>
      </w:r>
    </w:p>
    <w:p w:rsidR="00C558A8" w:rsidRPr="003B4260" w:rsidRDefault="00C558A8" w:rsidP="00024223">
      <w:pPr>
        <w:bidi/>
        <w:spacing w:after="0"/>
        <w:ind w:left="360"/>
        <w:jc w:val="both"/>
        <w:rPr>
          <w:rFonts w:cs="B Nazanin"/>
          <w:sz w:val="24"/>
          <w:szCs w:val="24"/>
          <w:rtl/>
        </w:rPr>
      </w:pPr>
      <w:r w:rsidRPr="003B4260">
        <w:rPr>
          <w:rFonts w:cs="B Nazanin" w:hint="cs"/>
          <w:sz w:val="24"/>
          <w:szCs w:val="24"/>
          <w:rtl/>
        </w:rPr>
        <w:t>2</w:t>
      </w:r>
      <w:r w:rsidRPr="003B4260">
        <w:rPr>
          <w:rFonts w:ascii="Times New Roman" w:hAnsi="Times New Roman" w:cs="B Nazanin" w:hint="cs"/>
          <w:sz w:val="24"/>
          <w:szCs w:val="24"/>
          <w:rtl/>
        </w:rPr>
        <w:t>-</w:t>
      </w:r>
      <w:r w:rsidRPr="003B4260">
        <w:rPr>
          <w:rFonts w:cs="B Nazanin" w:hint="cs"/>
          <w:sz w:val="24"/>
          <w:szCs w:val="24"/>
          <w:rtl/>
        </w:rPr>
        <w:t xml:space="preserve"> تهیه شعارها و پیام های آموزشی مختصر و مفید که در زمان های 3 تا 5 دقیقه توسط معلمان ، یا به صورت گروهی توسط دانش آموزان قابل </w:t>
      </w:r>
      <w:r w:rsidR="00A920A7" w:rsidRPr="003B4260">
        <w:rPr>
          <w:rFonts w:cs="B Nazanin" w:hint="cs"/>
          <w:sz w:val="24"/>
          <w:szCs w:val="24"/>
          <w:rtl/>
        </w:rPr>
        <w:t>ارایه</w:t>
      </w:r>
      <w:r w:rsidRPr="003B4260">
        <w:rPr>
          <w:rFonts w:cs="B Nazanin" w:hint="cs"/>
          <w:sz w:val="24"/>
          <w:szCs w:val="24"/>
          <w:rtl/>
        </w:rPr>
        <w:t xml:space="preserve">، مهیج و شادی بخش بوده که در صورت تکرار ملال آور نباشد. </w:t>
      </w:r>
    </w:p>
    <w:p w:rsidR="00C558A8" w:rsidRPr="003B4260" w:rsidRDefault="00C558A8" w:rsidP="00127FA1">
      <w:pPr>
        <w:bidi/>
        <w:spacing w:after="0"/>
        <w:ind w:left="360"/>
        <w:jc w:val="both"/>
        <w:rPr>
          <w:rFonts w:cs="B Nazanin"/>
          <w:sz w:val="24"/>
          <w:szCs w:val="24"/>
          <w:rtl/>
        </w:rPr>
      </w:pPr>
      <w:r w:rsidRPr="003B4260">
        <w:rPr>
          <w:rFonts w:cs="B Nazanin" w:hint="cs"/>
          <w:sz w:val="24"/>
          <w:szCs w:val="24"/>
          <w:rtl/>
        </w:rPr>
        <w:t xml:space="preserve">3 </w:t>
      </w:r>
      <w:r w:rsidRPr="003B4260">
        <w:rPr>
          <w:rFonts w:ascii="Times New Roman" w:hAnsi="Times New Roman" w:cs="B Nazanin" w:hint="cs"/>
          <w:sz w:val="24"/>
          <w:szCs w:val="24"/>
          <w:rtl/>
        </w:rPr>
        <w:t>-</w:t>
      </w:r>
      <w:r w:rsidRPr="003B4260">
        <w:rPr>
          <w:rFonts w:cs="B Nazanin" w:hint="cs"/>
          <w:sz w:val="24"/>
          <w:szCs w:val="24"/>
          <w:rtl/>
        </w:rPr>
        <w:t xml:space="preserve"> نصب پوستر آموزشی تمرینات کششی که تدوین علمی و نحوه اجرای آن توسط دانش آموزان، می تواند الگوهای هماهنگی، نظم، تبعیت از رهبری و کار گروهی و غیره را برای آن ها تداعی کند. </w:t>
      </w:r>
    </w:p>
    <w:p w:rsidR="00C558A8" w:rsidRPr="003B4260" w:rsidRDefault="00C558A8" w:rsidP="00024223">
      <w:pPr>
        <w:tabs>
          <w:tab w:val="right" w:pos="459"/>
        </w:tabs>
        <w:bidi/>
        <w:spacing w:after="0"/>
        <w:rPr>
          <w:rFonts w:cs="B Nazanin"/>
          <w:b/>
          <w:bCs/>
          <w:i/>
          <w:iCs/>
          <w:sz w:val="24"/>
          <w:szCs w:val="24"/>
          <w:rtl/>
        </w:rPr>
      </w:pPr>
      <w:r w:rsidRPr="003B4260">
        <w:rPr>
          <w:rFonts w:cs="B Nazanin" w:hint="cs"/>
          <w:b/>
          <w:bCs/>
          <w:i/>
          <w:iCs/>
          <w:sz w:val="24"/>
          <w:szCs w:val="24"/>
          <w:rtl/>
        </w:rPr>
        <w:t>برنامه سوانح و حوادث:</w:t>
      </w:r>
    </w:p>
    <w:p w:rsidR="00C558A8" w:rsidRPr="003B4260" w:rsidRDefault="000B1274" w:rsidP="00234B58">
      <w:pPr>
        <w:pStyle w:val="ListParagraph"/>
        <w:numPr>
          <w:ilvl w:val="0"/>
          <w:numId w:val="48"/>
        </w:numPr>
        <w:tabs>
          <w:tab w:val="right" w:pos="459"/>
        </w:tabs>
        <w:rPr>
          <w:rFonts w:cs="B Nazanin"/>
          <w:sz w:val="24"/>
          <w:szCs w:val="24"/>
        </w:rPr>
      </w:pPr>
      <w:r w:rsidRPr="003B4260">
        <w:rPr>
          <w:rFonts w:cs="B Nazanin" w:hint="cs"/>
          <w:sz w:val="24"/>
          <w:szCs w:val="24"/>
          <w:rtl/>
        </w:rPr>
        <w:t>مشاهده مستندات ( فرم سوانح و حوادث در مدرسه)</w:t>
      </w:r>
      <w:r w:rsidR="0043609A">
        <w:rPr>
          <w:rFonts w:cs="B Nazanin" w:hint="cs"/>
          <w:sz w:val="24"/>
          <w:szCs w:val="24"/>
          <w:rtl/>
        </w:rPr>
        <w:t xml:space="preserve"> </w:t>
      </w:r>
      <w:r w:rsidR="00C558A8" w:rsidRPr="003B4260">
        <w:rPr>
          <w:rFonts w:cs="B Nazanin" w:hint="cs"/>
          <w:sz w:val="24"/>
          <w:szCs w:val="24"/>
          <w:rtl/>
        </w:rPr>
        <w:t xml:space="preserve">شناسایی موارد سوانح و حوادث در مدرسه و تعیین الویت ها در گروه هدف </w:t>
      </w:r>
    </w:p>
    <w:p w:rsidR="00BE43B8" w:rsidRPr="003B4260" w:rsidRDefault="00BE43B8" w:rsidP="00024223">
      <w:pPr>
        <w:pStyle w:val="ListParagraph"/>
        <w:tabs>
          <w:tab w:val="right" w:pos="459"/>
        </w:tabs>
        <w:spacing w:after="0"/>
        <w:ind w:left="627" w:firstLine="93"/>
        <w:rPr>
          <w:rFonts w:ascii="Times New Roman" w:hAnsi="Times New Roman" w:cs="B Nazanin"/>
          <w:sz w:val="24"/>
          <w:szCs w:val="24"/>
          <w:rtl/>
        </w:rPr>
      </w:pPr>
      <w:r w:rsidRPr="003B4260">
        <w:rPr>
          <w:rFonts w:ascii="Times New Roman" w:hAnsi="Times New Roman" w:cs="B Nazanin" w:hint="cs"/>
          <w:sz w:val="24"/>
          <w:szCs w:val="24"/>
          <w:rtl/>
        </w:rPr>
        <w:t>شناسایی و اولویت بندی موارد سوانح و حوادث در بالای 70در صد مدارس تحت پوشش(2 امتیاز)</w:t>
      </w:r>
    </w:p>
    <w:p w:rsidR="00BE43B8" w:rsidRPr="003B4260" w:rsidRDefault="00024223" w:rsidP="00024223">
      <w:pPr>
        <w:tabs>
          <w:tab w:val="right" w:pos="459"/>
        </w:tabs>
        <w:bidi/>
        <w:spacing w:after="0"/>
        <w:rPr>
          <w:rFonts w:ascii="Times New Roman" w:hAnsi="Times New Roman" w:cs="B Nazanin"/>
          <w:sz w:val="24"/>
          <w:szCs w:val="24"/>
          <w:rtl/>
        </w:rPr>
      </w:pPr>
      <w:r w:rsidRPr="003B4260">
        <w:rPr>
          <w:rFonts w:ascii="Times New Roman" w:hAnsi="Times New Roman" w:cs="B Nazanin" w:hint="cs"/>
          <w:sz w:val="24"/>
          <w:szCs w:val="24"/>
          <w:rtl/>
        </w:rPr>
        <w:t xml:space="preserve">           </w:t>
      </w:r>
      <w:r w:rsidR="00BE43B8" w:rsidRPr="003B4260">
        <w:rPr>
          <w:rFonts w:ascii="Times New Roman" w:hAnsi="Times New Roman" w:cs="B Nazanin" w:hint="cs"/>
          <w:sz w:val="24"/>
          <w:szCs w:val="24"/>
          <w:rtl/>
        </w:rPr>
        <w:t xml:space="preserve"> شناسایی و اولویت بندی موارد سوانح و حوادث در 70-50</w:t>
      </w:r>
      <w:r w:rsidR="0043609A">
        <w:rPr>
          <w:rFonts w:ascii="Times New Roman" w:hAnsi="Times New Roman" w:cs="B Nazanin" w:hint="cs"/>
          <w:sz w:val="24"/>
          <w:szCs w:val="24"/>
          <w:rtl/>
        </w:rPr>
        <w:t xml:space="preserve"> </w:t>
      </w:r>
      <w:r w:rsidR="00BE43B8" w:rsidRPr="003B4260">
        <w:rPr>
          <w:rFonts w:ascii="Times New Roman" w:hAnsi="Times New Roman" w:cs="B Nazanin" w:hint="cs"/>
          <w:sz w:val="24"/>
          <w:szCs w:val="24"/>
          <w:rtl/>
        </w:rPr>
        <w:t>در صد مدارس تحت پوشش(1 امتیاز)</w:t>
      </w:r>
    </w:p>
    <w:p w:rsidR="00BE43B8" w:rsidRPr="003B4260" w:rsidRDefault="00024223" w:rsidP="00024223">
      <w:pPr>
        <w:tabs>
          <w:tab w:val="right" w:pos="459"/>
          <w:tab w:val="right" w:pos="655"/>
          <w:tab w:val="right" w:pos="802"/>
        </w:tabs>
        <w:bidi/>
        <w:spacing w:after="0"/>
        <w:rPr>
          <w:rFonts w:cs="B Nazanin"/>
          <w:sz w:val="24"/>
          <w:szCs w:val="24"/>
        </w:rPr>
      </w:pPr>
      <w:r w:rsidRPr="003B4260">
        <w:rPr>
          <w:rFonts w:ascii="Times New Roman" w:hAnsi="Times New Roman" w:cs="B Nazanin" w:hint="cs"/>
          <w:sz w:val="24"/>
          <w:szCs w:val="24"/>
          <w:rtl/>
        </w:rPr>
        <w:t xml:space="preserve">           </w:t>
      </w:r>
      <w:r w:rsidR="00BE43B8" w:rsidRPr="003B4260">
        <w:rPr>
          <w:rFonts w:ascii="Times New Roman" w:hAnsi="Times New Roman" w:cs="B Nazanin" w:hint="cs"/>
          <w:sz w:val="24"/>
          <w:szCs w:val="24"/>
          <w:rtl/>
        </w:rPr>
        <w:t xml:space="preserve">شناسایی و اولویت بندی موارد سوانح و حوادث </w:t>
      </w:r>
      <w:r w:rsidR="00BE43B8" w:rsidRPr="003B4260">
        <w:rPr>
          <w:rFonts w:ascii="Times New Roman" w:hAnsi="Times New Roman" w:cs="B Nazanin" w:hint="cs"/>
          <w:sz w:val="24"/>
          <w:szCs w:val="24"/>
          <w:rtl/>
          <w:lang w:bidi="fa-IR"/>
        </w:rPr>
        <w:t>در</w:t>
      </w:r>
      <w:r w:rsidR="00BE43B8" w:rsidRPr="003B4260">
        <w:rPr>
          <w:rFonts w:ascii="Times New Roman" w:hAnsi="Times New Roman" w:cs="B Nazanin" w:hint="cs"/>
          <w:sz w:val="24"/>
          <w:szCs w:val="24"/>
          <w:rtl/>
        </w:rPr>
        <w:t xml:space="preserve"> زیر 50</w:t>
      </w:r>
      <w:r w:rsidR="0043609A">
        <w:rPr>
          <w:rFonts w:ascii="Times New Roman" w:hAnsi="Times New Roman" w:cs="B Nazanin" w:hint="cs"/>
          <w:sz w:val="24"/>
          <w:szCs w:val="24"/>
          <w:rtl/>
        </w:rPr>
        <w:t xml:space="preserve"> </w:t>
      </w:r>
      <w:r w:rsidR="00BE43B8" w:rsidRPr="003B4260">
        <w:rPr>
          <w:rFonts w:ascii="Times New Roman" w:hAnsi="Times New Roman" w:cs="B Nazanin" w:hint="cs"/>
          <w:sz w:val="24"/>
          <w:szCs w:val="24"/>
          <w:rtl/>
        </w:rPr>
        <w:t>در صد مدارس تحت پوشش(صفر امتیاز)</w:t>
      </w:r>
    </w:p>
    <w:p w:rsidR="00C558A8" w:rsidRPr="003B4260" w:rsidRDefault="006A2586" w:rsidP="00234B58">
      <w:pPr>
        <w:pStyle w:val="ListParagraph"/>
        <w:numPr>
          <w:ilvl w:val="0"/>
          <w:numId w:val="48"/>
        </w:numPr>
        <w:tabs>
          <w:tab w:val="right" w:pos="459"/>
        </w:tabs>
        <w:rPr>
          <w:rFonts w:cs="B Nazanin"/>
          <w:sz w:val="24"/>
          <w:szCs w:val="24"/>
        </w:rPr>
      </w:pPr>
      <w:r w:rsidRPr="003B4260">
        <w:rPr>
          <w:rFonts w:cs="B Nazanin" w:hint="cs"/>
          <w:sz w:val="24"/>
          <w:szCs w:val="24"/>
          <w:rtl/>
        </w:rPr>
        <w:t xml:space="preserve">مشاهده مستندات مربوط به </w:t>
      </w:r>
      <w:r w:rsidR="00C558A8" w:rsidRPr="003B4260">
        <w:rPr>
          <w:rFonts w:cs="B Nazanin" w:hint="cs"/>
          <w:sz w:val="24"/>
          <w:szCs w:val="24"/>
          <w:rtl/>
        </w:rPr>
        <w:t xml:space="preserve">پیگیری انجام مداخلات قابل اجرا </w:t>
      </w:r>
      <w:r w:rsidR="004138B3" w:rsidRPr="003B4260">
        <w:rPr>
          <w:rFonts w:cs="B Nazanin" w:hint="cs"/>
          <w:sz w:val="24"/>
          <w:szCs w:val="24"/>
          <w:rtl/>
        </w:rPr>
        <w:t>(مداخلات آموزشی بیشتر در نظر می باشد)</w:t>
      </w:r>
    </w:p>
    <w:p w:rsidR="00C70A85" w:rsidRPr="003B4260" w:rsidRDefault="00C70A85" w:rsidP="00C70A85">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مداخلات قابل اجرای پیشگیری از  سوانح و حوادث در بالای 70در صد مدارس تحت پوشش(2 امتیاز)</w:t>
      </w:r>
    </w:p>
    <w:p w:rsidR="00C70A85" w:rsidRPr="003B4260" w:rsidRDefault="00C70A85" w:rsidP="00C70A85">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 xml:space="preserve">اجرای مداخلات قابل اجرای پیشگیری از  سوانح و حوادث </w:t>
      </w:r>
      <w:r w:rsidRPr="003B4260">
        <w:rPr>
          <w:rFonts w:ascii="Times New Roman" w:hAnsi="Times New Roman" w:cs="B Nazanin" w:hint="cs"/>
          <w:sz w:val="24"/>
          <w:szCs w:val="24"/>
          <w:rtl/>
          <w:lang w:bidi="ar-SA"/>
        </w:rPr>
        <w:t>در</w:t>
      </w:r>
      <w:r w:rsidRPr="003B4260">
        <w:rPr>
          <w:rFonts w:ascii="Times New Roman" w:hAnsi="Times New Roman" w:cs="B Nazanin" w:hint="cs"/>
          <w:sz w:val="24"/>
          <w:szCs w:val="24"/>
          <w:rtl/>
        </w:rPr>
        <w:t xml:space="preserve"> 70-50در صد مدارس تحت پوشش(1 امتیاز)</w:t>
      </w:r>
    </w:p>
    <w:p w:rsidR="00C70A85" w:rsidRPr="003B4260" w:rsidRDefault="00C70A85" w:rsidP="00C70A85">
      <w:pPr>
        <w:pStyle w:val="ListParagraph"/>
        <w:tabs>
          <w:tab w:val="right" w:pos="459"/>
          <w:tab w:val="right" w:pos="655"/>
          <w:tab w:val="right" w:pos="802"/>
        </w:tabs>
        <w:rPr>
          <w:rFonts w:cs="B Nazanin"/>
          <w:sz w:val="24"/>
          <w:szCs w:val="24"/>
        </w:rPr>
      </w:pPr>
      <w:r w:rsidRPr="003B4260">
        <w:rPr>
          <w:rFonts w:ascii="Times New Roman" w:hAnsi="Times New Roman" w:cs="B Nazanin" w:hint="cs"/>
          <w:sz w:val="24"/>
          <w:szCs w:val="24"/>
          <w:rtl/>
        </w:rPr>
        <w:lastRenderedPageBreak/>
        <w:t>اجرای مداخلات قابل اجرای پیشگیری از  سوانح و حوادث در زیر 50در صد مدارس تحت پوشش(صفر امتیاز)</w:t>
      </w:r>
    </w:p>
    <w:p w:rsidR="00C558A8" w:rsidRPr="003B4260" w:rsidRDefault="00C558A8" w:rsidP="006E133E">
      <w:pPr>
        <w:tabs>
          <w:tab w:val="right" w:pos="459"/>
          <w:tab w:val="right" w:pos="655"/>
          <w:tab w:val="right" w:pos="802"/>
        </w:tabs>
        <w:bidi/>
        <w:ind w:left="175"/>
        <w:rPr>
          <w:rFonts w:cs="B Nazanin"/>
          <w:sz w:val="24"/>
          <w:szCs w:val="24"/>
          <w:rtl/>
          <w:lang w:bidi="fa-IR"/>
        </w:rPr>
      </w:pPr>
      <w:r w:rsidRPr="003B4260">
        <w:rPr>
          <w:rFonts w:cs="B Nazanin" w:hint="cs"/>
          <w:sz w:val="24"/>
          <w:szCs w:val="24"/>
          <w:rtl/>
          <w:lang w:bidi="fa-IR"/>
        </w:rPr>
        <w:t xml:space="preserve">با استفاده از اطلاعات موجود در فرم سوانح و حوادث (در پرونده سلامت مدرسه)، موارد موجود بررسی و الویت انتخاب شود. براساس کتاب حوادث، سایر دستورالعمل های ارسالی و ... با توجه به متد </w:t>
      </w:r>
      <w:r w:rsidRPr="003B4260">
        <w:rPr>
          <w:rFonts w:cs="B Nazanin"/>
          <w:sz w:val="24"/>
          <w:szCs w:val="24"/>
          <w:lang w:bidi="fa-IR"/>
        </w:rPr>
        <w:t xml:space="preserve">C4D </w:t>
      </w:r>
      <w:r w:rsidRPr="003B4260">
        <w:rPr>
          <w:rFonts w:cs="B Nazanin" w:hint="cs"/>
          <w:sz w:val="24"/>
          <w:szCs w:val="24"/>
          <w:rtl/>
          <w:lang w:bidi="fa-IR"/>
        </w:rPr>
        <w:t xml:space="preserve"> و امکانات موجود، مداخلات لازم تدوین و اجرا شود. پایشگر، اجرای این مداخلات را همراه با مشاهده مستندات موجود، پیگیری نماید.</w:t>
      </w:r>
    </w:p>
    <w:p w:rsidR="00C558A8" w:rsidRPr="003B4260" w:rsidRDefault="00C558A8" w:rsidP="00024223">
      <w:pPr>
        <w:tabs>
          <w:tab w:val="right" w:pos="459"/>
          <w:tab w:val="right" w:pos="655"/>
          <w:tab w:val="right" w:pos="802"/>
        </w:tabs>
        <w:bidi/>
        <w:spacing w:after="0"/>
        <w:ind w:left="175"/>
        <w:rPr>
          <w:rFonts w:cs="B Nazanin"/>
          <w:b/>
          <w:bCs/>
          <w:i/>
          <w:iCs/>
          <w:sz w:val="24"/>
          <w:szCs w:val="24"/>
          <w:rtl/>
        </w:rPr>
      </w:pPr>
      <w:r w:rsidRPr="003B4260">
        <w:rPr>
          <w:rFonts w:cs="B Nazanin" w:hint="cs"/>
          <w:b/>
          <w:bCs/>
          <w:i/>
          <w:iCs/>
          <w:sz w:val="24"/>
          <w:szCs w:val="24"/>
          <w:rtl/>
        </w:rPr>
        <w:t>برنامه بهداشت بلوغ و سلامت باروری:</w:t>
      </w:r>
    </w:p>
    <w:p w:rsidR="00C558A8" w:rsidRPr="003B4260" w:rsidRDefault="000E0EC0" w:rsidP="00BA6AB1">
      <w:pPr>
        <w:pStyle w:val="ListParagraph"/>
        <w:numPr>
          <w:ilvl w:val="0"/>
          <w:numId w:val="13"/>
        </w:numPr>
        <w:tabs>
          <w:tab w:val="right" w:pos="459"/>
        </w:tabs>
        <w:ind w:hanging="545"/>
        <w:rPr>
          <w:rFonts w:cs="B Nazanin"/>
          <w:sz w:val="24"/>
          <w:szCs w:val="24"/>
        </w:rPr>
      </w:pPr>
      <w:r w:rsidRPr="003B4260">
        <w:rPr>
          <w:rFonts w:cs="B Nazanin" w:hint="cs"/>
          <w:sz w:val="24"/>
          <w:szCs w:val="24"/>
          <w:rtl/>
        </w:rPr>
        <w:t xml:space="preserve">مشاهده مستندات </w:t>
      </w:r>
      <w:r w:rsidR="00A920A7" w:rsidRPr="003B4260">
        <w:rPr>
          <w:rFonts w:cs="B Nazanin" w:hint="cs"/>
          <w:sz w:val="24"/>
          <w:szCs w:val="24"/>
          <w:rtl/>
        </w:rPr>
        <w:t>ارایه</w:t>
      </w:r>
      <w:r w:rsidR="00C558A8" w:rsidRPr="003B4260">
        <w:rPr>
          <w:rFonts w:cs="B Nazanin" w:hint="cs"/>
          <w:sz w:val="24"/>
          <w:szCs w:val="24"/>
          <w:rtl/>
        </w:rPr>
        <w:t xml:space="preserve"> آموزش های دوران بلوغ به گروه های هدف</w:t>
      </w:r>
    </w:p>
    <w:p w:rsidR="000E0EC0" w:rsidRPr="003B4260" w:rsidRDefault="000E0EC0" w:rsidP="004F2ED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 xml:space="preserve">اجرای آموزش </w:t>
      </w:r>
      <w:r w:rsidR="004F2ED1">
        <w:rPr>
          <w:rFonts w:ascii="Times New Roman" w:hAnsi="Times New Roman" w:cs="B Nazanin" w:hint="cs"/>
          <w:sz w:val="24"/>
          <w:szCs w:val="24"/>
          <w:rtl/>
        </w:rPr>
        <w:t xml:space="preserve">100-90 </w:t>
      </w:r>
      <w:r w:rsidRPr="003B4260">
        <w:rPr>
          <w:rFonts w:ascii="Times New Roman" w:hAnsi="Times New Roman" w:cs="B Nazanin" w:hint="cs"/>
          <w:sz w:val="24"/>
          <w:szCs w:val="24"/>
          <w:rtl/>
        </w:rPr>
        <w:t>در صد مدارس تحت پوشش(2 امتیاز)</w:t>
      </w:r>
    </w:p>
    <w:p w:rsidR="000E0EC0" w:rsidRPr="003B4260" w:rsidRDefault="000E0EC0" w:rsidP="00E6637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اجرای آموزش 90-70</w:t>
      </w:r>
      <w:r w:rsidR="00E66371"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پوشش(1 امتیاز)</w:t>
      </w:r>
    </w:p>
    <w:p w:rsidR="00E66371" w:rsidRPr="003B4260" w:rsidRDefault="00E66371" w:rsidP="00E6637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اجرای آموزش 70-50 در صد مدارس تحت پوشش(0.5 امتیاز)</w:t>
      </w:r>
    </w:p>
    <w:p w:rsidR="000E0EC0" w:rsidRPr="003B4260" w:rsidRDefault="000E0EC0" w:rsidP="004F2ED1">
      <w:pPr>
        <w:pStyle w:val="ListParagraph"/>
        <w:tabs>
          <w:tab w:val="right" w:pos="459"/>
        </w:tabs>
        <w:ind w:hanging="234"/>
        <w:rPr>
          <w:rFonts w:ascii="Times New Roman" w:hAnsi="Times New Roman" w:cs="B Nazanin"/>
          <w:sz w:val="24"/>
          <w:szCs w:val="24"/>
          <w:rtl/>
        </w:rPr>
      </w:pPr>
      <w:r w:rsidRPr="003B4260">
        <w:rPr>
          <w:rFonts w:ascii="Times New Roman" w:hAnsi="Times New Roman" w:cs="B Nazanin" w:hint="cs"/>
          <w:sz w:val="24"/>
          <w:szCs w:val="24"/>
          <w:rtl/>
        </w:rPr>
        <w:t>اجرای آموزش زیر 50</w:t>
      </w:r>
      <w:r w:rsidR="00E66371" w:rsidRPr="003B4260">
        <w:rPr>
          <w:rFonts w:ascii="Times New Roman" w:hAnsi="Times New Roman" w:cs="B Nazanin" w:hint="cs"/>
          <w:sz w:val="24"/>
          <w:szCs w:val="24"/>
          <w:rtl/>
        </w:rPr>
        <w:t xml:space="preserve"> </w:t>
      </w:r>
      <w:r w:rsidRPr="003B4260">
        <w:rPr>
          <w:rFonts w:ascii="Times New Roman" w:hAnsi="Times New Roman" w:cs="B Nazanin" w:hint="cs"/>
          <w:sz w:val="24"/>
          <w:szCs w:val="24"/>
          <w:rtl/>
        </w:rPr>
        <w:t>در صد مدارس تحت پوشش(</w:t>
      </w:r>
      <w:r w:rsidR="004F2ED1">
        <w:rPr>
          <w:rFonts w:ascii="Times New Roman" w:hAnsi="Times New Roman" w:cs="B Nazanin" w:hint="cs"/>
          <w:sz w:val="24"/>
          <w:szCs w:val="24"/>
          <w:rtl/>
        </w:rPr>
        <w:t>صفر</w:t>
      </w:r>
      <w:r w:rsidRPr="003B4260">
        <w:rPr>
          <w:rFonts w:ascii="Times New Roman" w:hAnsi="Times New Roman" w:cs="B Nazanin" w:hint="cs"/>
          <w:sz w:val="24"/>
          <w:szCs w:val="24"/>
          <w:rtl/>
        </w:rPr>
        <w:t xml:space="preserve"> امتیاز)</w:t>
      </w:r>
    </w:p>
    <w:p w:rsidR="00E66371" w:rsidRPr="003B4260" w:rsidRDefault="00E66371" w:rsidP="00E66371">
      <w:pPr>
        <w:pStyle w:val="ListParagraph"/>
        <w:tabs>
          <w:tab w:val="right" w:pos="459"/>
        </w:tabs>
        <w:ind w:hanging="234"/>
        <w:rPr>
          <w:rFonts w:ascii="Times New Roman" w:hAnsi="Times New Roman" w:cs="B Nazanin"/>
          <w:sz w:val="24"/>
          <w:szCs w:val="24"/>
          <w:rtl/>
        </w:rPr>
      </w:pPr>
    </w:p>
    <w:p w:rsidR="00E66371" w:rsidRPr="003B4260" w:rsidRDefault="00E66371" w:rsidP="00E66371">
      <w:pPr>
        <w:pStyle w:val="ListParagraph"/>
        <w:tabs>
          <w:tab w:val="right" w:pos="459"/>
        </w:tabs>
        <w:ind w:hanging="234"/>
        <w:rPr>
          <w:rFonts w:cs="B Nazanin"/>
          <w:sz w:val="24"/>
          <w:szCs w:val="24"/>
          <w:rtl/>
        </w:rPr>
      </w:pPr>
    </w:p>
    <w:p w:rsidR="00C558A8" w:rsidRPr="003B4260" w:rsidRDefault="000E0EC0" w:rsidP="00AB3525">
      <w:pPr>
        <w:pStyle w:val="ListParagraph"/>
        <w:numPr>
          <w:ilvl w:val="0"/>
          <w:numId w:val="13"/>
        </w:numPr>
        <w:tabs>
          <w:tab w:val="right" w:pos="459"/>
        </w:tabs>
        <w:ind w:hanging="545"/>
        <w:rPr>
          <w:rFonts w:cs="B Nazanin"/>
          <w:sz w:val="24"/>
          <w:szCs w:val="24"/>
        </w:rPr>
      </w:pPr>
      <w:r w:rsidRPr="003B4260">
        <w:rPr>
          <w:rFonts w:cs="B Nazanin" w:hint="cs"/>
          <w:sz w:val="24"/>
          <w:szCs w:val="24"/>
          <w:rtl/>
        </w:rPr>
        <w:t xml:space="preserve">مشاهده </w:t>
      </w:r>
      <w:r w:rsidR="00C558A8" w:rsidRPr="003B4260">
        <w:rPr>
          <w:rFonts w:cs="B Nazanin" w:hint="cs"/>
          <w:sz w:val="24"/>
          <w:szCs w:val="24"/>
          <w:rtl/>
        </w:rPr>
        <w:t xml:space="preserve">ارجاع و پیگیری موارد نیازمند ارجاع </w:t>
      </w:r>
      <w:r w:rsidRPr="003B4260">
        <w:rPr>
          <w:rFonts w:cs="B Nazanin" w:hint="cs"/>
          <w:sz w:val="24"/>
          <w:szCs w:val="24"/>
          <w:rtl/>
        </w:rPr>
        <w:t xml:space="preserve">در </w:t>
      </w:r>
      <w:r w:rsidR="00AB3525" w:rsidRPr="003B4260">
        <w:rPr>
          <w:rFonts w:cs="B Nazanin" w:hint="cs"/>
          <w:sz w:val="24"/>
          <w:szCs w:val="24"/>
          <w:rtl/>
        </w:rPr>
        <w:t>سامانه الکترونیک</w:t>
      </w:r>
    </w:p>
    <w:p w:rsidR="00BB1480" w:rsidRPr="003B4260" w:rsidRDefault="00BB1480" w:rsidP="00E6637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انجام ارجاعات و پیگیری ها 100-90 درصد (1 امتیاز)</w:t>
      </w:r>
    </w:p>
    <w:p w:rsidR="00BB1480" w:rsidRPr="003B4260" w:rsidRDefault="00BB1480" w:rsidP="00E6637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انجام ارجاعات و پیگیری ها 90-50</w:t>
      </w:r>
      <w:r w:rsidR="004F2ED1">
        <w:rPr>
          <w:rFonts w:ascii="Times New Roman" w:hAnsi="Times New Roman" w:cs="B Nazanin" w:hint="cs"/>
          <w:sz w:val="24"/>
          <w:szCs w:val="24"/>
          <w:rtl/>
        </w:rPr>
        <w:t xml:space="preserve"> </w:t>
      </w:r>
      <w:r w:rsidRPr="003B4260">
        <w:rPr>
          <w:rFonts w:ascii="Times New Roman" w:hAnsi="Times New Roman" w:cs="B Nazanin" w:hint="cs"/>
          <w:sz w:val="24"/>
          <w:szCs w:val="24"/>
          <w:rtl/>
        </w:rPr>
        <w:t>درصد (0.5 امتیاز)</w:t>
      </w:r>
    </w:p>
    <w:p w:rsidR="00BB1480" w:rsidRPr="003B4260" w:rsidRDefault="00BB1480" w:rsidP="00E66371">
      <w:pPr>
        <w:pStyle w:val="ListParagraph"/>
        <w:tabs>
          <w:tab w:val="right" w:pos="459"/>
        </w:tabs>
        <w:spacing w:after="0"/>
        <w:ind w:hanging="234"/>
        <w:rPr>
          <w:rFonts w:ascii="Times New Roman" w:hAnsi="Times New Roman" w:cs="B Nazanin"/>
          <w:sz w:val="24"/>
          <w:szCs w:val="24"/>
          <w:rtl/>
        </w:rPr>
      </w:pPr>
      <w:r w:rsidRPr="003B4260">
        <w:rPr>
          <w:rFonts w:ascii="Times New Roman" w:hAnsi="Times New Roman" w:cs="B Nazanin" w:hint="cs"/>
          <w:sz w:val="24"/>
          <w:szCs w:val="24"/>
          <w:rtl/>
        </w:rPr>
        <w:t>انجام ارجاعات و پیگیری ها کمتر50 درصد (صفر امتیاز)</w:t>
      </w:r>
    </w:p>
    <w:p w:rsidR="00E0408C" w:rsidRPr="003B4260" w:rsidRDefault="00E0408C" w:rsidP="00C558A8">
      <w:pPr>
        <w:tabs>
          <w:tab w:val="right" w:pos="459"/>
        </w:tabs>
        <w:bidi/>
        <w:ind w:left="175"/>
        <w:rPr>
          <w:rFonts w:cs="B Nazanin"/>
          <w:sz w:val="24"/>
          <w:szCs w:val="24"/>
          <w:rtl/>
        </w:rPr>
      </w:pPr>
      <w:r w:rsidRPr="003B4260">
        <w:rPr>
          <w:rFonts w:cs="B Nazanin" w:hint="cs"/>
          <w:sz w:val="24"/>
          <w:szCs w:val="24"/>
          <w:rtl/>
        </w:rPr>
        <w:t xml:space="preserve">الف - </w:t>
      </w:r>
      <w:r w:rsidR="00C558A8" w:rsidRPr="003B4260">
        <w:rPr>
          <w:rFonts w:cs="B Nazanin" w:hint="cs"/>
          <w:sz w:val="24"/>
          <w:szCs w:val="24"/>
          <w:rtl/>
        </w:rPr>
        <w:t>مسائل مربوط به دوران بلوغ به دختران پایه اول متوسطه اول و پسران پایه اول متوسطه دوم، براساس دستورالعمل ها و کتاب راهنمای سفیران سلامت و سایر مجموعه های ارسالی یا مورد تایید ستاد دانشگاه</w:t>
      </w:r>
      <w:r w:rsidR="004259A1" w:rsidRPr="003B4260">
        <w:rPr>
          <w:rFonts w:cs="B Nazanin" w:hint="cs"/>
          <w:sz w:val="24"/>
          <w:szCs w:val="24"/>
          <w:rtl/>
        </w:rPr>
        <w:t>،</w:t>
      </w:r>
      <w:r w:rsidR="00C558A8" w:rsidRPr="003B4260">
        <w:rPr>
          <w:rFonts w:cs="B Nazanin" w:hint="cs"/>
          <w:sz w:val="24"/>
          <w:szCs w:val="24"/>
          <w:rtl/>
        </w:rPr>
        <w:t xml:space="preserve"> آموزش داده شود. </w:t>
      </w:r>
    </w:p>
    <w:p w:rsidR="00C558A8" w:rsidRPr="003B4260" w:rsidRDefault="00E0408C" w:rsidP="00E0408C">
      <w:pPr>
        <w:tabs>
          <w:tab w:val="right" w:pos="459"/>
        </w:tabs>
        <w:bidi/>
        <w:ind w:left="175"/>
        <w:rPr>
          <w:rFonts w:cs="B Nazanin"/>
          <w:sz w:val="24"/>
          <w:szCs w:val="24"/>
          <w:rtl/>
        </w:rPr>
      </w:pPr>
      <w:r w:rsidRPr="003B4260">
        <w:rPr>
          <w:rFonts w:cs="B Nazanin" w:hint="cs"/>
          <w:sz w:val="24"/>
          <w:szCs w:val="24"/>
          <w:rtl/>
        </w:rPr>
        <w:t xml:space="preserve">ب- </w:t>
      </w:r>
      <w:r w:rsidR="00C558A8" w:rsidRPr="003B4260">
        <w:rPr>
          <w:rFonts w:cs="B Nazanin" w:hint="cs"/>
          <w:sz w:val="24"/>
          <w:szCs w:val="24"/>
          <w:rtl/>
        </w:rPr>
        <w:t>در صورت لزوم،  نوجوان برای مشاوره به مراکز مورد تایید و اعلام شده ستاد دانشگاه ارجاع داده می شود و مراقب یا بهورز نیز ملزم به پیگیری موارد نیازمند ارجاع است. پایشگر، ضمن مشاهده مستندات و مکاتبات برنامه را پیگیری می نماید.</w:t>
      </w:r>
    </w:p>
    <w:p w:rsidR="00C558A8" w:rsidRPr="003B4260" w:rsidRDefault="00C558A8" w:rsidP="00C558A8">
      <w:pPr>
        <w:tabs>
          <w:tab w:val="right" w:pos="459"/>
        </w:tabs>
        <w:bidi/>
        <w:spacing w:after="0"/>
        <w:ind w:left="175"/>
        <w:rPr>
          <w:rFonts w:cs="B Nazanin"/>
          <w:b/>
          <w:bCs/>
          <w:i/>
          <w:iCs/>
          <w:sz w:val="24"/>
          <w:szCs w:val="24"/>
          <w:rtl/>
        </w:rPr>
      </w:pPr>
      <w:r w:rsidRPr="003B4260">
        <w:rPr>
          <w:rFonts w:cs="B Nazanin" w:hint="cs"/>
          <w:i/>
          <w:iCs/>
          <w:sz w:val="24"/>
          <w:szCs w:val="24"/>
          <w:rtl/>
        </w:rPr>
        <w:t xml:space="preserve"> </w:t>
      </w:r>
      <w:r w:rsidRPr="003B4260">
        <w:rPr>
          <w:rFonts w:cs="B Nazanin" w:hint="cs"/>
          <w:b/>
          <w:bCs/>
          <w:i/>
          <w:iCs/>
          <w:sz w:val="24"/>
          <w:szCs w:val="24"/>
          <w:rtl/>
        </w:rPr>
        <w:t>برنامه حضور در مدارس:</w:t>
      </w:r>
    </w:p>
    <w:p w:rsidR="00BA4453" w:rsidRPr="003B4260" w:rsidRDefault="00BA4453" w:rsidP="00234B58">
      <w:pPr>
        <w:pStyle w:val="ListParagraph"/>
        <w:numPr>
          <w:ilvl w:val="0"/>
          <w:numId w:val="49"/>
        </w:numPr>
        <w:tabs>
          <w:tab w:val="right" w:pos="459"/>
        </w:tabs>
        <w:spacing w:after="0"/>
        <w:rPr>
          <w:rFonts w:cs="B Nazanin"/>
          <w:sz w:val="24"/>
          <w:szCs w:val="24"/>
        </w:rPr>
      </w:pPr>
      <w:r w:rsidRPr="003B4260">
        <w:rPr>
          <w:rFonts w:cs="B Nazanin" w:hint="cs"/>
          <w:sz w:val="24"/>
          <w:szCs w:val="24"/>
          <w:rtl/>
        </w:rPr>
        <w:lastRenderedPageBreak/>
        <w:t>مشاهده برنامه زمانبندی حضور در مدرسه (یک امتیاز)</w:t>
      </w:r>
    </w:p>
    <w:p w:rsidR="00C558A8" w:rsidRPr="003B4260" w:rsidRDefault="000C5132" w:rsidP="004F2ED1">
      <w:pPr>
        <w:pStyle w:val="ListParagraph"/>
        <w:numPr>
          <w:ilvl w:val="0"/>
          <w:numId w:val="49"/>
        </w:numPr>
        <w:tabs>
          <w:tab w:val="right" w:pos="459"/>
        </w:tabs>
        <w:spacing w:after="0"/>
        <w:rPr>
          <w:rFonts w:cs="B Nazanin"/>
          <w:sz w:val="24"/>
          <w:szCs w:val="24"/>
        </w:rPr>
      </w:pPr>
      <w:r w:rsidRPr="003B4260">
        <w:rPr>
          <w:rFonts w:cs="B Nazanin" w:hint="cs"/>
          <w:sz w:val="24"/>
          <w:szCs w:val="24"/>
          <w:rtl/>
        </w:rPr>
        <w:t xml:space="preserve">مشاهده مستندات حضور مراقب سلامت/بهورز در مدرسه طبق </w:t>
      </w:r>
      <w:r w:rsidR="00C558A8" w:rsidRPr="003B4260">
        <w:rPr>
          <w:rFonts w:cs="B Nazanin" w:hint="cs"/>
          <w:sz w:val="24"/>
          <w:szCs w:val="24"/>
          <w:rtl/>
        </w:rPr>
        <w:t xml:space="preserve">برنامه زمانبندی </w:t>
      </w:r>
      <w:r w:rsidRPr="003B4260">
        <w:rPr>
          <w:rFonts w:cs="B Nazanin" w:hint="cs"/>
          <w:sz w:val="24"/>
          <w:szCs w:val="24"/>
          <w:rtl/>
        </w:rPr>
        <w:t>شده</w:t>
      </w:r>
      <w:r w:rsidR="00C558A8" w:rsidRPr="003B4260">
        <w:rPr>
          <w:rFonts w:cs="B Nazanin" w:hint="cs"/>
          <w:sz w:val="24"/>
          <w:szCs w:val="24"/>
          <w:rtl/>
        </w:rPr>
        <w:t xml:space="preserve"> </w:t>
      </w:r>
    </w:p>
    <w:p w:rsidR="00BA4453" w:rsidRPr="003B4260" w:rsidRDefault="00BA4453" w:rsidP="004F2ED1">
      <w:pPr>
        <w:pStyle w:val="ListParagraph"/>
        <w:tabs>
          <w:tab w:val="right" w:pos="459"/>
        </w:tabs>
        <w:spacing w:after="0"/>
        <w:rPr>
          <w:rFonts w:ascii="Times New Roman" w:hAnsi="Times New Roman" w:cs="B Nazanin"/>
          <w:sz w:val="24"/>
          <w:szCs w:val="24"/>
          <w:rtl/>
        </w:rPr>
      </w:pPr>
      <w:r w:rsidRPr="003B4260">
        <w:rPr>
          <w:rFonts w:cs="B Nazanin" w:hint="cs"/>
          <w:sz w:val="24"/>
          <w:szCs w:val="24"/>
          <w:rtl/>
        </w:rPr>
        <w:t xml:space="preserve">حضور مراقب سلامت/بهورز در مدرسه طبق برنامه </w:t>
      </w:r>
      <w:r w:rsidRPr="003B4260">
        <w:rPr>
          <w:rFonts w:ascii="Times New Roman" w:hAnsi="Times New Roman" w:cs="B Nazanin" w:hint="cs"/>
          <w:sz w:val="24"/>
          <w:szCs w:val="24"/>
          <w:rtl/>
        </w:rPr>
        <w:t>بالای 90در صد مدارس تحت پوشش(2 امتیاز)</w:t>
      </w:r>
    </w:p>
    <w:p w:rsidR="00BA4453" w:rsidRPr="003B4260" w:rsidRDefault="00BA4453" w:rsidP="004F2ED1">
      <w:pPr>
        <w:pStyle w:val="ListParagraph"/>
        <w:tabs>
          <w:tab w:val="right" w:pos="459"/>
        </w:tabs>
        <w:spacing w:after="0"/>
        <w:rPr>
          <w:rFonts w:ascii="Times New Roman" w:hAnsi="Times New Roman" w:cs="B Nazanin"/>
          <w:sz w:val="24"/>
          <w:szCs w:val="24"/>
          <w:rtl/>
        </w:rPr>
      </w:pPr>
      <w:r w:rsidRPr="003B4260">
        <w:rPr>
          <w:rFonts w:cs="B Nazanin" w:hint="cs"/>
          <w:sz w:val="24"/>
          <w:szCs w:val="24"/>
          <w:rtl/>
        </w:rPr>
        <w:t xml:space="preserve">حضور مراقب سلامت/بهورز در مدرسه طبق برنامه </w:t>
      </w:r>
      <w:r w:rsidRPr="003B4260">
        <w:rPr>
          <w:rFonts w:ascii="Times New Roman" w:hAnsi="Times New Roman" w:cs="B Nazanin" w:hint="cs"/>
          <w:sz w:val="24"/>
          <w:szCs w:val="24"/>
          <w:rtl/>
        </w:rPr>
        <w:t>90-70 در صد مدارس تحت پوشش (1 امتیاز)</w:t>
      </w:r>
    </w:p>
    <w:p w:rsidR="00BA4453" w:rsidRPr="003B4260" w:rsidRDefault="00BA4453" w:rsidP="004F2ED1">
      <w:pPr>
        <w:pStyle w:val="ListParagraph"/>
        <w:tabs>
          <w:tab w:val="right" w:pos="459"/>
        </w:tabs>
        <w:spacing w:after="0"/>
        <w:rPr>
          <w:rFonts w:cs="B Nazanin"/>
          <w:sz w:val="24"/>
          <w:szCs w:val="24"/>
          <w:rtl/>
        </w:rPr>
      </w:pPr>
      <w:r w:rsidRPr="003B4260">
        <w:rPr>
          <w:rFonts w:cs="B Nazanin" w:hint="cs"/>
          <w:sz w:val="24"/>
          <w:szCs w:val="24"/>
          <w:rtl/>
        </w:rPr>
        <w:t xml:space="preserve">حضور مراقب سلامت/بهورز در مدرسه طبق برنامه </w:t>
      </w:r>
      <w:r w:rsidRPr="003B4260">
        <w:rPr>
          <w:rFonts w:ascii="Times New Roman" w:hAnsi="Times New Roman" w:cs="B Nazanin" w:hint="cs"/>
          <w:sz w:val="24"/>
          <w:szCs w:val="24"/>
          <w:rtl/>
        </w:rPr>
        <w:t>بالای 70-50 در صد مدارس تحت پوشش (0.5ر امتیاز)</w:t>
      </w:r>
    </w:p>
    <w:p w:rsidR="00BA4453" w:rsidRPr="003B4260" w:rsidRDefault="00BA4453" w:rsidP="004F2ED1">
      <w:pPr>
        <w:pStyle w:val="ListParagraph"/>
        <w:tabs>
          <w:tab w:val="right" w:pos="459"/>
        </w:tabs>
        <w:spacing w:after="0"/>
        <w:rPr>
          <w:rFonts w:ascii="Times New Roman" w:hAnsi="Times New Roman" w:cs="B Nazanin"/>
          <w:sz w:val="24"/>
          <w:szCs w:val="24"/>
          <w:rtl/>
        </w:rPr>
      </w:pPr>
      <w:r w:rsidRPr="003B4260">
        <w:rPr>
          <w:rFonts w:cs="B Nazanin" w:hint="cs"/>
          <w:sz w:val="24"/>
          <w:szCs w:val="24"/>
          <w:rtl/>
        </w:rPr>
        <w:t xml:space="preserve">حضور مراقب سلامت/بهورز در مدرسه طبق برنامه </w:t>
      </w:r>
      <w:r w:rsidRPr="003B4260">
        <w:rPr>
          <w:rFonts w:ascii="Times New Roman" w:hAnsi="Times New Roman" w:cs="B Nazanin" w:hint="cs"/>
          <w:sz w:val="24"/>
          <w:szCs w:val="24"/>
          <w:rtl/>
        </w:rPr>
        <w:t>زیر 50در صد مدارس تحت پوشش(صفر امتیاز)</w:t>
      </w:r>
    </w:p>
    <w:p w:rsidR="00BA4453" w:rsidRPr="003B4260" w:rsidRDefault="00BA4453" w:rsidP="00BA4453">
      <w:pPr>
        <w:pStyle w:val="ListParagraph"/>
        <w:tabs>
          <w:tab w:val="right" w:pos="459"/>
        </w:tabs>
        <w:spacing w:after="0"/>
        <w:rPr>
          <w:rFonts w:cs="B Nazanin"/>
          <w:sz w:val="24"/>
          <w:szCs w:val="24"/>
        </w:rPr>
      </w:pPr>
    </w:p>
    <w:p w:rsidR="00C558A8" w:rsidRPr="003B4260" w:rsidRDefault="00921E0F" w:rsidP="00234B58">
      <w:pPr>
        <w:pStyle w:val="ListParagraph"/>
        <w:numPr>
          <w:ilvl w:val="0"/>
          <w:numId w:val="49"/>
        </w:numPr>
        <w:tabs>
          <w:tab w:val="right" w:pos="459"/>
        </w:tabs>
        <w:spacing w:after="0"/>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کنترل بیماریهای واگیردار، طغیان ها، موارد نیازمند مراقبت ویژه و بهداشت فردی</w:t>
      </w:r>
    </w:p>
    <w:p w:rsidR="00921E0F" w:rsidRPr="003B4260" w:rsidRDefault="00921E0F" w:rsidP="00921E0F">
      <w:pPr>
        <w:pStyle w:val="ListParagraph"/>
        <w:tabs>
          <w:tab w:val="right" w:pos="459"/>
        </w:tabs>
        <w:spacing w:after="0"/>
        <w:rPr>
          <w:rFonts w:ascii="Times New Roman" w:hAnsi="Times New Roman" w:cs="B Nazanin"/>
          <w:sz w:val="24"/>
          <w:szCs w:val="24"/>
          <w:rtl/>
        </w:rPr>
      </w:pPr>
      <w:r w:rsidRPr="003B4260">
        <w:rPr>
          <w:rFonts w:ascii="Times New Roman" w:hAnsi="Times New Roman" w:cs="B Nazanin" w:hint="cs"/>
          <w:sz w:val="24"/>
          <w:szCs w:val="24"/>
          <w:rtl/>
        </w:rPr>
        <w:t>اجرای برنامه در بالای 90در صد مدارس تحت پوشش(2 امتیاز)</w:t>
      </w:r>
    </w:p>
    <w:p w:rsidR="00921E0F" w:rsidRPr="003B4260" w:rsidRDefault="00921E0F" w:rsidP="00921E0F">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     اجرای برنامه در 90-70در صد مدارس تحت پوشش(1 امتیاز)</w:t>
      </w:r>
    </w:p>
    <w:p w:rsidR="004B40B1" w:rsidRPr="003B4260" w:rsidRDefault="004B40B1" w:rsidP="004F2ED1">
      <w:pPr>
        <w:tabs>
          <w:tab w:val="right" w:pos="459"/>
        </w:tabs>
        <w:bidi/>
        <w:spacing w:after="0"/>
        <w:ind w:left="360"/>
        <w:rPr>
          <w:rFonts w:ascii="Times New Roman" w:hAnsi="Times New Roman" w:cs="B Nazanin"/>
          <w:sz w:val="24"/>
          <w:szCs w:val="24"/>
          <w:rtl/>
        </w:rPr>
      </w:pPr>
      <w:r w:rsidRPr="003B4260">
        <w:rPr>
          <w:rFonts w:ascii="Times New Roman" w:hAnsi="Times New Roman" w:cs="B Nazanin" w:hint="cs"/>
          <w:sz w:val="24"/>
          <w:szCs w:val="24"/>
          <w:rtl/>
        </w:rPr>
        <w:t xml:space="preserve">     اجرای برنامه در 70-</w:t>
      </w:r>
      <w:r w:rsidR="004F2ED1">
        <w:rPr>
          <w:rFonts w:ascii="Times New Roman" w:hAnsi="Times New Roman" w:cs="B Nazanin" w:hint="cs"/>
          <w:sz w:val="24"/>
          <w:szCs w:val="24"/>
          <w:rtl/>
        </w:rPr>
        <w:t xml:space="preserve">50 </w:t>
      </w:r>
      <w:r w:rsidRPr="003B4260">
        <w:rPr>
          <w:rFonts w:ascii="Times New Roman" w:hAnsi="Times New Roman" w:cs="B Nazanin" w:hint="cs"/>
          <w:sz w:val="24"/>
          <w:szCs w:val="24"/>
          <w:rtl/>
        </w:rPr>
        <w:t>در صد مدارس تحت پوشش(</w:t>
      </w:r>
      <w:r w:rsidR="00C21019" w:rsidRPr="003B4260">
        <w:rPr>
          <w:rFonts w:ascii="Times New Roman" w:hAnsi="Times New Roman" w:cs="B Nazanin" w:hint="cs"/>
          <w:sz w:val="24"/>
          <w:szCs w:val="24"/>
          <w:rtl/>
        </w:rPr>
        <w:t>0.5</w:t>
      </w:r>
      <w:r w:rsidRPr="003B4260">
        <w:rPr>
          <w:rFonts w:ascii="Times New Roman" w:hAnsi="Times New Roman" w:cs="B Nazanin" w:hint="cs"/>
          <w:sz w:val="24"/>
          <w:szCs w:val="24"/>
          <w:rtl/>
        </w:rPr>
        <w:t xml:space="preserve"> امتیاز)</w:t>
      </w:r>
    </w:p>
    <w:p w:rsidR="00921E0F" w:rsidRPr="003B4260" w:rsidRDefault="00921E0F" w:rsidP="004F2ED1">
      <w:pPr>
        <w:pStyle w:val="ListParagraph"/>
        <w:tabs>
          <w:tab w:val="right" w:pos="459"/>
          <w:tab w:val="right" w:pos="655"/>
          <w:tab w:val="right" w:pos="802"/>
        </w:tabs>
        <w:rPr>
          <w:rFonts w:cs="B Nazanin"/>
          <w:sz w:val="24"/>
          <w:szCs w:val="24"/>
        </w:rPr>
      </w:pPr>
      <w:r w:rsidRPr="003B4260">
        <w:rPr>
          <w:rFonts w:ascii="Times New Roman" w:hAnsi="Times New Roman" w:cs="B Nazanin" w:hint="cs"/>
          <w:sz w:val="24"/>
          <w:szCs w:val="24"/>
          <w:rtl/>
        </w:rPr>
        <w:t xml:space="preserve">اجرای برنامه در زیر </w:t>
      </w:r>
      <w:r w:rsidR="004F2ED1">
        <w:rPr>
          <w:rFonts w:ascii="Times New Roman" w:hAnsi="Times New Roman" w:cs="B Nazanin" w:hint="cs"/>
          <w:sz w:val="24"/>
          <w:szCs w:val="24"/>
          <w:rtl/>
        </w:rPr>
        <w:t xml:space="preserve">50 </w:t>
      </w:r>
      <w:r w:rsidRPr="003B4260">
        <w:rPr>
          <w:rFonts w:ascii="Times New Roman" w:hAnsi="Times New Roman" w:cs="B Nazanin" w:hint="cs"/>
          <w:sz w:val="24"/>
          <w:szCs w:val="24"/>
          <w:rtl/>
        </w:rPr>
        <w:t>در صد مدارس تحت پوشش(صفر امتیاز)</w:t>
      </w:r>
    </w:p>
    <w:p w:rsidR="00921E0F" w:rsidRPr="003B4260" w:rsidRDefault="00921E0F" w:rsidP="00921E0F">
      <w:pPr>
        <w:tabs>
          <w:tab w:val="right" w:pos="459"/>
        </w:tabs>
        <w:bidi/>
        <w:spacing w:after="0"/>
        <w:rPr>
          <w:rFonts w:cs="B Nazanin"/>
          <w:sz w:val="24"/>
          <w:szCs w:val="24"/>
          <w:rtl/>
        </w:rPr>
      </w:pPr>
    </w:p>
    <w:p w:rsidR="00C558A8" w:rsidRPr="003B4260" w:rsidRDefault="00C558A8" w:rsidP="004F2ED1">
      <w:pPr>
        <w:tabs>
          <w:tab w:val="right" w:pos="459"/>
          <w:tab w:val="right" w:pos="655"/>
          <w:tab w:val="right" w:pos="802"/>
        </w:tabs>
        <w:bidi/>
        <w:ind w:left="175"/>
        <w:jc w:val="both"/>
        <w:rPr>
          <w:rFonts w:cs="B Nazanin"/>
          <w:sz w:val="24"/>
          <w:szCs w:val="24"/>
          <w:rtl/>
          <w:lang w:bidi="fa-IR"/>
        </w:rPr>
      </w:pPr>
      <w:r w:rsidRPr="003B4260">
        <w:rPr>
          <w:rFonts w:cs="B Nazanin" w:hint="cs"/>
          <w:sz w:val="24"/>
          <w:szCs w:val="24"/>
          <w:rtl/>
          <w:lang w:bidi="fa-IR"/>
        </w:rPr>
        <w:t xml:space="preserve">طبق بخشنامه شماره </w:t>
      </w:r>
      <w:r w:rsidR="003A20D9" w:rsidRPr="003B4260">
        <w:rPr>
          <w:rFonts w:cs="B Nazanin" w:hint="cs"/>
          <w:sz w:val="24"/>
          <w:szCs w:val="24"/>
          <w:rtl/>
          <w:lang w:bidi="fa-IR"/>
        </w:rPr>
        <w:t xml:space="preserve">13016/308د </w:t>
      </w:r>
      <w:r w:rsidRPr="003B4260">
        <w:rPr>
          <w:rFonts w:cs="B Nazanin" w:hint="cs"/>
          <w:sz w:val="24"/>
          <w:szCs w:val="24"/>
          <w:rtl/>
          <w:lang w:bidi="fa-IR"/>
        </w:rPr>
        <w:t xml:space="preserve">مورخ </w:t>
      </w:r>
      <w:r w:rsidR="003A20D9" w:rsidRPr="003B4260">
        <w:rPr>
          <w:rFonts w:cs="B Nazanin" w:hint="cs"/>
          <w:sz w:val="24"/>
          <w:szCs w:val="24"/>
          <w:rtl/>
          <w:lang w:bidi="fa-IR"/>
        </w:rPr>
        <w:t xml:space="preserve">16/08/1394 </w:t>
      </w:r>
      <w:r w:rsidRPr="003B4260">
        <w:rPr>
          <w:rFonts w:cs="B Nazanin" w:hint="cs"/>
          <w:sz w:val="24"/>
          <w:szCs w:val="24"/>
          <w:rtl/>
          <w:lang w:bidi="fa-IR"/>
        </w:rPr>
        <w:t>لازم است مراقبین یک روز در هفته را برای حضور در مدارس تحت پوشش در نظر بگیرند و از آنجا که گاهی چند مدرسه را یک مراقب پوشش می دهد لازم است برنامه زمان بندی برای آموزش، غربالگری ها (طبق دستورالعمل)، پیگیری بازدیدهای بهداشت محیط و تغذیه و... تهیه نموده و مواردی را که در دفتر مراقبت مدرسه نوشته می شود کنترل و پیگیری نمایند.</w:t>
      </w:r>
    </w:p>
    <w:p w:rsidR="00C558A8" w:rsidRPr="003B4260" w:rsidRDefault="00C558A8" w:rsidP="00C558A8">
      <w:pPr>
        <w:bidi/>
        <w:jc w:val="both"/>
        <w:rPr>
          <w:rFonts w:cs="B Nazanin"/>
          <w:b/>
          <w:bCs/>
          <w:i/>
          <w:iCs/>
          <w:sz w:val="24"/>
          <w:szCs w:val="24"/>
          <w:u w:val="single"/>
          <w:rtl/>
        </w:rPr>
      </w:pPr>
      <w:r w:rsidRPr="003B4260">
        <w:rPr>
          <w:rFonts w:cs="B Nazanin" w:hint="cs"/>
          <w:b/>
          <w:bCs/>
          <w:i/>
          <w:iCs/>
          <w:sz w:val="24"/>
          <w:szCs w:val="24"/>
          <w:u w:val="single"/>
          <w:rtl/>
        </w:rPr>
        <w:t xml:space="preserve">بخش </w:t>
      </w:r>
      <w:r w:rsidRPr="003B4260">
        <w:rPr>
          <w:rFonts w:cs="B Nazanin" w:hint="cs"/>
          <w:b/>
          <w:bCs/>
          <w:i/>
          <w:iCs/>
          <w:sz w:val="24"/>
          <w:szCs w:val="24"/>
          <w:u w:val="single"/>
          <w:rtl/>
          <w:lang w:bidi="fa-IR"/>
        </w:rPr>
        <w:t xml:space="preserve">سازماندهی و هماهنگی </w:t>
      </w:r>
      <w:r w:rsidRPr="003B4260">
        <w:rPr>
          <w:rFonts w:cs="B Nazanin" w:hint="cs"/>
          <w:b/>
          <w:bCs/>
          <w:i/>
          <w:iCs/>
          <w:sz w:val="24"/>
          <w:szCs w:val="24"/>
          <w:u w:val="single"/>
          <w:rtl/>
        </w:rPr>
        <w:t>:</w:t>
      </w:r>
    </w:p>
    <w:p w:rsidR="00C558A8" w:rsidRPr="003B4260" w:rsidRDefault="00C558A8" w:rsidP="00C558A8">
      <w:pPr>
        <w:bidi/>
        <w:jc w:val="both"/>
        <w:rPr>
          <w:rFonts w:cs="B Nazanin"/>
          <w:b/>
          <w:bCs/>
          <w:i/>
          <w:iCs/>
          <w:sz w:val="24"/>
          <w:szCs w:val="24"/>
          <w:rtl/>
        </w:rPr>
      </w:pPr>
      <w:r w:rsidRPr="003B4260">
        <w:rPr>
          <w:rFonts w:cs="B Nazanin" w:hint="cs"/>
          <w:b/>
          <w:bCs/>
          <w:i/>
          <w:iCs/>
          <w:sz w:val="24"/>
          <w:szCs w:val="24"/>
          <w:rtl/>
        </w:rPr>
        <w:t xml:space="preserve">برآورد و توزیع اقلام و مکمل ها: </w:t>
      </w:r>
    </w:p>
    <w:p w:rsidR="00C558A8" w:rsidRPr="003B4260" w:rsidRDefault="00672F8B" w:rsidP="00234B58">
      <w:pPr>
        <w:pStyle w:val="ListParagraph"/>
        <w:numPr>
          <w:ilvl w:val="0"/>
          <w:numId w:val="50"/>
        </w:numPr>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برآورد و توزیع صحيح اقلام مطابق دستورالعمل ها</w:t>
      </w:r>
      <w:r w:rsidR="00362B04" w:rsidRPr="003B4260">
        <w:rPr>
          <w:rFonts w:cs="B Nazanin" w:hint="cs"/>
          <w:sz w:val="24"/>
          <w:szCs w:val="24"/>
          <w:rtl/>
        </w:rPr>
        <w:t>(1 امتیاز)</w:t>
      </w:r>
    </w:p>
    <w:p w:rsidR="00362B04" w:rsidRPr="003B4260" w:rsidRDefault="00672F8B" w:rsidP="00234B58">
      <w:pPr>
        <w:pStyle w:val="ListParagraph"/>
        <w:numPr>
          <w:ilvl w:val="0"/>
          <w:numId w:val="50"/>
        </w:numPr>
        <w:rPr>
          <w:rFonts w:cs="B Nazanin"/>
          <w:sz w:val="24"/>
          <w:szCs w:val="24"/>
        </w:rPr>
      </w:pPr>
      <w:r w:rsidRPr="003B4260">
        <w:rPr>
          <w:rFonts w:cs="B Nazanin" w:hint="cs"/>
          <w:sz w:val="24"/>
          <w:szCs w:val="24"/>
          <w:rtl/>
        </w:rPr>
        <w:t xml:space="preserve">مشاهده مستندات </w:t>
      </w:r>
      <w:r w:rsidR="00C558A8" w:rsidRPr="003B4260">
        <w:rPr>
          <w:rFonts w:cs="B Nazanin" w:hint="cs"/>
          <w:sz w:val="24"/>
          <w:szCs w:val="24"/>
          <w:rtl/>
        </w:rPr>
        <w:t xml:space="preserve">برآورد و توزیع صحیح مکمل ها مطابق دستورالعمل ها </w:t>
      </w:r>
      <w:r w:rsidR="00362B04" w:rsidRPr="003B4260">
        <w:rPr>
          <w:rFonts w:cs="B Nazanin" w:hint="cs"/>
          <w:sz w:val="24"/>
          <w:szCs w:val="24"/>
          <w:rtl/>
        </w:rPr>
        <w:t>(1 امتیاز)</w:t>
      </w:r>
    </w:p>
    <w:p w:rsidR="00C558A8" w:rsidRPr="003B4260" w:rsidRDefault="00C558A8" w:rsidP="00166123">
      <w:pPr>
        <w:pStyle w:val="ListParagraph"/>
        <w:ind w:left="459"/>
        <w:rPr>
          <w:rFonts w:ascii="Times New Roman" w:hAnsi="Times New Roman" w:cs="B Nazanin"/>
          <w:sz w:val="24"/>
          <w:szCs w:val="24"/>
          <w:rtl/>
        </w:rPr>
      </w:pPr>
      <w:r w:rsidRPr="003B4260">
        <w:rPr>
          <w:rFonts w:ascii="Times New Roman" w:hAnsi="Times New Roman" w:cs="B Nazanin" w:hint="cs"/>
          <w:sz w:val="24"/>
          <w:szCs w:val="24"/>
          <w:rtl/>
        </w:rPr>
        <w:lastRenderedPageBreak/>
        <w:t xml:space="preserve">برآورد مصرف و توزیع صحیح داروهای مورد نیاز برای درمان شپش (شامپو پرمترین و ....) برای گروه سنی 5 تا 18 سال (دانش آموز و غیر دانش آموز) بر اساس راهنماِی آموزش و دستورالعمل پیگیری و درمان پدیکولوزیس در مدارس مرکز مدیریت بیماریها و برآورد و توزیع صحیح مکمل ها (ویتامین د، </w:t>
      </w:r>
      <w:r w:rsidR="00166123">
        <w:rPr>
          <w:rFonts w:ascii="Times New Roman" w:hAnsi="Times New Roman" w:cs="B Nazanin" w:hint="cs"/>
          <w:sz w:val="24"/>
          <w:szCs w:val="24"/>
          <w:rtl/>
        </w:rPr>
        <w:t>قرص</w:t>
      </w:r>
      <w:r w:rsidRPr="003B4260">
        <w:rPr>
          <w:rFonts w:ascii="Times New Roman" w:hAnsi="Times New Roman" w:cs="B Nazanin" w:hint="cs"/>
          <w:sz w:val="24"/>
          <w:szCs w:val="24"/>
          <w:rtl/>
        </w:rPr>
        <w:t xml:space="preserve"> آهن و ...) مطابق دستورالعمل مکمل یاری دفتر بهبود تغذیه در مدارس انجام شده و مستندات آن، توسط پایشگر بررسی می شود.</w:t>
      </w:r>
    </w:p>
    <w:p w:rsidR="00C558A8" w:rsidRPr="003B4260" w:rsidRDefault="00C558A8" w:rsidP="00C558A8">
      <w:pPr>
        <w:bidi/>
        <w:rPr>
          <w:rFonts w:cs="B Nazanin"/>
          <w:b/>
          <w:bCs/>
          <w:i/>
          <w:iCs/>
          <w:sz w:val="24"/>
          <w:szCs w:val="24"/>
          <w:rtl/>
        </w:rPr>
      </w:pPr>
      <w:r w:rsidRPr="003B4260">
        <w:rPr>
          <w:rFonts w:cs="B Nazanin" w:hint="cs"/>
          <w:b/>
          <w:bCs/>
          <w:i/>
          <w:iCs/>
          <w:sz w:val="24"/>
          <w:szCs w:val="24"/>
          <w:rtl/>
        </w:rPr>
        <w:t xml:space="preserve">امکانات و تجهیزات مورد نیاز برنامه و اقدام برای رفع کمبودها: </w:t>
      </w:r>
    </w:p>
    <w:p w:rsidR="00C558A8" w:rsidRPr="003B4260" w:rsidRDefault="00C558A8" w:rsidP="00BA6AB1">
      <w:pPr>
        <w:pStyle w:val="ListParagraph"/>
        <w:numPr>
          <w:ilvl w:val="0"/>
          <w:numId w:val="24"/>
        </w:numPr>
        <w:rPr>
          <w:rFonts w:cs="B Nazanin"/>
          <w:sz w:val="24"/>
          <w:szCs w:val="24"/>
        </w:rPr>
      </w:pPr>
      <w:r w:rsidRPr="003B4260">
        <w:rPr>
          <w:rFonts w:cs="B Nazanin" w:hint="cs"/>
          <w:sz w:val="24"/>
          <w:szCs w:val="24"/>
          <w:rtl/>
        </w:rPr>
        <w:t xml:space="preserve">وجود چراغ قوه </w:t>
      </w:r>
    </w:p>
    <w:p w:rsidR="00C558A8" w:rsidRPr="003B4260" w:rsidRDefault="00C558A8" w:rsidP="00BA6AB1">
      <w:pPr>
        <w:pStyle w:val="ListParagraph"/>
        <w:numPr>
          <w:ilvl w:val="0"/>
          <w:numId w:val="24"/>
        </w:numPr>
        <w:rPr>
          <w:rFonts w:cs="B Nazanin"/>
          <w:sz w:val="24"/>
          <w:szCs w:val="24"/>
        </w:rPr>
      </w:pPr>
      <w:r w:rsidRPr="003B4260">
        <w:rPr>
          <w:rFonts w:cs="B Nazanin" w:hint="cs"/>
          <w:sz w:val="24"/>
          <w:szCs w:val="24"/>
          <w:rtl/>
        </w:rPr>
        <w:t xml:space="preserve">وجود قدسنج یا گونیا </w:t>
      </w:r>
    </w:p>
    <w:p w:rsidR="00C558A8" w:rsidRPr="003B4260" w:rsidRDefault="00C558A8" w:rsidP="00BA6AB1">
      <w:pPr>
        <w:pStyle w:val="ListParagraph"/>
        <w:numPr>
          <w:ilvl w:val="0"/>
          <w:numId w:val="24"/>
        </w:numPr>
        <w:rPr>
          <w:rFonts w:cs="B Nazanin"/>
          <w:sz w:val="24"/>
          <w:szCs w:val="24"/>
        </w:rPr>
      </w:pPr>
      <w:r w:rsidRPr="003B4260">
        <w:rPr>
          <w:rFonts w:cs="B Nazanin" w:hint="cs"/>
          <w:sz w:val="24"/>
          <w:szCs w:val="24"/>
          <w:rtl/>
        </w:rPr>
        <w:t xml:space="preserve">وجود ترازو و وزنه شاهد </w:t>
      </w:r>
    </w:p>
    <w:p w:rsidR="00C558A8" w:rsidRPr="003B4260" w:rsidRDefault="00C558A8" w:rsidP="00BA6AB1">
      <w:pPr>
        <w:pStyle w:val="ListParagraph"/>
        <w:numPr>
          <w:ilvl w:val="0"/>
          <w:numId w:val="24"/>
        </w:numPr>
        <w:rPr>
          <w:rFonts w:cs="B Nazanin"/>
          <w:sz w:val="24"/>
          <w:szCs w:val="24"/>
        </w:rPr>
      </w:pPr>
      <w:r w:rsidRPr="003B4260">
        <w:rPr>
          <w:rFonts w:cs="B Nazanin" w:hint="cs"/>
          <w:sz w:val="24"/>
          <w:szCs w:val="24"/>
          <w:rtl/>
        </w:rPr>
        <w:t xml:space="preserve">وجود فشار سنج اطفال </w:t>
      </w:r>
      <w:r w:rsidR="00812780" w:rsidRPr="003B4260">
        <w:rPr>
          <w:rFonts w:cs="B Nazanin" w:hint="cs"/>
          <w:sz w:val="24"/>
          <w:szCs w:val="24"/>
          <w:rtl/>
        </w:rPr>
        <w:t>و بزرگسال</w:t>
      </w:r>
    </w:p>
    <w:p w:rsidR="00C558A8" w:rsidRPr="003B4260" w:rsidRDefault="00C558A8" w:rsidP="00BA6AB1">
      <w:pPr>
        <w:pStyle w:val="ListParagraph"/>
        <w:numPr>
          <w:ilvl w:val="0"/>
          <w:numId w:val="24"/>
        </w:numPr>
        <w:rPr>
          <w:rFonts w:cs="B Nazanin"/>
          <w:sz w:val="24"/>
          <w:szCs w:val="24"/>
        </w:rPr>
      </w:pPr>
      <w:r w:rsidRPr="003B4260">
        <w:rPr>
          <w:rFonts w:cs="B Nazanin" w:hint="cs"/>
          <w:sz w:val="24"/>
          <w:szCs w:val="24"/>
          <w:rtl/>
        </w:rPr>
        <w:t xml:space="preserve">وجود چارت بينايي </w:t>
      </w:r>
    </w:p>
    <w:p w:rsidR="00C558A8" w:rsidRPr="003B4260" w:rsidRDefault="003D43ED" w:rsidP="00BA6AB1">
      <w:pPr>
        <w:pStyle w:val="ListParagraph"/>
        <w:numPr>
          <w:ilvl w:val="0"/>
          <w:numId w:val="24"/>
        </w:numPr>
        <w:spacing w:after="0"/>
        <w:rPr>
          <w:rFonts w:cs="B Nazanin"/>
          <w:sz w:val="24"/>
          <w:szCs w:val="24"/>
        </w:rPr>
      </w:pPr>
      <w:r w:rsidRPr="003B4260">
        <w:rPr>
          <w:rFonts w:cs="B Nazanin" w:hint="cs"/>
          <w:sz w:val="24"/>
          <w:szCs w:val="24"/>
          <w:rtl/>
        </w:rPr>
        <w:t xml:space="preserve">وجود </w:t>
      </w:r>
      <w:r w:rsidR="00C558A8" w:rsidRPr="003B4260">
        <w:rPr>
          <w:rFonts w:cs="B Nazanin" w:hint="cs"/>
          <w:sz w:val="24"/>
          <w:szCs w:val="24"/>
          <w:rtl/>
        </w:rPr>
        <w:t xml:space="preserve">آبسلانگ و دستکش یکبار مصرف </w:t>
      </w:r>
    </w:p>
    <w:p w:rsidR="00C558A8" w:rsidRPr="003B4260" w:rsidRDefault="00C558A8" w:rsidP="00A1545F">
      <w:pPr>
        <w:bidi/>
        <w:spacing w:after="0"/>
        <w:ind w:left="176"/>
        <w:rPr>
          <w:rFonts w:cs="B Nazanin"/>
          <w:sz w:val="24"/>
          <w:szCs w:val="24"/>
          <w:rtl/>
        </w:rPr>
      </w:pPr>
      <w:r w:rsidRPr="003B4260">
        <w:rPr>
          <w:rFonts w:cs="B Nazanin" w:hint="cs"/>
          <w:sz w:val="24"/>
          <w:szCs w:val="24"/>
          <w:rtl/>
        </w:rPr>
        <w:t>این اقلام توسط مرکز گسترش شبکه پیش بینی، تهیه و در دسترس قرار می گیرد اما از آنجا که جهت اجرای برنامه در گروه سنی 5 تا 18 سال مورد نیاز است، لازم است فقدان یا خراب بودن آنها به واحد مربوطه اعلام شده و جهت رفع نقص ، پیگیری شود. همچنین پایشگر بایستی مدارک و مستندات را در این زمینه بررسی کند.</w:t>
      </w:r>
      <w:r w:rsidR="003D43ED" w:rsidRPr="003B4260">
        <w:rPr>
          <w:rFonts w:cs="B Nazanin" w:hint="cs"/>
          <w:sz w:val="24"/>
          <w:szCs w:val="24"/>
          <w:rtl/>
        </w:rPr>
        <w:t>(هر مورد 0.5 امتیاز)</w:t>
      </w:r>
    </w:p>
    <w:p w:rsidR="00C558A8" w:rsidRPr="003B4260" w:rsidRDefault="00C558A8" w:rsidP="00C558A8">
      <w:pPr>
        <w:pStyle w:val="ListParagraph"/>
        <w:ind w:left="459"/>
        <w:rPr>
          <w:rFonts w:ascii="Times New Roman" w:hAnsi="Times New Roman" w:cs="B Nazanin"/>
          <w:b/>
          <w:bCs/>
          <w:sz w:val="24"/>
          <w:szCs w:val="24"/>
          <w:rtl/>
        </w:rPr>
      </w:pPr>
    </w:p>
    <w:p w:rsidR="00C558A8" w:rsidRPr="003B4260" w:rsidRDefault="00C558A8" w:rsidP="00C558A8">
      <w:pPr>
        <w:pStyle w:val="ListParagraph"/>
        <w:ind w:left="459"/>
        <w:rPr>
          <w:rFonts w:ascii="Times New Roman" w:hAnsi="Times New Roman" w:cs="B Nazanin"/>
          <w:b/>
          <w:bCs/>
          <w:i/>
          <w:iCs/>
          <w:sz w:val="24"/>
          <w:szCs w:val="24"/>
          <w:rtl/>
        </w:rPr>
      </w:pPr>
      <w:r w:rsidRPr="003B4260">
        <w:rPr>
          <w:rFonts w:ascii="Times New Roman" w:hAnsi="Times New Roman" w:cs="B Nazanin" w:hint="cs"/>
          <w:b/>
          <w:bCs/>
          <w:i/>
          <w:iCs/>
          <w:sz w:val="24"/>
          <w:szCs w:val="24"/>
          <w:rtl/>
        </w:rPr>
        <w:t>موجود بودن مستندات:</w:t>
      </w:r>
    </w:p>
    <w:p w:rsidR="00C558A8" w:rsidRPr="003B4260" w:rsidRDefault="009F61F4" w:rsidP="009F61F4">
      <w:pPr>
        <w:pStyle w:val="ListParagraph"/>
        <w:numPr>
          <w:ilvl w:val="0"/>
          <w:numId w:val="25"/>
        </w:numPr>
        <w:tabs>
          <w:tab w:val="right" w:pos="769"/>
        </w:tabs>
        <w:ind w:hanging="594"/>
        <w:rPr>
          <w:rFonts w:ascii="Times New Roman" w:hAnsi="Times New Roman" w:cs="B Nazanin"/>
          <w:sz w:val="24"/>
          <w:szCs w:val="24"/>
        </w:rPr>
      </w:pPr>
      <w:r w:rsidRPr="003B4260">
        <w:rPr>
          <w:rFonts w:ascii="Times New Roman" w:hAnsi="Times New Roman" w:cs="B Nazanin" w:hint="cs"/>
          <w:sz w:val="24"/>
          <w:szCs w:val="24"/>
          <w:rtl/>
        </w:rPr>
        <w:t xml:space="preserve">مشاهده </w:t>
      </w:r>
      <w:r w:rsidR="00C558A8" w:rsidRPr="003B4260">
        <w:rPr>
          <w:rFonts w:ascii="Times New Roman" w:hAnsi="Times New Roman" w:cs="B Nazanin" w:hint="cs"/>
          <w:sz w:val="24"/>
          <w:szCs w:val="24"/>
          <w:rtl/>
        </w:rPr>
        <w:t>بسته</w:t>
      </w:r>
      <w:r w:rsidR="00C558A8" w:rsidRPr="003B4260">
        <w:rPr>
          <w:rFonts w:ascii="Times New Roman" w:hAnsi="Times New Roman" w:cs="B Nazanin"/>
          <w:sz w:val="24"/>
          <w:szCs w:val="24"/>
          <w:rtl/>
        </w:rPr>
        <w:softHyphen/>
      </w:r>
      <w:r w:rsidR="00C558A8" w:rsidRPr="003B4260">
        <w:rPr>
          <w:rFonts w:ascii="Times New Roman" w:hAnsi="Times New Roman" w:cs="B Nazanin" w:hint="cs"/>
          <w:sz w:val="24"/>
          <w:szCs w:val="24"/>
          <w:rtl/>
        </w:rPr>
        <w:t>های خدمتی پزشک و غیرپزشک</w:t>
      </w:r>
      <w:r w:rsidR="00C558A8" w:rsidRPr="003B4260">
        <w:rPr>
          <w:rFonts w:ascii="Times New Roman" w:hAnsi="Times New Roman" w:cs="B Nazanin"/>
          <w:sz w:val="24"/>
          <w:szCs w:val="24"/>
        </w:rPr>
        <w:t xml:space="preserve"> </w:t>
      </w:r>
    </w:p>
    <w:p w:rsidR="0097200B" w:rsidRPr="003B4260" w:rsidRDefault="009F61F4" w:rsidP="0097200B">
      <w:pPr>
        <w:pStyle w:val="ListParagraph"/>
        <w:tabs>
          <w:tab w:val="right" w:pos="769"/>
        </w:tabs>
        <w:ind w:left="1080" w:hanging="311"/>
        <w:rPr>
          <w:rFonts w:ascii="Times New Roman" w:hAnsi="Times New Roman" w:cs="B Nazanin"/>
          <w:sz w:val="24"/>
          <w:szCs w:val="24"/>
          <w:rtl/>
        </w:rPr>
      </w:pPr>
      <w:r w:rsidRPr="003B4260">
        <w:rPr>
          <w:rFonts w:ascii="Times New Roman" w:hAnsi="Times New Roman" w:cs="B Nazanin" w:hint="cs"/>
          <w:sz w:val="24"/>
          <w:szCs w:val="24"/>
          <w:rtl/>
        </w:rPr>
        <w:t>مشاهده بسته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های خدمت غیرپزشک</w:t>
      </w:r>
      <w:r w:rsidRPr="003B4260">
        <w:rPr>
          <w:rFonts w:ascii="Times New Roman" w:hAnsi="Times New Roman" w:cs="B Nazanin"/>
          <w:sz w:val="24"/>
          <w:szCs w:val="24"/>
        </w:rPr>
        <w:t xml:space="preserve"> </w:t>
      </w:r>
      <w:r w:rsidRPr="003B4260">
        <w:rPr>
          <w:rFonts w:ascii="Times New Roman" w:hAnsi="Times New Roman" w:cs="B Nazanin" w:hint="cs"/>
          <w:sz w:val="24"/>
          <w:szCs w:val="24"/>
          <w:rtl/>
        </w:rPr>
        <w:t>(</w:t>
      </w:r>
      <w:r w:rsidR="0097200B" w:rsidRPr="003B4260">
        <w:rPr>
          <w:rFonts w:ascii="Times New Roman" w:hAnsi="Times New Roman" w:cs="B Nazanin" w:hint="cs"/>
          <w:sz w:val="24"/>
          <w:szCs w:val="24"/>
          <w:rtl/>
        </w:rPr>
        <w:t>1</w:t>
      </w:r>
      <w:r w:rsidRPr="003B4260">
        <w:rPr>
          <w:rFonts w:ascii="Times New Roman" w:hAnsi="Times New Roman" w:cs="B Nazanin" w:hint="cs"/>
          <w:sz w:val="24"/>
          <w:szCs w:val="24"/>
          <w:rtl/>
        </w:rPr>
        <w:t xml:space="preserve"> امتیاز)</w:t>
      </w:r>
    </w:p>
    <w:p w:rsidR="009F61F4" w:rsidRPr="003B4260" w:rsidRDefault="0097200B" w:rsidP="0097200B">
      <w:pPr>
        <w:pStyle w:val="ListParagraph"/>
        <w:tabs>
          <w:tab w:val="right" w:pos="769"/>
        </w:tabs>
        <w:ind w:left="1080" w:hanging="311"/>
        <w:rPr>
          <w:rFonts w:ascii="Times New Roman" w:hAnsi="Times New Roman" w:cs="B Nazanin"/>
          <w:sz w:val="24"/>
          <w:szCs w:val="24"/>
          <w:rtl/>
        </w:rPr>
      </w:pPr>
      <w:r w:rsidRPr="003B4260">
        <w:rPr>
          <w:rFonts w:ascii="Times New Roman" w:hAnsi="Times New Roman" w:cs="B Nazanin" w:hint="cs"/>
          <w:sz w:val="24"/>
          <w:szCs w:val="24"/>
          <w:rtl/>
        </w:rPr>
        <w:t>عدم وجود بسته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های خدمت غیرپزشک</w:t>
      </w:r>
      <w:r w:rsidRPr="003B4260">
        <w:rPr>
          <w:rFonts w:ascii="Times New Roman" w:hAnsi="Times New Roman" w:cs="B Nazanin"/>
          <w:sz w:val="24"/>
          <w:szCs w:val="24"/>
        </w:rPr>
        <w:t xml:space="preserve"> </w:t>
      </w:r>
      <w:r w:rsidRPr="003B4260">
        <w:rPr>
          <w:rFonts w:ascii="Times New Roman" w:hAnsi="Times New Roman" w:cs="B Nazanin" w:hint="cs"/>
          <w:sz w:val="24"/>
          <w:szCs w:val="24"/>
          <w:rtl/>
        </w:rPr>
        <w:t>(0 امتیاز)</w:t>
      </w:r>
    </w:p>
    <w:p w:rsidR="00C558A8" w:rsidRPr="003B4260" w:rsidRDefault="009F61F4" w:rsidP="009F61F4">
      <w:pPr>
        <w:pStyle w:val="ListParagraph"/>
        <w:numPr>
          <w:ilvl w:val="0"/>
          <w:numId w:val="25"/>
        </w:numPr>
        <w:tabs>
          <w:tab w:val="right" w:pos="769"/>
        </w:tabs>
        <w:ind w:hanging="594"/>
        <w:jc w:val="both"/>
        <w:rPr>
          <w:rFonts w:ascii="Times New Roman" w:hAnsi="Times New Roman" w:cs="B Nazanin"/>
          <w:sz w:val="24"/>
          <w:szCs w:val="24"/>
        </w:rPr>
      </w:pPr>
      <w:r w:rsidRPr="003B4260">
        <w:rPr>
          <w:rFonts w:ascii="Times New Roman" w:hAnsi="Times New Roman" w:cs="B Nazanin" w:hint="cs"/>
          <w:sz w:val="24"/>
          <w:szCs w:val="24"/>
          <w:rtl/>
        </w:rPr>
        <w:t xml:space="preserve">مشاهده </w:t>
      </w:r>
      <w:r w:rsidR="00C558A8" w:rsidRPr="003B4260">
        <w:rPr>
          <w:rFonts w:ascii="Times New Roman" w:hAnsi="Times New Roman" w:cs="B Nazanin" w:hint="cs"/>
          <w:sz w:val="24"/>
          <w:szCs w:val="24"/>
          <w:rtl/>
        </w:rPr>
        <w:t>دستورالعمل</w:t>
      </w:r>
      <w:r w:rsidR="00C558A8" w:rsidRPr="003B4260">
        <w:rPr>
          <w:rFonts w:ascii="Times New Roman" w:hAnsi="Times New Roman" w:cs="B Nazanin"/>
          <w:sz w:val="24"/>
          <w:szCs w:val="24"/>
          <w:rtl/>
        </w:rPr>
        <w:softHyphen/>
      </w:r>
      <w:r w:rsidR="00C558A8" w:rsidRPr="003B4260">
        <w:rPr>
          <w:rFonts w:ascii="Times New Roman" w:hAnsi="Times New Roman" w:cs="B Nazanin" w:hint="cs"/>
          <w:sz w:val="24"/>
          <w:szCs w:val="24"/>
          <w:rtl/>
        </w:rPr>
        <w:t>ها و آخرین بخشنامه ها (مدارس مروج سلامت، پدیکولوز، مکمل</w:t>
      </w:r>
      <w:r w:rsidR="00C558A8" w:rsidRPr="003B4260">
        <w:rPr>
          <w:rFonts w:ascii="Times New Roman" w:hAnsi="Times New Roman" w:cs="B Nazanin" w:hint="cs"/>
          <w:sz w:val="24"/>
          <w:szCs w:val="24"/>
          <w:rtl/>
        </w:rPr>
        <w:softHyphen/>
        <w:t>یاری ویتامین دی، آهن</w:t>
      </w:r>
      <w:r w:rsidR="00C558A8" w:rsidRPr="003B4260">
        <w:rPr>
          <w:rFonts w:ascii="Times New Roman" w:hAnsi="Times New Roman" w:cs="B Nazanin" w:hint="cs"/>
          <w:sz w:val="24"/>
          <w:szCs w:val="24"/>
          <w:rtl/>
        </w:rPr>
        <w:softHyphen/>
        <w:t>یاری، شیر مدرسه، سنجش مراقبت سلامت دانش</w:t>
      </w:r>
      <w:r w:rsidR="00C558A8" w:rsidRPr="003B4260">
        <w:rPr>
          <w:rFonts w:ascii="Times New Roman" w:hAnsi="Times New Roman" w:cs="B Nazanin" w:hint="cs"/>
          <w:sz w:val="24"/>
          <w:szCs w:val="24"/>
          <w:rtl/>
        </w:rPr>
        <w:softHyphen/>
        <w:t xml:space="preserve">آموز، تمرینات کششی، پرونده سلامت مدرسه) </w:t>
      </w:r>
      <w:r w:rsidR="00987DEB" w:rsidRPr="003B4260">
        <w:rPr>
          <w:rFonts w:ascii="Times New Roman" w:hAnsi="Times New Roman" w:cs="B Nazanin" w:hint="cs"/>
          <w:sz w:val="24"/>
          <w:szCs w:val="24"/>
          <w:rtl/>
        </w:rPr>
        <w:t>(هر مورد 0.</w:t>
      </w:r>
      <w:r w:rsidR="0097200B" w:rsidRPr="003B4260">
        <w:rPr>
          <w:rFonts w:ascii="Times New Roman" w:hAnsi="Times New Roman" w:cs="B Nazanin" w:hint="cs"/>
          <w:sz w:val="24"/>
          <w:szCs w:val="24"/>
          <w:rtl/>
        </w:rPr>
        <w:t>2</w:t>
      </w:r>
      <w:r w:rsidR="00987DEB" w:rsidRPr="003B4260">
        <w:rPr>
          <w:rFonts w:ascii="Times New Roman" w:hAnsi="Times New Roman" w:cs="B Nazanin" w:hint="cs"/>
          <w:sz w:val="24"/>
          <w:szCs w:val="24"/>
          <w:rtl/>
        </w:rPr>
        <w:t>5 امتیاز)</w:t>
      </w:r>
    </w:p>
    <w:p w:rsidR="00C558A8" w:rsidRPr="003B4260" w:rsidRDefault="009C601A" w:rsidP="00BA6AB1">
      <w:pPr>
        <w:pStyle w:val="ListParagraph"/>
        <w:numPr>
          <w:ilvl w:val="0"/>
          <w:numId w:val="25"/>
        </w:numPr>
        <w:tabs>
          <w:tab w:val="right" w:pos="769"/>
        </w:tabs>
        <w:ind w:hanging="594"/>
        <w:jc w:val="both"/>
        <w:rPr>
          <w:rFonts w:ascii="Times New Roman" w:hAnsi="Times New Roman" w:cs="B Nazanin"/>
          <w:sz w:val="24"/>
          <w:szCs w:val="24"/>
        </w:rPr>
      </w:pPr>
      <w:r w:rsidRPr="003B4260">
        <w:rPr>
          <w:rFonts w:ascii="Times New Roman" w:hAnsi="Times New Roman" w:cs="B Nazanin" w:hint="cs"/>
          <w:sz w:val="24"/>
          <w:szCs w:val="24"/>
          <w:rtl/>
        </w:rPr>
        <w:t xml:space="preserve">مشاهده </w:t>
      </w:r>
      <w:r w:rsidR="00C558A8" w:rsidRPr="003B4260">
        <w:rPr>
          <w:rFonts w:ascii="Times New Roman" w:hAnsi="Times New Roman" w:cs="B Nazanin" w:hint="cs"/>
          <w:sz w:val="24"/>
          <w:szCs w:val="24"/>
          <w:rtl/>
        </w:rPr>
        <w:t xml:space="preserve"> مواد آموزشی (حداقل دو مورد) </w:t>
      </w:r>
      <w:r w:rsidR="00AE4C50" w:rsidRPr="003B4260">
        <w:rPr>
          <w:rFonts w:ascii="Times New Roman" w:hAnsi="Times New Roman" w:cs="B Nazanin" w:hint="cs"/>
          <w:sz w:val="24"/>
          <w:szCs w:val="24"/>
          <w:rtl/>
        </w:rPr>
        <w:t>(هر مورد 0.5 امتیاز)</w:t>
      </w:r>
    </w:p>
    <w:p w:rsidR="00C558A8" w:rsidRPr="003B4260" w:rsidRDefault="00C558A8" w:rsidP="0097200B">
      <w:pPr>
        <w:bidi/>
        <w:jc w:val="both"/>
        <w:rPr>
          <w:rFonts w:ascii="Times New Roman" w:hAnsi="Times New Roman" w:cs="B Nazanin"/>
          <w:sz w:val="24"/>
          <w:szCs w:val="24"/>
          <w:rtl/>
        </w:rPr>
      </w:pPr>
      <w:r w:rsidRPr="003B4260">
        <w:rPr>
          <w:rFonts w:ascii="Times New Roman" w:hAnsi="Times New Roman" w:cs="B Nazanin" w:hint="cs"/>
          <w:sz w:val="24"/>
          <w:szCs w:val="24"/>
          <w:rtl/>
        </w:rPr>
        <w:lastRenderedPageBreak/>
        <w:t xml:space="preserve">منظور </w:t>
      </w:r>
      <w:r w:rsidR="0097200B" w:rsidRPr="003B4260">
        <w:rPr>
          <w:rFonts w:ascii="Times New Roman" w:hAnsi="Times New Roman" w:cs="B Nazanin" w:hint="cs"/>
          <w:sz w:val="24"/>
          <w:szCs w:val="24"/>
          <w:rtl/>
        </w:rPr>
        <w:t>از م</w:t>
      </w:r>
      <w:r w:rsidRPr="003B4260">
        <w:rPr>
          <w:rFonts w:ascii="Times New Roman" w:hAnsi="Times New Roman" w:cs="B Nazanin" w:hint="cs"/>
          <w:sz w:val="24"/>
          <w:szCs w:val="24"/>
          <w:rtl/>
        </w:rPr>
        <w:t>وجود</w:t>
      </w:r>
      <w:r w:rsidR="0097200B" w:rsidRPr="003B4260">
        <w:rPr>
          <w:rFonts w:ascii="Times New Roman" w:hAnsi="Times New Roman" w:cs="B Nazanin" w:hint="cs"/>
          <w:sz w:val="24"/>
          <w:szCs w:val="24"/>
          <w:rtl/>
        </w:rPr>
        <w:t xml:space="preserve"> بودن مستندات، وجود نسخه چاپی یا فایل الکترونیکی بسته های خدمت، آخرین دستور عمل ها و بخشنامه هایی است که جهت تصحیح، تسهیل و یکسان سازی </w:t>
      </w:r>
      <w:r w:rsidRPr="003B4260">
        <w:rPr>
          <w:rFonts w:ascii="Times New Roman" w:hAnsi="Times New Roman" w:cs="B Nazanin" w:hint="cs"/>
          <w:sz w:val="24"/>
          <w:szCs w:val="24"/>
          <w:rtl/>
        </w:rPr>
        <w:t xml:space="preserve">اجرای  برنامه ها، از سطوح بالاتر ارسال می شود، بطوری که </w:t>
      </w:r>
      <w:r w:rsidR="0097200B" w:rsidRPr="003B4260">
        <w:rPr>
          <w:rFonts w:ascii="Times New Roman" w:hAnsi="Times New Roman" w:cs="B Nazanin" w:hint="cs"/>
          <w:sz w:val="24"/>
          <w:szCs w:val="24"/>
          <w:rtl/>
        </w:rPr>
        <w:t>به سهولت</w:t>
      </w:r>
      <w:r w:rsidRPr="003B4260">
        <w:rPr>
          <w:rFonts w:ascii="Times New Roman" w:hAnsi="Times New Roman" w:cs="B Nazanin" w:hint="cs"/>
          <w:sz w:val="24"/>
          <w:szCs w:val="24"/>
          <w:rtl/>
        </w:rPr>
        <w:t xml:space="preserve"> در دسترس </w:t>
      </w:r>
      <w:r w:rsidR="0097200B" w:rsidRPr="003B4260">
        <w:rPr>
          <w:rFonts w:ascii="Times New Roman" w:hAnsi="Times New Roman" w:cs="B Nazanin" w:hint="cs"/>
          <w:sz w:val="24"/>
          <w:szCs w:val="24"/>
          <w:rtl/>
        </w:rPr>
        <w:t xml:space="preserve">باشد و در مواقع ضروری بتوان </w:t>
      </w:r>
      <w:r w:rsidRPr="003B4260">
        <w:rPr>
          <w:rFonts w:ascii="Times New Roman" w:hAnsi="Times New Roman" w:cs="B Nazanin" w:hint="cs"/>
          <w:sz w:val="24"/>
          <w:szCs w:val="24"/>
          <w:rtl/>
        </w:rPr>
        <w:t>به سرعت از آن استفاده ک</w:t>
      </w:r>
      <w:r w:rsidR="0097200B" w:rsidRPr="003B4260">
        <w:rPr>
          <w:rFonts w:ascii="Times New Roman" w:hAnsi="Times New Roman" w:cs="B Nazanin" w:hint="cs"/>
          <w:sz w:val="24"/>
          <w:szCs w:val="24"/>
          <w:rtl/>
        </w:rPr>
        <w:t>ر</w:t>
      </w:r>
      <w:r w:rsidRPr="003B4260">
        <w:rPr>
          <w:rFonts w:ascii="Times New Roman" w:hAnsi="Times New Roman" w:cs="B Nazanin" w:hint="cs"/>
          <w:sz w:val="24"/>
          <w:szCs w:val="24"/>
          <w:rtl/>
        </w:rPr>
        <w:t>د. همچنین لازم است حداقل دو مورد از مواد آموزشی مورد استفاده را بتوان مشاهده کرد.</w:t>
      </w:r>
    </w:p>
    <w:p w:rsidR="00C558A8" w:rsidRPr="003B4260" w:rsidRDefault="00C558A8" w:rsidP="003E7499">
      <w:pPr>
        <w:bidi/>
        <w:spacing w:after="0"/>
        <w:jc w:val="both"/>
        <w:rPr>
          <w:rFonts w:cs="B Nazanin"/>
          <w:b/>
          <w:bCs/>
          <w:i/>
          <w:iCs/>
          <w:sz w:val="24"/>
          <w:szCs w:val="24"/>
          <w:rtl/>
        </w:rPr>
      </w:pPr>
      <w:r w:rsidRPr="003B4260">
        <w:rPr>
          <w:rFonts w:cs="B Nazanin" w:hint="cs"/>
          <w:b/>
          <w:bCs/>
          <w:i/>
          <w:iCs/>
          <w:sz w:val="24"/>
          <w:szCs w:val="24"/>
          <w:rtl/>
        </w:rPr>
        <w:t>هماهنگی برون</w:t>
      </w:r>
      <w:r w:rsidRPr="003B4260">
        <w:rPr>
          <w:rFonts w:cs="B Nazanin" w:hint="cs"/>
          <w:b/>
          <w:bCs/>
          <w:i/>
          <w:iCs/>
          <w:sz w:val="24"/>
          <w:szCs w:val="24"/>
          <w:rtl/>
        </w:rPr>
        <w:softHyphen/>
        <w:t>بخشی:</w:t>
      </w:r>
    </w:p>
    <w:p w:rsidR="00C558A8" w:rsidRPr="003B4260" w:rsidRDefault="009C601A" w:rsidP="00BA6AB1">
      <w:pPr>
        <w:pStyle w:val="ListParagraph"/>
        <w:numPr>
          <w:ilvl w:val="0"/>
          <w:numId w:val="26"/>
        </w:numPr>
        <w:spacing w:after="0"/>
        <w:jc w:val="both"/>
        <w:rPr>
          <w:rFonts w:cs="B Nazanin"/>
          <w:sz w:val="24"/>
          <w:szCs w:val="24"/>
        </w:rPr>
      </w:pPr>
      <w:r w:rsidRPr="003B4260">
        <w:rPr>
          <w:rFonts w:cs="B Nazanin" w:hint="cs"/>
          <w:sz w:val="24"/>
          <w:szCs w:val="24"/>
          <w:rtl/>
        </w:rPr>
        <w:t xml:space="preserve">مشاهده صورتجلسات </w:t>
      </w:r>
      <w:r w:rsidR="00C558A8" w:rsidRPr="003B4260">
        <w:rPr>
          <w:rFonts w:cs="B Nazanin" w:hint="cs"/>
          <w:sz w:val="24"/>
          <w:szCs w:val="24"/>
          <w:rtl/>
        </w:rPr>
        <w:t xml:space="preserve">تشکیل جلسات مشترک با مدارس تحت پوشش </w:t>
      </w:r>
      <w:r w:rsidRPr="003B4260">
        <w:rPr>
          <w:rFonts w:cs="B Nazanin" w:hint="cs"/>
          <w:sz w:val="24"/>
          <w:szCs w:val="24"/>
          <w:rtl/>
        </w:rPr>
        <w:t>(1 امتیاز)</w:t>
      </w:r>
    </w:p>
    <w:p w:rsidR="00C558A8" w:rsidRPr="003B4260" w:rsidRDefault="00C558A8" w:rsidP="00C558A8">
      <w:pPr>
        <w:bidi/>
        <w:spacing w:after="0"/>
        <w:ind w:left="175"/>
        <w:jc w:val="both"/>
        <w:rPr>
          <w:rFonts w:cs="B Nazanin"/>
          <w:sz w:val="24"/>
          <w:szCs w:val="24"/>
          <w:rtl/>
        </w:rPr>
      </w:pPr>
      <w:r w:rsidRPr="003B4260">
        <w:rPr>
          <w:rFonts w:cs="B Nazanin" w:hint="cs"/>
          <w:sz w:val="24"/>
          <w:szCs w:val="24"/>
          <w:rtl/>
        </w:rPr>
        <w:t xml:space="preserve">تشکیل جلسه کمیته ارتقاء مدرسه، جلسات آموزشی، جلسات هماهنگی در زمینه سنجش سلامت نوآموزان و ...، جلسات در زمان بحران و... از وظایف مراقب سلامت/ بهورز است که ضمن </w:t>
      </w:r>
      <w:r w:rsidR="00A920A7" w:rsidRPr="003B4260">
        <w:rPr>
          <w:rFonts w:cs="B Nazanin" w:hint="cs"/>
          <w:sz w:val="24"/>
          <w:szCs w:val="24"/>
          <w:rtl/>
        </w:rPr>
        <w:t>ارایه</w:t>
      </w:r>
      <w:r w:rsidRPr="003B4260">
        <w:rPr>
          <w:rFonts w:cs="B Nazanin" w:hint="cs"/>
          <w:sz w:val="24"/>
          <w:szCs w:val="24"/>
          <w:rtl/>
        </w:rPr>
        <w:t xml:space="preserve"> اطلاعات، لازم است مستندات آن نیز موجود باشد.</w:t>
      </w:r>
    </w:p>
    <w:p w:rsidR="00C558A8" w:rsidRPr="003B4260" w:rsidRDefault="00C558A8" w:rsidP="00C558A8">
      <w:pPr>
        <w:bidi/>
        <w:rPr>
          <w:rFonts w:ascii="Times New Roman" w:hAnsi="Times New Roman" w:cs="B Nazanin"/>
          <w:b/>
          <w:bCs/>
          <w:sz w:val="24"/>
          <w:szCs w:val="24"/>
          <w:rtl/>
        </w:rPr>
      </w:pPr>
    </w:p>
    <w:p w:rsidR="00C558A8" w:rsidRPr="003B4260" w:rsidRDefault="00C558A8" w:rsidP="0009624D">
      <w:pPr>
        <w:bidi/>
        <w:spacing w:after="0"/>
        <w:jc w:val="both"/>
        <w:rPr>
          <w:rFonts w:cs="B Nazanin"/>
          <w:b/>
          <w:bCs/>
          <w:i/>
          <w:iCs/>
          <w:sz w:val="24"/>
          <w:szCs w:val="24"/>
          <w:u w:val="single"/>
          <w:rtl/>
        </w:rPr>
      </w:pPr>
      <w:r w:rsidRPr="003B4260">
        <w:rPr>
          <w:rFonts w:cs="B Nazanin" w:hint="cs"/>
          <w:b/>
          <w:bCs/>
          <w:i/>
          <w:iCs/>
          <w:sz w:val="24"/>
          <w:szCs w:val="24"/>
          <w:u w:val="single"/>
          <w:rtl/>
        </w:rPr>
        <w:t xml:space="preserve">بخش </w:t>
      </w:r>
      <w:r w:rsidRPr="003B4260">
        <w:rPr>
          <w:rFonts w:cs="B Nazanin" w:hint="cs"/>
          <w:b/>
          <w:bCs/>
          <w:i/>
          <w:iCs/>
          <w:sz w:val="24"/>
          <w:szCs w:val="24"/>
          <w:u w:val="single"/>
          <w:rtl/>
          <w:lang w:bidi="fa-IR"/>
        </w:rPr>
        <w:t xml:space="preserve">نحوه </w:t>
      </w:r>
      <w:r w:rsidR="00A920A7" w:rsidRPr="003B4260">
        <w:rPr>
          <w:rFonts w:cs="B Nazanin" w:hint="cs"/>
          <w:b/>
          <w:bCs/>
          <w:i/>
          <w:iCs/>
          <w:sz w:val="24"/>
          <w:szCs w:val="24"/>
          <w:u w:val="single"/>
          <w:rtl/>
          <w:lang w:bidi="fa-IR"/>
        </w:rPr>
        <w:t>ارایه</w:t>
      </w:r>
      <w:r w:rsidRPr="003B4260">
        <w:rPr>
          <w:rFonts w:cs="B Nazanin" w:hint="cs"/>
          <w:b/>
          <w:bCs/>
          <w:i/>
          <w:iCs/>
          <w:sz w:val="24"/>
          <w:szCs w:val="24"/>
          <w:u w:val="single"/>
          <w:rtl/>
          <w:lang w:bidi="fa-IR"/>
        </w:rPr>
        <w:t xml:space="preserve"> خدمت </w:t>
      </w:r>
      <w:r w:rsidRPr="003B4260">
        <w:rPr>
          <w:rFonts w:cs="B Nazanin" w:hint="cs"/>
          <w:b/>
          <w:bCs/>
          <w:i/>
          <w:iCs/>
          <w:sz w:val="24"/>
          <w:szCs w:val="24"/>
          <w:u w:val="single"/>
          <w:rtl/>
        </w:rPr>
        <w:t>:</w:t>
      </w:r>
    </w:p>
    <w:p w:rsidR="00C558A8" w:rsidRPr="003B4260" w:rsidRDefault="00C558A8" w:rsidP="0009624D">
      <w:pPr>
        <w:bidi/>
        <w:spacing w:after="0"/>
        <w:rPr>
          <w:rFonts w:ascii="Times New Roman" w:hAnsi="Times New Roman" w:cs="B Nazanin"/>
          <w:b/>
          <w:bCs/>
          <w:i/>
          <w:iCs/>
          <w:sz w:val="24"/>
          <w:szCs w:val="24"/>
          <w:rtl/>
        </w:rPr>
      </w:pPr>
      <w:r w:rsidRPr="003B4260">
        <w:rPr>
          <w:rFonts w:ascii="Times New Roman" w:hAnsi="Times New Roman" w:cs="B Nazanin" w:hint="cs"/>
          <w:b/>
          <w:bCs/>
          <w:i/>
          <w:iCs/>
          <w:sz w:val="24"/>
          <w:szCs w:val="24"/>
          <w:rtl/>
        </w:rPr>
        <w:t>دانش و مهارت لازم:</w:t>
      </w:r>
    </w:p>
    <w:p w:rsidR="00F87107" w:rsidRPr="003B4260" w:rsidRDefault="00F87107" w:rsidP="004F2ED1">
      <w:pPr>
        <w:pStyle w:val="ListParagraph"/>
        <w:numPr>
          <w:ilvl w:val="0"/>
          <w:numId w:val="27"/>
        </w:numPr>
        <w:tabs>
          <w:tab w:val="right" w:pos="472"/>
        </w:tabs>
        <w:spacing w:after="0"/>
        <w:jc w:val="both"/>
        <w:rPr>
          <w:rFonts w:ascii="Times New Roman" w:hAnsi="Times New Roman" w:cs="B Nazanin"/>
          <w:sz w:val="24"/>
          <w:szCs w:val="24"/>
        </w:rPr>
      </w:pPr>
      <w:r w:rsidRPr="003B4260">
        <w:rPr>
          <w:rFonts w:ascii="Times New Roman" w:hAnsi="Times New Roman" w:cs="B Nazanin" w:hint="cs"/>
          <w:sz w:val="24"/>
          <w:szCs w:val="24"/>
          <w:rtl/>
        </w:rPr>
        <w:t>مشاهده انجام مراقبت های زیر برای یک دانش اموز :</w:t>
      </w:r>
    </w:p>
    <w:p w:rsidR="00F87107" w:rsidRPr="003B4260" w:rsidRDefault="00C558A8" w:rsidP="00F87107">
      <w:pPr>
        <w:pStyle w:val="ListParagraph"/>
        <w:tabs>
          <w:tab w:val="right" w:pos="472"/>
        </w:tabs>
        <w:spacing w:after="0"/>
        <w:ind w:left="895"/>
        <w:jc w:val="both"/>
        <w:rPr>
          <w:rFonts w:ascii="Times New Roman" w:hAnsi="Times New Roman" w:cs="B Nazanin"/>
          <w:sz w:val="24"/>
          <w:szCs w:val="24"/>
          <w:rtl/>
        </w:rPr>
      </w:pPr>
      <w:r w:rsidRPr="003B4260">
        <w:rPr>
          <w:rFonts w:ascii="Times New Roman" w:hAnsi="Times New Roman" w:cs="B Nazanin" w:hint="cs"/>
          <w:sz w:val="24"/>
          <w:szCs w:val="24"/>
          <w:rtl/>
        </w:rPr>
        <w:t>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 xml:space="preserve">گيري قد </w:t>
      </w:r>
      <w:r w:rsidR="00F87107" w:rsidRPr="003B4260">
        <w:rPr>
          <w:rFonts w:ascii="Times New Roman" w:hAnsi="Times New Roman" w:cs="B Nazanin" w:hint="cs"/>
          <w:sz w:val="24"/>
          <w:szCs w:val="24"/>
          <w:rtl/>
        </w:rPr>
        <w:t>،</w:t>
      </w:r>
      <w:r w:rsidRPr="003B4260">
        <w:rPr>
          <w:rFonts w:ascii="Times New Roman" w:hAnsi="Times New Roman" w:cs="B Nazanin" w:hint="cs"/>
          <w:sz w:val="24"/>
          <w:szCs w:val="24"/>
          <w:rtl/>
        </w:rPr>
        <w:t>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 xml:space="preserve">گيري وزن ، محاسبه </w:t>
      </w:r>
      <w:r w:rsidRPr="003B4260">
        <w:rPr>
          <w:rFonts w:ascii="Times New Roman" w:hAnsi="Times New Roman" w:cs="B Nazanin"/>
          <w:sz w:val="24"/>
          <w:szCs w:val="24"/>
        </w:rPr>
        <w:t>BMI</w:t>
      </w:r>
      <w:r w:rsidRPr="003B4260">
        <w:rPr>
          <w:rFonts w:ascii="Times New Roman" w:hAnsi="Times New Roman" w:cs="B Nazanin" w:hint="cs"/>
          <w:sz w:val="24"/>
          <w:szCs w:val="24"/>
          <w:rtl/>
        </w:rPr>
        <w:t xml:space="preserve"> ، اندازه</w:t>
      </w:r>
      <w:r w:rsidRPr="003B4260">
        <w:rPr>
          <w:rFonts w:ascii="Times New Roman" w:hAnsi="Times New Roman" w:cs="B Nazanin"/>
          <w:sz w:val="24"/>
          <w:szCs w:val="24"/>
          <w:rtl/>
        </w:rPr>
        <w:softHyphen/>
      </w:r>
      <w:r w:rsidRPr="003B4260">
        <w:rPr>
          <w:rFonts w:ascii="Times New Roman" w:hAnsi="Times New Roman" w:cs="B Nazanin" w:hint="cs"/>
          <w:sz w:val="24"/>
          <w:szCs w:val="24"/>
          <w:rtl/>
        </w:rPr>
        <w:t>گيري فشارخون، بررسي و درمان آلودگي پديكلوز ، معاينه دهان و دندان، شنوايي</w:t>
      </w:r>
      <w:r w:rsidRPr="003B4260">
        <w:rPr>
          <w:rFonts w:ascii="Times New Roman" w:hAnsi="Times New Roman" w:cs="B Nazanin"/>
          <w:sz w:val="24"/>
          <w:szCs w:val="24"/>
          <w:rtl/>
        </w:rPr>
        <w:softHyphen/>
      </w:r>
      <w:r w:rsidRPr="003B4260">
        <w:rPr>
          <w:rFonts w:ascii="Times New Roman" w:hAnsi="Times New Roman" w:cs="B Nazanin" w:hint="cs"/>
          <w:sz w:val="24"/>
          <w:szCs w:val="24"/>
          <w:rtl/>
        </w:rPr>
        <w:t>سنجي، بينايي‌سنجي</w:t>
      </w:r>
    </w:p>
    <w:p w:rsidR="00F87107" w:rsidRPr="003B4260" w:rsidRDefault="00F87107" w:rsidP="00F87107">
      <w:pPr>
        <w:pStyle w:val="ListParagraph"/>
        <w:tabs>
          <w:tab w:val="right" w:pos="472"/>
        </w:tabs>
        <w:spacing w:after="0"/>
        <w:ind w:left="895"/>
        <w:jc w:val="both"/>
        <w:rPr>
          <w:rFonts w:ascii="Times New Roman" w:hAnsi="Times New Roman" w:cs="B Nazanin"/>
          <w:sz w:val="24"/>
          <w:szCs w:val="24"/>
          <w:rtl/>
        </w:rPr>
      </w:pPr>
      <w:r w:rsidRPr="003B4260">
        <w:rPr>
          <w:rFonts w:ascii="Times New Roman" w:hAnsi="Times New Roman" w:cs="B Nazanin" w:hint="cs"/>
          <w:sz w:val="24"/>
          <w:szCs w:val="24"/>
          <w:rtl/>
        </w:rPr>
        <w:t>در صورت انجام صحیح مراقبت طبق بسته خدمتی توسط مراقب هر آیتم 0.5 نمره محسوب می گردد.</w:t>
      </w:r>
    </w:p>
    <w:p w:rsidR="00C558A8" w:rsidRPr="003B4260" w:rsidRDefault="00C558A8" w:rsidP="00921507">
      <w:pPr>
        <w:pStyle w:val="ListParagraph"/>
        <w:numPr>
          <w:ilvl w:val="0"/>
          <w:numId w:val="27"/>
        </w:numPr>
        <w:tabs>
          <w:tab w:val="right" w:pos="472"/>
        </w:tabs>
        <w:spacing w:after="0"/>
        <w:jc w:val="both"/>
        <w:rPr>
          <w:rFonts w:ascii="Times New Roman" w:hAnsi="Times New Roman" w:cs="B Nazanin"/>
          <w:sz w:val="24"/>
          <w:szCs w:val="24"/>
        </w:rPr>
      </w:pPr>
      <w:r w:rsidRPr="003B4260">
        <w:rPr>
          <w:rFonts w:ascii="Times New Roman" w:hAnsi="Times New Roman" w:cs="B Nazanin" w:hint="cs"/>
          <w:sz w:val="24"/>
          <w:szCs w:val="24"/>
          <w:rtl/>
        </w:rPr>
        <w:t>مهارت استفاده از بوکلت</w:t>
      </w:r>
      <w:r w:rsidR="004F2ED1">
        <w:rPr>
          <w:rFonts w:ascii="Times New Roman" w:hAnsi="Times New Roman" w:cs="B Nazanin" w:hint="cs"/>
          <w:sz w:val="24"/>
          <w:szCs w:val="24"/>
          <w:rtl/>
        </w:rPr>
        <w:t xml:space="preserve"> </w:t>
      </w:r>
      <w:r w:rsidR="00EB6627" w:rsidRPr="003B4260">
        <w:rPr>
          <w:rFonts w:ascii="Times New Roman" w:hAnsi="Times New Roman" w:cs="B Nazanin" w:hint="cs"/>
          <w:sz w:val="24"/>
          <w:szCs w:val="24"/>
          <w:rtl/>
        </w:rPr>
        <w:t>( 1 امتیاز)</w:t>
      </w:r>
    </w:p>
    <w:p w:rsidR="00C558A8" w:rsidRPr="003B4260" w:rsidRDefault="00C558A8" w:rsidP="00BA6AB1">
      <w:pPr>
        <w:pStyle w:val="ListParagraph"/>
        <w:numPr>
          <w:ilvl w:val="0"/>
          <w:numId w:val="27"/>
        </w:numPr>
        <w:tabs>
          <w:tab w:val="right" w:pos="472"/>
        </w:tabs>
        <w:jc w:val="both"/>
        <w:rPr>
          <w:rFonts w:ascii="Times New Roman" w:hAnsi="Times New Roman" w:cs="B Nazanin"/>
          <w:sz w:val="24"/>
          <w:szCs w:val="24"/>
        </w:rPr>
      </w:pPr>
      <w:r w:rsidRPr="003B4260">
        <w:rPr>
          <w:rFonts w:ascii="Times New Roman" w:hAnsi="Times New Roman" w:cs="B Nazanin" w:hint="cs"/>
          <w:sz w:val="24"/>
          <w:szCs w:val="24"/>
          <w:rtl/>
        </w:rPr>
        <w:t xml:space="preserve">آگاهی از دستورالعمل ها </w:t>
      </w:r>
      <w:r w:rsidR="00EB6627" w:rsidRPr="003B4260">
        <w:rPr>
          <w:rFonts w:ascii="Times New Roman" w:hAnsi="Times New Roman" w:cs="B Nazanin" w:hint="cs"/>
          <w:sz w:val="24"/>
          <w:szCs w:val="24"/>
          <w:rtl/>
        </w:rPr>
        <w:t>( 1 امتیاز)</w:t>
      </w:r>
    </w:p>
    <w:p w:rsidR="00C558A8" w:rsidRPr="003B4260" w:rsidRDefault="00C558A8" w:rsidP="003E7499">
      <w:pPr>
        <w:tabs>
          <w:tab w:val="right" w:pos="472"/>
        </w:tabs>
        <w:bidi/>
        <w:jc w:val="both"/>
        <w:rPr>
          <w:rFonts w:ascii="Times New Roman" w:hAnsi="Times New Roman" w:cs="B Nazanin"/>
          <w:b/>
          <w:bCs/>
          <w:sz w:val="24"/>
          <w:szCs w:val="24"/>
          <w:rtl/>
        </w:rPr>
      </w:pPr>
      <w:r w:rsidRPr="003B4260">
        <w:rPr>
          <w:rFonts w:ascii="Times New Roman" w:hAnsi="Times New Roman" w:cs="B Nazanin" w:hint="cs"/>
          <w:sz w:val="24"/>
          <w:szCs w:val="24"/>
          <w:rtl/>
        </w:rPr>
        <w:t xml:space="preserve">ضروری است پایشگر آگاهی و مهارت های </w:t>
      </w:r>
      <w:r w:rsidR="00A920A7" w:rsidRPr="003B4260">
        <w:rPr>
          <w:rFonts w:ascii="Times New Roman" w:hAnsi="Times New Roman" w:cs="B Nazanin" w:hint="cs"/>
          <w:sz w:val="24"/>
          <w:szCs w:val="24"/>
          <w:rtl/>
        </w:rPr>
        <w:t>ارایه</w:t>
      </w:r>
      <w:r w:rsidRPr="003B4260">
        <w:rPr>
          <w:rFonts w:ascii="Times New Roman" w:hAnsi="Times New Roman" w:cs="B Nazanin" w:hint="cs"/>
          <w:sz w:val="24"/>
          <w:szCs w:val="24"/>
          <w:rtl/>
        </w:rPr>
        <w:t xml:space="preserve"> خدمت کارکنان را مشاهده نماید.  مراقب / بهورز </w:t>
      </w:r>
      <w:r w:rsidR="003E7499" w:rsidRPr="003B4260">
        <w:rPr>
          <w:rFonts w:ascii="Times New Roman" w:hAnsi="Times New Roman" w:cs="B Nazanin" w:hint="cs"/>
          <w:sz w:val="24"/>
          <w:szCs w:val="24"/>
          <w:rtl/>
        </w:rPr>
        <w:t>باید</w:t>
      </w:r>
      <w:r w:rsidRPr="003B4260">
        <w:rPr>
          <w:rFonts w:ascii="Times New Roman" w:hAnsi="Times New Roman" w:cs="B Nazanin" w:hint="cs"/>
          <w:sz w:val="24"/>
          <w:szCs w:val="24"/>
          <w:rtl/>
        </w:rPr>
        <w:t xml:space="preserve"> از محتوی بسته خدمت و دستورالعمل ها کاملا آگاه بوده و در استفاده از آن مهارت کافی را داشته باشد، اندازه گیری قد، وزن، فشار خون، شنوایی سنجی، بینایی سنجی و معاینه دهان و دندان نوجوان را بداند و به قدر کافی تمرین داشته باشد تا در زمان معاینه سرعت عمل و دقت لازم راداشته باشد. به همین دلیل پایشگر، لازم است از آگاهی کارکنان در مورد این مطالب پرسش کند و مهارت آنها را حین انجام کار، سنجش نماید.</w:t>
      </w:r>
    </w:p>
    <w:p w:rsidR="00C558A8" w:rsidRPr="003B4260" w:rsidRDefault="00C558A8" w:rsidP="0009624D">
      <w:pPr>
        <w:bidi/>
        <w:spacing w:after="0"/>
        <w:rPr>
          <w:rFonts w:ascii="Times New Roman" w:hAnsi="Times New Roman" w:cs="B Nazanin"/>
          <w:b/>
          <w:bCs/>
          <w:i/>
          <w:iCs/>
          <w:sz w:val="24"/>
          <w:szCs w:val="24"/>
          <w:rtl/>
        </w:rPr>
      </w:pPr>
      <w:r w:rsidRPr="003B4260">
        <w:rPr>
          <w:rFonts w:ascii="Times New Roman" w:hAnsi="Times New Roman" w:cs="B Nazanin" w:hint="cs"/>
          <w:b/>
          <w:bCs/>
          <w:i/>
          <w:iCs/>
          <w:sz w:val="24"/>
          <w:szCs w:val="24"/>
          <w:rtl/>
        </w:rPr>
        <w:t>ثبت مراقبت:</w:t>
      </w:r>
    </w:p>
    <w:p w:rsidR="00CD4F47" w:rsidRPr="003B4260" w:rsidRDefault="00CD4F47" w:rsidP="00CD4F47">
      <w:pPr>
        <w:pStyle w:val="ListParagraph"/>
        <w:numPr>
          <w:ilvl w:val="0"/>
          <w:numId w:val="28"/>
        </w:numPr>
        <w:tabs>
          <w:tab w:val="right" w:pos="128"/>
          <w:tab w:val="right" w:pos="240"/>
        </w:tabs>
        <w:spacing w:after="0"/>
        <w:rPr>
          <w:rFonts w:cs="B Nazanin"/>
          <w:sz w:val="24"/>
          <w:szCs w:val="24"/>
        </w:rPr>
      </w:pPr>
      <w:r w:rsidRPr="003B4260">
        <w:rPr>
          <w:rFonts w:cs="B Nazanin" w:hint="cs"/>
          <w:sz w:val="24"/>
          <w:szCs w:val="24"/>
          <w:rtl/>
        </w:rPr>
        <w:t xml:space="preserve">مشاهده  نحوه </w:t>
      </w:r>
      <w:r w:rsidR="00C558A8" w:rsidRPr="003B4260">
        <w:rPr>
          <w:rFonts w:cs="B Nazanin" w:hint="cs"/>
          <w:sz w:val="24"/>
          <w:szCs w:val="24"/>
          <w:rtl/>
        </w:rPr>
        <w:t>ثبت تمام مراقبت</w:t>
      </w:r>
      <w:r w:rsidR="00C558A8" w:rsidRPr="003B4260">
        <w:rPr>
          <w:rFonts w:cs="B Nazanin" w:hint="cs"/>
          <w:sz w:val="24"/>
          <w:szCs w:val="24"/>
          <w:rtl/>
        </w:rPr>
        <w:softHyphen/>
        <w:t>های لازم در سامانه</w:t>
      </w:r>
      <w:r w:rsidR="003E7499" w:rsidRPr="003B4260">
        <w:rPr>
          <w:rFonts w:cs="B Nazanin" w:hint="cs"/>
          <w:sz w:val="24"/>
          <w:szCs w:val="24"/>
          <w:rtl/>
        </w:rPr>
        <w:t xml:space="preserve"> الکترونیک</w:t>
      </w:r>
    </w:p>
    <w:p w:rsidR="00CD4F47" w:rsidRPr="003B4260" w:rsidRDefault="00C558A8" w:rsidP="004F2ED1">
      <w:pPr>
        <w:pStyle w:val="ListParagraph"/>
        <w:tabs>
          <w:tab w:val="right" w:pos="128"/>
          <w:tab w:val="right" w:pos="240"/>
        </w:tabs>
        <w:spacing w:after="0"/>
        <w:rPr>
          <w:rFonts w:cs="B Nazanin"/>
          <w:sz w:val="24"/>
          <w:szCs w:val="24"/>
          <w:rtl/>
        </w:rPr>
      </w:pPr>
      <w:r w:rsidRPr="003B4260">
        <w:rPr>
          <w:rFonts w:cs="B Nazanin" w:hint="cs"/>
          <w:sz w:val="24"/>
          <w:szCs w:val="24"/>
          <w:rtl/>
        </w:rPr>
        <w:lastRenderedPageBreak/>
        <w:t xml:space="preserve"> در صورت ثبت85 در صد و بال</w:t>
      </w:r>
      <w:r w:rsidR="00CD4F47" w:rsidRPr="003B4260">
        <w:rPr>
          <w:rFonts w:cs="B Nazanin" w:hint="cs"/>
          <w:sz w:val="24"/>
          <w:szCs w:val="24"/>
          <w:rtl/>
        </w:rPr>
        <w:t xml:space="preserve">اترخدمات </w:t>
      </w:r>
      <w:r w:rsidR="00A920A7" w:rsidRPr="003B4260">
        <w:rPr>
          <w:rFonts w:cs="B Nazanin" w:hint="cs"/>
          <w:sz w:val="24"/>
          <w:szCs w:val="24"/>
          <w:rtl/>
        </w:rPr>
        <w:t>ارایه</w:t>
      </w:r>
      <w:r w:rsidR="00CD4F47" w:rsidRPr="003B4260">
        <w:rPr>
          <w:rFonts w:cs="B Nazanin" w:hint="cs"/>
          <w:sz w:val="24"/>
          <w:szCs w:val="24"/>
          <w:rtl/>
        </w:rPr>
        <w:t xml:space="preserve"> شده</w:t>
      </w:r>
      <w:r w:rsidR="004F2ED1">
        <w:rPr>
          <w:rFonts w:cs="B Nazanin" w:hint="cs"/>
          <w:sz w:val="24"/>
          <w:szCs w:val="24"/>
          <w:rtl/>
        </w:rPr>
        <w:t xml:space="preserve"> (</w:t>
      </w:r>
      <w:r w:rsidR="00CD4F47" w:rsidRPr="003B4260">
        <w:rPr>
          <w:rFonts w:cs="B Nazanin" w:hint="cs"/>
          <w:sz w:val="24"/>
          <w:szCs w:val="24"/>
          <w:rtl/>
        </w:rPr>
        <w:t>4 امتیاز</w:t>
      </w:r>
      <w:r w:rsidR="004F2ED1">
        <w:rPr>
          <w:rFonts w:cs="B Nazanin" w:hint="cs"/>
          <w:sz w:val="24"/>
          <w:szCs w:val="24"/>
          <w:rtl/>
        </w:rPr>
        <w:t>)</w:t>
      </w:r>
    </w:p>
    <w:p w:rsidR="00CD4F47" w:rsidRPr="003B4260" w:rsidRDefault="00CD4F47" w:rsidP="004F2ED1">
      <w:pPr>
        <w:pStyle w:val="ListParagraph"/>
        <w:tabs>
          <w:tab w:val="right" w:pos="128"/>
          <w:tab w:val="right" w:pos="240"/>
        </w:tabs>
        <w:spacing w:after="0"/>
        <w:rPr>
          <w:rFonts w:cs="B Nazanin"/>
          <w:sz w:val="24"/>
          <w:szCs w:val="24"/>
          <w:rtl/>
        </w:rPr>
      </w:pPr>
      <w:r w:rsidRPr="003B4260">
        <w:rPr>
          <w:rFonts w:cs="B Nazanin" w:hint="cs"/>
          <w:sz w:val="24"/>
          <w:szCs w:val="24"/>
          <w:rtl/>
        </w:rPr>
        <w:t>در صورت ثبت 84-50 درصد</w:t>
      </w:r>
      <w:r w:rsidR="004F2ED1">
        <w:rPr>
          <w:rFonts w:cs="B Nazanin" w:hint="cs"/>
          <w:sz w:val="24"/>
          <w:szCs w:val="24"/>
          <w:rtl/>
        </w:rPr>
        <w:t xml:space="preserve"> (</w:t>
      </w:r>
      <w:r w:rsidRPr="003B4260">
        <w:rPr>
          <w:rFonts w:cs="B Nazanin" w:hint="cs"/>
          <w:sz w:val="24"/>
          <w:szCs w:val="24"/>
          <w:rtl/>
        </w:rPr>
        <w:t>2.5 امتیاز</w:t>
      </w:r>
      <w:r w:rsidR="004F2ED1">
        <w:rPr>
          <w:rFonts w:cs="B Nazanin" w:hint="cs"/>
          <w:sz w:val="24"/>
          <w:szCs w:val="24"/>
          <w:rtl/>
        </w:rPr>
        <w:t>)</w:t>
      </w:r>
    </w:p>
    <w:p w:rsidR="00C558A8" w:rsidRPr="003B4260" w:rsidRDefault="00CD4F47" w:rsidP="00CD4F47">
      <w:pPr>
        <w:pStyle w:val="ListParagraph"/>
        <w:tabs>
          <w:tab w:val="right" w:pos="128"/>
          <w:tab w:val="right" w:pos="240"/>
        </w:tabs>
        <w:spacing w:after="0"/>
        <w:rPr>
          <w:rFonts w:cs="B Nazanin"/>
          <w:sz w:val="24"/>
          <w:szCs w:val="24"/>
        </w:rPr>
      </w:pPr>
      <w:r w:rsidRPr="003B4260">
        <w:rPr>
          <w:rFonts w:cs="B Nazanin" w:hint="cs"/>
          <w:sz w:val="24"/>
          <w:szCs w:val="24"/>
          <w:rtl/>
        </w:rPr>
        <w:t xml:space="preserve">در صورت ثبت </w:t>
      </w:r>
      <w:r w:rsidR="00C558A8" w:rsidRPr="003B4260">
        <w:rPr>
          <w:rFonts w:cs="B Nazanin" w:hint="cs"/>
          <w:sz w:val="24"/>
          <w:szCs w:val="24"/>
          <w:rtl/>
        </w:rPr>
        <w:t>کمتر ا</w:t>
      </w:r>
      <w:r w:rsidRPr="003B4260">
        <w:rPr>
          <w:rFonts w:cs="B Nazanin" w:hint="cs"/>
          <w:sz w:val="24"/>
          <w:szCs w:val="24"/>
          <w:rtl/>
        </w:rPr>
        <w:t xml:space="preserve">ز 50 در صد </w:t>
      </w:r>
      <w:r w:rsidR="004F2ED1">
        <w:rPr>
          <w:rFonts w:cs="B Nazanin" w:hint="cs"/>
          <w:sz w:val="24"/>
          <w:szCs w:val="24"/>
          <w:rtl/>
        </w:rPr>
        <w:t xml:space="preserve">(صفر امتیاز) </w:t>
      </w:r>
    </w:p>
    <w:p w:rsidR="00C558A8" w:rsidRPr="003B4260" w:rsidRDefault="00A920A7" w:rsidP="0009624D">
      <w:pPr>
        <w:tabs>
          <w:tab w:val="right" w:pos="128"/>
          <w:tab w:val="right" w:pos="240"/>
        </w:tabs>
        <w:bidi/>
        <w:spacing w:after="0"/>
        <w:rPr>
          <w:rFonts w:cs="B Nazanin"/>
          <w:sz w:val="24"/>
          <w:szCs w:val="24"/>
        </w:rPr>
      </w:pPr>
      <w:r w:rsidRPr="003B4260">
        <w:rPr>
          <w:rFonts w:cs="B Nazanin" w:hint="cs"/>
          <w:sz w:val="24"/>
          <w:szCs w:val="24"/>
          <w:rtl/>
        </w:rPr>
        <w:t>ارایه</w:t>
      </w:r>
      <w:r w:rsidR="00C558A8" w:rsidRPr="003B4260">
        <w:rPr>
          <w:rFonts w:cs="B Nazanin" w:hint="cs"/>
          <w:sz w:val="24"/>
          <w:szCs w:val="24"/>
          <w:rtl/>
        </w:rPr>
        <w:t xml:space="preserve"> دهنده خدمت موظف است تمامی مراقبت هایی را که برای مراجعه کننده انجام می دهد، بصورت آنلاین در سامانه الکترونیک ثبت نماید. پایشگر هم لازم است پس از کسب آگاهی از اینکه این اطلاعات ثبت شده، جهت کنترل صحت اطلاعات، به سامانه مراجعه نموده و امتیاز او را تعیین نماید. </w:t>
      </w:r>
    </w:p>
    <w:p w:rsidR="00C558A8" w:rsidRPr="003B4260" w:rsidRDefault="00C558A8" w:rsidP="00C558A8">
      <w:pPr>
        <w:bidi/>
        <w:jc w:val="both"/>
        <w:rPr>
          <w:rFonts w:cs="B Nazanin"/>
          <w:b/>
          <w:bCs/>
          <w:i/>
          <w:iCs/>
          <w:sz w:val="24"/>
          <w:szCs w:val="24"/>
          <w:u w:val="single"/>
          <w:rtl/>
        </w:rPr>
      </w:pPr>
      <w:r w:rsidRPr="003B4260">
        <w:rPr>
          <w:rFonts w:cs="B Nazanin" w:hint="cs"/>
          <w:b/>
          <w:bCs/>
          <w:i/>
          <w:iCs/>
          <w:sz w:val="24"/>
          <w:szCs w:val="24"/>
          <w:u w:val="single"/>
          <w:rtl/>
        </w:rPr>
        <w:t xml:space="preserve">بخش </w:t>
      </w:r>
      <w:r w:rsidRPr="003B4260">
        <w:rPr>
          <w:rFonts w:cs="B Nazanin" w:hint="cs"/>
          <w:b/>
          <w:bCs/>
          <w:i/>
          <w:iCs/>
          <w:sz w:val="24"/>
          <w:szCs w:val="24"/>
          <w:u w:val="single"/>
          <w:rtl/>
          <w:lang w:bidi="fa-IR"/>
        </w:rPr>
        <w:t xml:space="preserve">گزارش دهی </w:t>
      </w:r>
      <w:r w:rsidRPr="003B4260">
        <w:rPr>
          <w:rFonts w:cs="B Nazanin" w:hint="cs"/>
          <w:b/>
          <w:bCs/>
          <w:i/>
          <w:iCs/>
          <w:sz w:val="24"/>
          <w:szCs w:val="24"/>
          <w:u w:val="single"/>
          <w:rtl/>
        </w:rPr>
        <w:t>:</w:t>
      </w:r>
    </w:p>
    <w:p w:rsidR="00C558A8" w:rsidRPr="003B4260" w:rsidRDefault="00C558A8" w:rsidP="0009624D">
      <w:pPr>
        <w:bidi/>
        <w:spacing w:after="0"/>
        <w:ind w:left="360"/>
        <w:rPr>
          <w:rFonts w:cs="B Nazanin"/>
          <w:b/>
          <w:bCs/>
          <w:i/>
          <w:iCs/>
          <w:sz w:val="24"/>
          <w:szCs w:val="24"/>
          <w:rtl/>
        </w:rPr>
      </w:pPr>
      <w:r w:rsidRPr="003B4260">
        <w:rPr>
          <w:rFonts w:cs="B Nazanin" w:hint="cs"/>
          <w:b/>
          <w:bCs/>
          <w:i/>
          <w:iCs/>
          <w:sz w:val="24"/>
          <w:szCs w:val="24"/>
          <w:rtl/>
        </w:rPr>
        <w:t>ثبت داده ها:</w:t>
      </w:r>
    </w:p>
    <w:p w:rsidR="00C558A8" w:rsidRPr="003B4260" w:rsidRDefault="00C558A8" w:rsidP="004F2ED1">
      <w:pPr>
        <w:pStyle w:val="ListParagraph"/>
        <w:numPr>
          <w:ilvl w:val="0"/>
          <w:numId w:val="29"/>
        </w:numPr>
        <w:spacing w:after="0"/>
        <w:rPr>
          <w:rFonts w:cs="B Nazanin"/>
          <w:sz w:val="24"/>
          <w:szCs w:val="24"/>
        </w:rPr>
      </w:pPr>
      <w:r w:rsidRPr="003B4260">
        <w:rPr>
          <w:rFonts w:cs="B Nazanin" w:hint="cs"/>
          <w:sz w:val="24"/>
          <w:szCs w:val="24"/>
          <w:rtl/>
        </w:rPr>
        <w:t xml:space="preserve">تکمیل زیج  </w:t>
      </w:r>
      <w:r w:rsidR="004F2ED1">
        <w:rPr>
          <w:rFonts w:cs="B Nazanin" w:hint="cs"/>
          <w:sz w:val="24"/>
          <w:szCs w:val="24"/>
          <w:rtl/>
        </w:rPr>
        <w:t>(بخش مربوط به نوجوانان و مدارس)</w:t>
      </w:r>
    </w:p>
    <w:p w:rsidR="00C558A8" w:rsidRPr="003B4260" w:rsidRDefault="00C558A8" w:rsidP="00BA6AB1">
      <w:pPr>
        <w:pStyle w:val="ListParagraph"/>
        <w:numPr>
          <w:ilvl w:val="0"/>
          <w:numId w:val="29"/>
        </w:numPr>
        <w:spacing w:after="0"/>
        <w:rPr>
          <w:rFonts w:cs="B Nazanin"/>
          <w:sz w:val="24"/>
          <w:szCs w:val="24"/>
        </w:rPr>
      </w:pPr>
      <w:r w:rsidRPr="003B4260">
        <w:rPr>
          <w:rFonts w:cs="B Nazanin" w:hint="cs"/>
          <w:sz w:val="24"/>
          <w:szCs w:val="24"/>
          <w:rtl/>
        </w:rPr>
        <w:t xml:space="preserve">ثبت اطلاعات مربوط به پرونده سلامت مدرسه و ... در سامانه الکترونیکی </w:t>
      </w:r>
    </w:p>
    <w:p w:rsidR="00C558A8" w:rsidRPr="003B4260" w:rsidRDefault="00C558A8" w:rsidP="0009624D">
      <w:pPr>
        <w:bidi/>
        <w:spacing w:after="0"/>
        <w:rPr>
          <w:rFonts w:cs="B Nazanin"/>
          <w:sz w:val="24"/>
          <w:szCs w:val="24"/>
          <w:rtl/>
        </w:rPr>
      </w:pPr>
      <w:r w:rsidRPr="003B4260">
        <w:rPr>
          <w:rFonts w:cs="B Nazanin" w:hint="cs"/>
          <w:sz w:val="24"/>
          <w:szCs w:val="24"/>
          <w:rtl/>
        </w:rPr>
        <w:t xml:space="preserve">تکمیل زیج حیاتی (شهری و روستایی)، پانل مدیریت و بروز رسانی آنها بصورت سالانه از وظایف </w:t>
      </w:r>
      <w:r w:rsidR="00A920A7" w:rsidRPr="003B4260">
        <w:rPr>
          <w:rFonts w:cs="B Nazanin" w:hint="cs"/>
          <w:sz w:val="24"/>
          <w:szCs w:val="24"/>
          <w:rtl/>
        </w:rPr>
        <w:t>ارایه</w:t>
      </w:r>
      <w:r w:rsidRPr="003B4260">
        <w:rPr>
          <w:rFonts w:cs="B Nazanin" w:hint="cs"/>
          <w:sz w:val="24"/>
          <w:szCs w:val="24"/>
          <w:rtl/>
        </w:rPr>
        <w:t xml:space="preserve"> دهنده خدمت است. همچنین اطلاعات هر مدرسه در پرونده سلامت مدرسه ثبت و چک لیست ممیزی خارجی مدارس مروج سلامت و ... مطابق دستورالعمل های ارسالی، تکمیل شود.</w:t>
      </w:r>
    </w:p>
    <w:p w:rsidR="00C558A8" w:rsidRPr="003B4260" w:rsidRDefault="00C558A8" w:rsidP="0009624D">
      <w:pPr>
        <w:bidi/>
        <w:ind w:left="360"/>
        <w:jc w:val="center"/>
      </w:pPr>
      <w:r w:rsidRPr="003B4260">
        <w:rPr>
          <w:rFonts w:cs="B Yagut"/>
          <w:noProof/>
          <w:lang w:bidi="fa-IR"/>
        </w:rPr>
        <w:drawing>
          <wp:inline distT="0" distB="0" distL="0" distR="0" wp14:anchorId="0FBA1B36" wp14:editId="71B2954B">
            <wp:extent cx="758952" cy="4789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sectPr w:rsidR="00C558A8" w:rsidRPr="003B4260" w:rsidSect="0009624D">
      <w:headerReference w:type="even" r:id="rId13"/>
      <w:headerReference w:type="default" r:id="rId14"/>
      <w:footerReference w:type="even" r:id="rId15"/>
      <w:footerReference w:type="default" r:id="rId16"/>
      <w:headerReference w:type="first" r:id="rId17"/>
      <w:footerReference w:type="first" r:id="rId18"/>
      <w:endnotePr>
        <w:numFmt w:val="decimal"/>
      </w:endnotePr>
      <w:pgSz w:w="15840" w:h="12240" w:orient="landscape"/>
      <w:pgMar w:top="1560" w:right="1440" w:bottom="49" w:left="1440" w:header="568" w:footer="3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F6" w:rsidRDefault="00285CF6" w:rsidP="006713F0">
      <w:pPr>
        <w:spacing w:after="0" w:line="240" w:lineRule="auto"/>
      </w:pPr>
      <w:r>
        <w:separator/>
      </w:r>
    </w:p>
  </w:endnote>
  <w:endnote w:type="continuationSeparator" w:id="0">
    <w:p w:rsidR="00285CF6" w:rsidRDefault="00285CF6"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40" w:rsidRDefault="002C4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16958"/>
      <w:docPartObj>
        <w:docPartGallery w:val="Page Numbers (Bottom of Page)"/>
        <w:docPartUnique/>
      </w:docPartObj>
    </w:sdtPr>
    <w:sdtEndPr>
      <w:rPr>
        <w:noProof/>
      </w:rPr>
    </w:sdtEndPr>
    <w:sdtContent>
      <w:p w:rsidR="002C4040" w:rsidRDefault="002C4040">
        <w:pPr>
          <w:pStyle w:val="Footer"/>
          <w:jc w:val="center"/>
        </w:pPr>
        <w:r>
          <w:fldChar w:fldCharType="begin"/>
        </w:r>
        <w:r>
          <w:instrText xml:space="preserve"> PAGE   \* MERGEFORMAT </w:instrText>
        </w:r>
        <w:r>
          <w:fldChar w:fldCharType="separate"/>
        </w:r>
        <w:r w:rsidR="00FE5188">
          <w:rPr>
            <w:noProof/>
          </w:rPr>
          <w:t>8</w:t>
        </w:r>
        <w:r>
          <w:rPr>
            <w:noProof/>
          </w:rPr>
          <w:fldChar w:fldCharType="end"/>
        </w:r>
      </w:p>
    </w:sdtContent>
  </w:sdt>
  <w:p w:rsidR="002C4040" w:rsidRDefault="002C4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40" w:rsidRDefault="002C4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F6" w:rsidRDefault="00285CF6" w:rsidP="006713F0">
      <w:pPr>
        <w:spacing w:after="0" w:line="240" w:lineRule="auto"/>
      </w:pPr>
      <w:r>
        <w:separator/>
      </w:r>
    </w:p>
  </w:footnote>
  <w:footnote w:type="continuationSeparator" w:id="0">
    <w:p w:rsidR="00285CF6" w:rsidRDefault="00285CF6" w:rsidP="006713F0">
      <w:pPr>
        <w:spacing w:after="0" w:line="240" w:lineRule="auto"/>
      </w:pPr>
      <w:r>
        <w:continuationSeparator/>
      </w:r>
    </w:p>
  </w:footnote>
  <w:footnote w:id="1">
    <w:p w:rsidR="002C4040" w:rsidRPr="0026146F" w:rsidRDefault="002C4040" w:rsidP="00663C31">
      <w:pPr>
        <w:pStyle w:val="FootnoteText"/>
        <w:bidi/>
        <w:rPr>
          <w:rtl/>
          <w:lang w:bidi="fa-IR"/>
        </w:rPr>
      </w:pPr>
      <w:r w:rsidRPr="0026146F">
        <w:rPr>
          <w:rStyle w:val="FootnoteReference"/>
        </w:rPr>
        <w:footnoteRef/>
      </w:r>
      <w:r w:rsidRPr="0026146F">
        <w:t xml:space="preserve"> </w:t>
      </w:r>
      <w:r w:rsidRPr="0026146F">
        <w:rPr>
          <w:rFonts w:cs="B Nazanin" w:hint="cs"/>
          <w:sz w:val="24"/>
          <w:szCs w:val="24"/>
          <w:rtl/>
        </w:rPr>
        <w:t>برای گروه هدف دانش آموزان ماهانه يك جلسه آموزشي و اوليا و كاركنان فصلي يك جلسه آموزشي</w:t>
      </w:r>
    </w:p>
  </w:footnote>
  <w:footnote w:id="2">
    <w:p w:rsidR="00FE5188" w:rsidRDefault="00FE5188" w:rsidP="0003203D">
      <w:pPr>
        <w:pStyle w:val="FootnoteText"/>
        <w:bidi/>
        <w:rPr>
          <w:rtl/>
          <w:lang w:bidi="fa-IR"/>
        </w:rPr>
      </w:pPr>
      <w:r>
        <w:rPr>
          <w:rStyle w:val="FootnoteReference"/>
        </w:rPr>
        <w:footnoteRef/>
      </w:r>
      <w:r>
        <w:t xml:space="preserve"> </w:t>
      </w:r>
      <w:r w:rsidRPr="00B55B6F">
        <w:rPr>
          <w:rFonts w:cs="B Nazanin" w:hint="cs"/>
          <w:rtl/>
          <w:lang w:bidi="fa-IR"/>
        </w:rPr>
        <w:t>به شبکه/ مرکز بهداشت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40" w:rsidRDefault="002C4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40" w:rsidRDefault="002C4040" w:rsidP="00E9036C">
    <w:pPr>
      <w:pStyle w:val="Header"/>
      <w:tabs>
        <w:tab w:val="left" w:pos="555"/>
        <w:tab w:val="center" w:pos="6480"/>
      </w:tabs>
      <w:bidi/>
      <w:jc w:val="right"/>
      <w:rPr>
        <w:rFonts w:cs="B Nazanin"/>
        <w:b/>
        <w:bCs/>
        <w:sz w:val="28"/>
        <w:szCs w:val="28"/>
        <w:rtl/>
      </w:rPr>
    </w:pPr>
    <w:r>
      <w:rPr>
        <w:rFonts w:cs="B Nazanin" w:hint="cs"/>
        <w:b/>
        <w:bCs/>
        <w:noProof/>
        <w:sz w:val="28"/>
        <w:szCs w:val="28"/>
        <w:lang w:bidi="fa-IR"/>
      </w:rPr>
      <w:drawing>
        <wp:anchor distT="0" distB="0" distL="114300" distR="114300" simplePos="0" relativeHeight="251654144" behindDoc="1" locked="0" layoutInCell="1" allowOverlap="1" wp14:anchorId="204A82ED" wp14:editId="658D886D">
          <wp:simplePos x="0" y="0"/>
          <wp:positionH relativeFrom="column">
            <wp:posOffset>7448550</wp:posOffset>
          </wp:positionH>
          <wp:positionV relativeFrom="paragraph">
            <wp:posOffset>1270</wp:posOffset>
          </wp:positionV>
          <wp:extent cx="733425" cy="710568"/>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10568"/>
                  </a:xfrm>
                  <a:prstGeom prst="rect">
                    <a:avLst/>
                  </a:prstGeom>
                  <a:noFill/>
                  <a:ln>
                    <a:noFill/>
                  </a:ln>
                </pic:spPr>
              </pic:pic>
            </a:graphicData>
          </a:graphic>
          <wp14:sizeRelV relativeFrom="margin">
            <wp14:pctHeight>0</wp14:pctHeight>
          </wp14:sizeRelV>
        </wp:anchor>
      </w:drawing>
    </w:r>
    <w:r w:rsidRPr="0056521D">
      <w:rPr>
        <w:rFonts w:cs="B Yagut"/>
        <w:noProof/>
        <w:color w:val="4F81BD" w:themeColor="accent1"/>
        <w:lang w:bidi="fa-IR"/>
      </w:rPr>
      <w:drawing>
        <wp:inline distT="0" distB="0" distL="0" distR="0" wp14:anchorId="01B79EA2" wp14:editId="7C4D68F1">
          <wp:extent cx="437515" cy="276091"/>
          <wp:effectExtent l="0" t="0" r="63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995" cy="277656"/>
                  </a:xfrm>
                  <a:prstGeom prst="rect">
                    <a:avLst/>
                  </a:prstGeom>
                </pic:spPr>
              </pic:pic>
            </a:graphicData>
          </a:graphic>
        </wp:inline>
      </w:drawing>
    </w:r>
    <w:r w:rsidRPr="00E856CF">
      <w:rPr>
        <w:rFonts w:cs="B Nazanin" w:hint="cs"/>
        <w:b/>
        <w:bCs/>
        <w:sz w:val="28"/>
        <w:szCs w:val="28"/>
        <w:rtl/>
      </w:rPr>
      <w:t xml:space="preserve">چك ليست پایش </w:t>
    </w:r>
    <w:r>
      <w:rPr>
        <w:rFonts w:cs="B Nazanin" w:hint="cs"/>
        <w:b/>
        <w:bCs/>
        <w:sz w:val="28"/>
        <w:szCs w:val="28"/>
        <w:rtl/>
      </w:rPr>
      <w:t>واحد ارایه دهن</w:t>
    </w:r>
    <w:r>
      <w:rPr>
        <w:rFonts w:cs="B Nazanin" w:hint="cs"/>
        <w:b/>
        <w:bCs/>
        <w:sz w:val="28"/>
        <w:szCs w:val="28"/>
        <w:rtl/>
        <w:lang w:bidi="fa-IR"/>
      </w:rPr>
      <w:t xml:space="preserve">ده خدمت </w:t>
    </w:r>
    <w:r>
      <w:rPr>
        <w:rFonts w:cs="B Nazanin"/>
        <w:b/>
        <w:bCs/>
        <w:sz w:val="28"/>
        <w:szCs w:val="28"/>
      </w:rPr>
      <w:t xml:space="preserve">                                  </w:t>
    </w:r>
    <w:r w:rsidRPr="0056521D">
      <w:rPr>
        <w:rFonts w:cs="B Yagut"/>
        <w:noProof/>
        <w:color w:val="4F81BD" w:themeColor="accent1"/>
        <w:lang w:bidi="fa-IR"/>
      </w:rPr>
      <w:drawing>
        <wp:inline distT="0" distB="0" distL="0" distR="0" wp14:anchorId="0AE83CDC" wp14:editId="0A737B26">
          <wp:extent cx="437727" cy="276225"/>
          <wp:effectExtent l="0" t="0" r="63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r>
      <w:rPr>
        <w:rFonts w:cs="B Nazanin"/>
        <w:b/>
        <w:bCs/>
        <w:sz w:val="28"/>
        <w:szCs w:val="28"/>
      </w:rPr>
      <w:t xml:space="preserve">  </w:t>
    </w:r>
    <w:r>
      <w:rPr>
        <w:rFonts w:cs="B Nazanin"/>
        <w:b/>
        <w:bCs/>
        <w:noProof/>
        <w:sz w:val="28"/>
        <w:szCs w:val="28"/>
        <w:rtl/>
        <w:lang w:bidi="fa-IR"/>
      </w:rPr>
      <w:drawing>
        <wp:inline distT="0" distB="0" distL="0" distR="0" wp14:anchorId="0B480F44" wp14:editId="667E487E">
          <wp:extent cx="965177" cy="7715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775097"/>
                  </a:xfrm>
                  <a:prstGeom prst="rect">
                    <a:avLst/>
                  </a:prstGeom>
                  <a:noFill/>
                </pic:spPr>
              </pic:pic>
            </a:graphicData>
          </a:graphic>
        </wp:inline>
      </w:drawing>
    </w:r>
  </w:p>
  <w:p w:rsidR="002C4040" w:rsidRDefault="002C4040" w:rsidP="006713F0">
    <w:pPr>
      <w:pStyle w:val="Header"/>
      <w:jc w:val="center"/>
      <w:rPr>
        <w:lang w:bidi="fa-IR"/>
      </w:rPr>
    </w:pPr>
    <w:r w:rsidRPr="00E856CF">
      <w:rPr>
        <w:rFonts w:cs="B Nazanin" w:hint="cs"/>
        <w:b/>
        <w:bCs/>
        <w:sz w:val="28"/>
        <w:szCs w:val="28"/>
        <w:rtl/>
      </w:rPr>
      <w:t>سلامت نوجوانان و مدارس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40" w:rsidRDefault="002C4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48"/>
    <w:multiLevelType w:val="hybridMultilevel"/>
    <w:tmpl w:val="4AD4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959B1"/>
    <w:multiLevelType w:val="hybridMultilevel"/>
    <w:tmpl w:val="DACA22B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94363"/>
    <w:multiLevelType w:val="hybridMultilevel"/>
    <w:tmpl w:val="AF70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A17BB"/>
    <w:multiLevelType w:val="hybridMultilevel"/>
    <w:tmpl w:val="04BA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83666"/>
    <w:multiLevelType w:val="hybridMultilevel"/>
    <w:tmpl w:val="2790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D3CD9"/>
    <w:multiLevelType w:val="hybridMultilevel"/>
    <w:tmpl w:val="BEF8B2AE"/>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6">
    <w:nsid w:val="1009699F"/>
    <w:multiLevelType w:val="hybridMultilevel"/>
    <w:tmpl w:val="AE126F64"/>
    <w:lvl w:ilvl="0" w:tplc="4C7ED0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C4D5A"/>
    <w:multiLevelType w:val="hybridMultilevel"/>
    <w:tmpl w:val="63D0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33025"/>
    <w:multiLevelType w:val="hybridMultilevel"/>
    <w:tmpl w:val="7A5EC37C"/>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A4915"/>
    <w:multiLevelType w:val="hybridMultilevel"/>
    <w:tmpl w:val="723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70A36"/>
    <w:multiLevelType w:val="hybridMultilevel"/>
    <w:tmpl w:val="9A3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B55A5"/>
    <w:multiLevelType w:val="hybridMultilevel"/>
    <w:tmpl w:val="BEB256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1EE618EA"/>
    <w:multiLevelType w:val="hybridMultilevel"/>
    <w:tmpl w:val="F6B62F2C"/>
    <w:lvl w:ilvl="0" w:tplc="C23C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97359"/>
    <w:multiLevelType w:val="hybridMultilevel"/>
    <w:tmpl w:val="D3B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C0A89"/>
    <w:multiLevelType w:val="hybridMultilevel"/>
    <w:tmpl w:val="D348202E"/>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5">
    <w:nsid w:val="387525E0"/>
    <w:multiLevelType w:val="hybridMultilevel"/>
    <w:tmpl w:val="6E8E9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3C003B"/>
    <w:multiLevelType w:val="hybridMultilevel"/>
    <w:tmpl w:val="9168E2C6"/>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13EE5"/>
    <w:multiLevelType w:val="hybridMultilevel"/>
    <w:tmpl w:val="5202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41A86"/>
    <w:multiLevelType w:val="hybridMultilevel"/>
    <w:tmpl w:val="602847A4"/>
    <w:lvl w:ilvl="0" w:tplc="170A4AF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560233"/>
    <w:multiLevelType w:val="hybridMultilevel"/>
    <w:tmpl w:val="4594955E"/>
    <w:lvl w:ilvl="0" w:tplc="D16CD632">
      <w:start w:val="1"/>
      <w:numFmt w:val="decimal"/>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3C8A3E86"/>
    <w:multiLevelType w:val="hybridMultilevel"/>
    <w:tmpl w:val="249A7072"/>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06DC7"/>
    <w:multiLevelType w:val="hybridMultilevel"/>
    <w:tmpl w:val="F4DA0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51C0D"/>
    <w:multiLevelType w:val="hybridMultilevel"/>
    <w:tmpl w:val="776E3028"/>
    <w:lvl w:ilvl="0" w:tplc="F91A02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849CB"/>
    <w:multiLevelType w:val="hybridMultilevel"/>
    <w:tmpl w:val="83CC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5331E5"/>
    <w:multiLevelType w:val="hybridMultilevel"/>
    <w:tmpl w:val="D05E505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A0427"/>
    <w:multiLevelType w:val="hybridMultilevel"/>
    <w:tmpl w:val="8954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93136"/>
    <w:multiLevelType w:val="hybridMultilevel"/>
    <w:tmpl w:val="DCAEADA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E4A9F"/>
    <w:multiLevelType w:val="hybridMultilevel"/>
    <w:tmpl w:val="62A0F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1A1B8A"/>
    <w:multiLevelType w:val="hybridMultilevel"/>
    <w:tmpl w:val="7968F452"/>
    <w:lvl w:ilvl="0" w:tplc="04090001">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C47B1"/>
    <w:multiLevelType w:val="hybridMultilevel"/>
    <w:tmpl w:val="5DB0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8A5A02"/>
    <w:multiLevelType w:val="hybridMultilevel"/>
    <w:tmpl w:val="7D6AD362"/>
    <w:lvl w:ilvl="0" w:tplc="BA80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F5C29"/>
    <w:multiLevelType w:val="hybridMultilevel"/>
    <w:tmpl w:val="C9AA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A22555"/>
    <w:multiLevelType w:val="hybridMultilevel"/>
    <w:tmpl w:val="0932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4F7442"/>
    <w:multiLevelType w:val="hybridMultilevel"/>
    <w:tmpl w:val="2A1E37D4"/>
    <w:lvl w:ilvl="0" w:tplc="C90C7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65A38"/>
    <w:multiLevelType w:val="hybridMultilevel"/>
    <w:tmpl w:val="CE76FAEE"/>
    <w:lvl w:ilvl="0" w:tplc="BDB4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61630C"/>
    <w:multiLevelType w:val="hybridMultilevel"/>
    <w:tmpl w:val="421A3B44"/>
    <w:lvl w:ilvl="0" w:tplc="AB462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829FC"/>
    <w:multiLevelType w:val="hybridMultilevel"/>
    <w:tmpl w:val="CD68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C1EE3"/>
    <w:multiLevelType w:val="hybridMultilevel"/>
    <w:tmpl w:val="2734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00B3F"/>
    <w:multiLevelType w:val="hybridMultilevel"/>
    <w:tmpl w:val="57C6A09C"/>
    <w:lvl w:ilvl="0" w:tplc="93D4D2C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92198C"/>
    <w:multiLevelType w:val="hybridMultilevel"/>
    <w:tmpl w:val="4C1C41F0"/>
    <w:lvl w:ilvl="0" w:tplc="F1BC7A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A040B7"/>
    <w:multiLevelType w:val="hybridMultilevel"/>
    <w:tmpl w:val="D8DE6142"/>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1">
    <w:nsid w:val="65552DF1"/>
    <w:multiLevelType w:val="hybridMultilevel"/>
    <w:tmpl w:val="54C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8C3BFE"/>
    <w:multiLevelType w:val="hybridMultilevel"/>
    <w:tmpl w:val="C0D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35E83"/>
    <w:multiLevelType w:val="hybridMultilevel"/>
    <w:tmpl w:val="C464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B0889"/>
    <w:multiLevelType w:val="hybridMultilevel"/>
    <w:tmpl w:val="402EB678"/>
    <w:lvl w:ilvl="0" w:tplc="C844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71F04"/>
    <w:multiLevelType w:val="hybridMultilevel"/>
    <w:tmpl w:val="3E326A76"/>
    <w:lvl w:ilvl="0" w:tplc="D0B671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9265CE"/>
    <w:multiLevelType w:val="hybridMultilevel"/>
    <w:tmpl w:val="A16060EA"/>
    <w:lvl w:ilvl="0" w:tplc="93D4D2C0">
      <w:start w:val="1"/>
      <w:numFmt w:val="decimal"/>
      <w:lvlText w:val="%1-"/>
      <w:lvlJc w:val="left"/>
      <w:pPr>
        <w:ind w:left="1080" w:hanging="360"/>
      </w:pPr>
      <w:rPr>
        <w:rFonts w:cs="B Mitra"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34242F"/>
    <w:multiLevelType w:val="hybridMultilevel"/>
    <w:tmpl w:val="9410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6C3FAC"/>
    <w:multiLevelType w:val="hybridMultilevel"/>
    <w:tmpl w:val="066A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26"/>
  </w:num>
  <w:num w:numId="4">
    <w:abstractNumId w:val="42"/>
  </w:num>
  <w:num w:numId="5">
    <w:abstractNumId w:val="17"/>
  </w:num>
  <w:num w:numId="6">
    <w:abstractNumId w:val="39"/>
  </w:num>
  <w:num w:numId="7">
    <w:abstractNumId w:val="30"/>
  </w:num>
  <w:num w:numId="8">
    <w:abstractNumId w:val="12"/>
  </w:num>
  <w:num w:numId="9">
    <w:abstractNumId w:val="34"/>
  </w:num>
  <w:num w:numId="10">
    <w:abstractNumId w:val="44"/>
  </w:num>
  <w:num w:numId="11">
    <w:abstractNumId w:val="0"/>
  </w:num>
  <w:num w:numId="12">
    <w:abstractNumId w:val="31"/>
  </w:num>
  <w:num w:numId="13">
    <w:abstractNumId w:val="3"/>
  </w:num>
  <w:num w:numId="14">
    <w:abstractNumId w:val="4"/>
  </w:num>
  <w:num w:numId="15">
    <w:abstractNumId w:val="49"/>
  </w:num>
  <w:num w:numId="16">
    <w:abstractNumId w:val="7"/>
  </w:num>
  <w:num w:numId="17">
    <w:abstractNumId w:val="2"/>
  </w:num>
  <w:num w:numId="18">
    <w:abstractNumId w:val="43"/>
  </w:num>
  <w:num w:numId="19">
    <w:abstractNumId w:val="25"/>
  </w:num>
  <w:num w:numId="20">
    <w:abstractNumId w:val="45"/>
  </w:num>
  <w:num w:numId="21">
    <w:abstractNumId w:val="18"/>
  </w:num>
  <w:num w:numId="22">
    <w:abstractNumId w:val="36"/>
  </w:num>
  <w:num w:numId="23">
    <w:abstractNumId w:val="16"/>
  </w:num>
  <w:num w:numId="24">
    <w:abstractNumId w:val="40"/>
  </w:num>
  <w:num w:numId="25">
    <w:abstractNumId w:val="15"/>
  </w:num>
  <w:num w:numId="26">
    <w:abstractNumId w:val="5"/>
  </w:num>
  <w:num w:numId="27">
    <w:abstractNumId w:val="14"/>
  </w:num>
  <w:num w:numId="28">
    <w:abstractNumId w:val="21"/>
  </w:num>
  <w:num w:numId="29">
    <w:abstractNumId w:val="48"/>
  </w:num>
  <w:num w:numId="30">
    <w:abstractNumId w:val="19"/>
  </w:num>
  <w:num w:numId="31">
    <w:abstractNumId w:val="1"/>
  </w:num>
  <w:num w:numId="32">
    <w:abstractNumId w:val="24"/>
  </w:num>
  <w:num w:numId="33">
    <w:abstractNumId w:val="47"/>
  </w:num>
  <w:num w:numId="34">
    <w:abstractNumId w:val="35"/>
  </w:num>
  <w:num w:numId="35">
    <w:abstractNumId w:val="38"/>
  </w:num>
  <w:num w:numId="36">
    <w:abstractNumId w:val="23"/>
  </w:num>
  <w:num w:numId="37">
    <w:abstractNumId w:val="20"/>
  </w:num>
  <w:num w:numId="38">
    <w:abstractNumId w:val="8"/>
  </w:num>
  <w:num w:numId="39">
    <w:abstractNumId w:val="28"/>
  </w:num>
  <w:num w:numId="40">
    <w:abstractNumId w:val="33"/>
  </w:num>
  <w:num w:numId="41">
    <w:abstractNumId w:val="11"/>
  </w:num>
  <w:num w:numId="42">
    <w:abstractNumId w:val="29"/>
  </w:num>
  <w:num w:numId="43">
    <w:abstractNumId w:val="10"/>
  </w:num>
  <w:num w:numId="44">
    <w:abstractNumId w:val="22"/>
  </w:num>
  <w:num w:numId="45">
    <w:abstractNumId w:val="37"/>
  </w:num>
  <w:num w:numId="46">
    <w:abstractNumId w:val="27"/>
  </w:num>
  <w:num w:numId="47">
    <w:abstractNumId w:val="46"/>
  </w:num>
  <w:num w:numId="48">
    <w:abstractNumId w:val="9"/>
  </w:num>
  <w:num w:numId="49">
    <w:abstractNumId w:val="32"/>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F0"/>
    <w:rsid w:val="000038E2"/>
    <w:rsid w:val="000038F0"/>
    <w:rsid w:val="00011DF5"/>
    <w:rsid w:val="00015DA9"/>
    <w:rsid w:val="00016516"/>
    <w:rsid w:val="00024223"/>
    <w:rsid w:val="000266D3"/>
    <w:rsid w:val="00030F2D"/>
    <w:rsid w:val="0003203D"/>
    <w:rsid w:val="00043F78"/>
    <w:rsid w:val="000472E5"/>
    <w:rsid w:val="00050671"/>
    <w:rsid w:val="000609CF"/>
    <w:rsid w:val="000647C9"/>
    <w:rsid w:val="000771F4"/>
    <w:rsid w:val="0008657F"/>
    <w:rsid w:val="0009624D"/>
    <w:rsid w:val="000A5BBC"/>
    <w:rsid w:val="000B0627"/>
    <w:rsid w:val="000B1274"/>
    <w:rsid w:val="000B1B12"/>
    <w:rsid w:val="000B2869"/>
    <w:rsid w:val="000B2BCD"/>
    <w:rsid w:val="000C0913"/>
    <w:rsid w:val="000C2073"/>
    <w:rsid w:val="000C5132"/>
    <w:rsid w:val="000E0EC0"/>
    <w:rsid w:val="000E57C2"/>
    <w:rsid w:val="000E604D"/>
    <w:rsid w:val="000F2162"/>
    <w:rsid w:val="000F3532"/>
    <w:rsid w:val="000F3BC0"/>
    <w:rsid w:val="000F722B"/>
    <w:rsid w:val="00102AC6"/>
    <w:rsid w:val="00105AAD"/>
    <w:rsid w:val="001127D6"/>
    <w:rsid w:val="00114BC5"/>
    <w:rsid w:val="00116530"/>
    <w:rsid w:val="001255A2"/>
    <w:rsid w:val="00127FA1"/>
    <w:rsid w:val="00132955"/>
    <w:rsid w:val="00133325"/>
    <w:rsid w:val="001422AD"/>
    <w:rsid w:val="00144BE3"/>
    <w:rsid w:val="001577A0"/>
    <w:rsid w:val="00160644"/>
    <w:rsid w:val="00160CA2"/>
    <w:rsid w:val="00164057"/>
    <w:rsid w:val="00166123"/>
    <w:rsid w:val="0017597D"/>
    <w:rsid w:val="00192A06"/>
    <w:rsid w:val="00192C52"/>
    <w:rsid w:val="00195910"/>
    <w:rsid w:val="001B7AEB"/>
    <w:rsid w:val="001C411D"/>
    <w:rsid w:val="001D42EB"/>
    <w:rsid w:val="001E22F2"/>
    <w:rsid w:val="001E5721"/>
    <w:rsid w:val="001E5B0D"/>
    <w:rsid w:val="001F15A3"/>
    <w:rsid w:val="001F3024"/>
    <w:rsid w:val="001F376E"/>
    <w:rsid w:val="001F3A47"/>
    <w:rsid w:val="00200B86"/>
    <w:rsid w:val="002124F3"/>
    <w:rsid w:val="00223F0D"/>
    <w:rsid w:val="0023043E"/>
    <w:rsid w:val="00234B58"/>
    <w:rsid w:val="00242693"/>
    <w:rsid w:val="002523FE"/>
    <w:rsid w:val="0026146F"/>
    <w:rsid w:val="00262990"/>
    <w:rsid w:val="0026309D"/>
    <w:rsid w:val="002749FD"/>
    <w:rsid w:val="00285CF6"/>
    <w:rsid w:val="0028701E"/>
    <w:rsid w:val="00293753"/>
    <w:rsid w:val="00297F1D"/>
    <w:rsid w:val="002A078B"/>
    <w:rsid w:val="002A6123"/>
    <w:rsid w:val="002B7FA6"/>
    <w:rsid w:val="002C16C7"/>
    <w:rsid w:val="002C3383"/>
    <w:rsid w:val="002C4040"/>
    <w:rsid w:val="002C4E51"/>
    <w:rsid w:val="002D2051"/>
    <w:rsid w:val="003019F3"/>
    <w:rsid w:val="0030351C"/>
    <w:rsid w:val="00315BA5"/>
    <w:rsid w:val="003270BD"/>
    <w:rsid w:val="003324FC"/>
    <w:rsid w:val="003336EC"/>
    <w:rsid w:val="003362F8"/>
    <w:rsid w:val="00342408"/>
    <w:rsid w:val="00355F74"/>
    <w:rsid w:val="00362B04"/>
    <w:rsid w:val="0037529A"/>
    <w:rsid w:val="003821A9"/>
    <w:rsid w:val="003859A2"/>
    <w:rsid w:val="00397A5B"/>
    <w:rsid w:val="003A10AB"/>
    <w:rsid w:val="003A20D9"/>
    <w:rsid w:val="003B4260"/>
    <w:rsid w:val="003C787B"/>
    <w:rsid w:val="003D00B7"/>
    <w:rsid w:val="003D0951"/>
    <w:rsid w:val="003D16DF"/>
    <w:rsid w:val="003D3304"/>
    <w:rsid w:val="003D43ED"/>
    <w:rsid w:val="003E04F3"/>
    <w:rsid w:val="003E1EB3"/>
    <w:rsid w:val="003E3F18"/>
    <w:rsid w:val="003E6B70"/>
    <w:rsid w:val="003E7499"/>
    <w:rsid w:val="003F1F11"/>
    <w:rsid w:val="003F2B80"/>
    <w:rsid w:val="003F4823"/>
    <w:rsid w:val="004024E1"/>
    <w:rsid w:val="00404038"/>
    <w:rsid w:val="00405036"/>
    <w:rsid w:val="00405B07"/>
    <w:rsid w:val="004102D5"/>
    <w:rsid w:val="004138B3"/>
    <w:rsid w:val="00413ABF"/>
    <w:rsid w:val="00421E2E"/>
    <w:rsid w:val="0042347B"/>
    <w:rsid w:val="004259A1"/>
    <w:rsid w:val="00430D84"/>
    <w:rsid w:val="00433927"/>
    <w:rsid w:val="0043609A"/>
    <w:rsid w:val="00447667"/>
    <w:rsid w:val="004614DB"/>
    <w:rsid w:val="00474C2F"/>
    <w:rsid w:val="00477781"/>
    <w:rsid w:val="00492531"/>
    <w:rsid w:val="004A666A"/>
    <w:rsid w:val="004B04A4"/>
    <w:rsid w:val="004B40B1"/>
    <w:rsid w:val="004B5F8E"/>
    <w:rsid w:val="004B7285"/>
    <w:rsid w:val="004C045C"/>
    <w:rsid w:val="004C3228"/>
    <w:rsid w:val="004F2ED1"/>
    <w:rsid w:val="004F5667"/>
    <w:rsid w:val="004F6B18"/>
    <w:rsid w:val="0051011E"/>
    <w:rsid w:val="00510C01"/>
    <w:rsid w:val="005159B6"/>
    <w:rsid w:val="0051630F"/>
    <w:rsid w:val="00521980"/>
    <w:rsid w:val="00521E3F"/>
    <w:rsid w:val="0052227B"/>
    <w:rsid w:val="005275B1"/>
    <w:rsid w:val="00532FA3"/>
    <w:rsid w:val="00553F0B"/>
    <w:rsid w:val="0055456B"/>
    <w:rsid w:val="00557453"/>
    <w:rsid w:val="0056149E"/>
    <w:rsid w:val="00563319"/>
    <w:rsid w:val="005709A6"/>
    <w:rsid w:val="00575283"/>
    <w:rsid w:val="005825F3"/>
    <w:rsid w:val="00582A99"/>
    <w:rsid w:val="00584743"/>
    <w:rsid w:val="00594450"/>
    <w:rsid w:val="005B2495"/>
    <w:rsid w:val="005B35D3"/>
    <w:rsid w:val="005C3446"/>
    <w:rsid w:val="005F5AAA"/>
    <w:rsid w:val="00604AA9"/>
    <w:rsid w:val="00610200"/>
    <w:rsid w:val="00622EDA"/>
    <w:rsid w:val="006251A0"/>
    <w:rsid w:val="006318FC"/>
    <w:rsid w:val="00632141"/>
    <w:rsid w:val="0063253F"/>
    <w:rsid w:val="0063629F"/>
    <w:rsid w:val="006363A8"/>
    <w:rsid w:val="006377C7"/>
    <w:rsid w:val="0066346B"/>
    <w:rsid w:val="00663C31"/>
    <w:rsid w:val="006713F0"/>
    <w:rsid w:val="00672F8B"/>
    <w:rsid w:val="00674580"/>
    <w:rsid w:val="00680BC4"/>
    <w:rsid w:val="0068200C"/>
    <w:rsid w:val="00682940"/>
    <w:rsid w:val="00682A56"/>
    <w:rsid w:val="0068344F"/>
    <w:rsid w:val="006840D1"/>
    <w:rsid w:val="00686E85"/>
    <w:rsid w:val="00690F15"/>
    <w:rsid w:val="0069388E"/>
    <w:rsid w:val="006971FC"/>
    <w:rsid w:val="006A2586"/>
    <w:rsid w:val="006C1D4F"/>
    <w:rsid w:val="006C5DF7"/>
    <w:rsid w:val="006D2354"/>
    <w:rsid w:val="006D4378"/>
    <w:rsid w:val="006E133E"/>
    <w:rsid w:val="006E26DF"/>
    <w:rsid w:val="006F2C9B"/>
    <w:rsid w:val="00702FB3"/>
    <w:rsid w:val="007032C2"/>
    <w:rsid w:val="00704689"/>
    <w:rsid w:val="0071472F"/>
    <w:rsid w:val="00714958"/>
    <w:rsid w:val="00720CEA"/>
    <w:rsid w:val="00720D8B"/>
    <w:rsid w:val="00732373"/>
    <w:rsid w:val="00736567"/>
    <w:rsid w:val="007433E0"/>
    <w:rsid w:val="00750DAE"/>
    <w:rsid w:val="00755297"/>
    <w:rsid w:val="00763D80"/>
    <w:rsid w:val="00780214"/>
    <w:rsid w:val="00784F89"/>
    <w:rsid w:val="00787203"/>
    <w:rsid w:val="00792899"/>
    <w:rsid w:val="00793286"/>
    <w:rsid w:val="00793481"/>
    <w:rsid w:val="00794588"/>
    <w:rsid w:val="007A5FA7"/>
    <w:rsid w:val="007A6799"/>
    <w:rsid w:val="007B15C8"/>
    <w:rsid w:val="007C716B"/>
    <w:rsid w:val="007D1D00"/>
    <w:rsid w:val="007D5E64"/>
    <w:rsid w:val="007E21A9"/>
    <w:rsid w:val="007E2C5B"/>
    <w:rsid w:val="007E51BF"/>
    <w:rsid w:val="007E605B"/>
    <w:rsid w:val="007F7F37"/>
    <w:rsid w:val="0080071E"/>
    <w:rsid w:val="008055BA"/>
    <w:rsid w:val="00811037"/>
    <w:rsid w:val="00812780"/>
    <w:rsid w:val="00823BA0"/>
    <w:rsid w:val="008322D5"/>
    <w:rsid w:val="00837027"/>
    <w:rsid w:val="00844E59"/>
    <w:rsid w:val="00845924"/>
    <w:rsid w:val="00865414"/>
    <w:rsid w:val="00866B5E"/>
    <w:rsid w:val="00876872"/>
    <w:rsid w:val="00876E84"/>
    <w:rsid w:val="00883158"/>
    <w:rsid w:val="00885096"/>
    <w:rsid w:val="0088557B"/>
    <w:rsid w:val="0089096F"/>
    <w:rsid w:val="008936E7"/>
    <w:rsid w:val="008A00C6"/>
    <w:rsid w:val="008A2404"/>
    <w:rsid w:val="008A656E"/>
    <w:rsid w:val="008B386A"/>
    <w:rsid w:val="008E0975"/>
    <w:rsid w:val="008E17B4"/>
    <w:rsid w:val="008F37B3"/>
    <w:rsid w:val="008F53E6"/>
    <w:rsid w:val="00902E7F"/>
    <w:rsid w:val="00904F8C"/>
    <w:rsid w:val="00911EE5"/>
    <w:rsid w:val="00912E64"/>
    <w:rsid w:val="00921507"/>
    <w:rsid w:val="00921E0F"/>
    <w:rsid w:val="009300F4"/>
    <w:rsid w:val="00942883"/>
    <w:rsid w:val="00946FE0"/>
    <w:rsid w:val="009471D4"/>
    <w:rsid w:val="00950E91"/>
    <w:rsid w:val="00950F2A"/>
    <w:rsid w:val="00953BF6"/>
    <w:rsid w:val="00957C9A"/>
    <w:rsid w:val="0096189C"/>
    <w:rsid w:val="0097200B"/>
    <w:rsid w:val="00975F72"/>
    <w:rsid w:val="009809AA"/>
    <w:rsid w:val="00982058"/>
    <w:rsid w:val="009832D1"/>
    <w:rsid w:val="00987DEB"/>
    <w:rsid w:val="00994DBE"/>
    <w:rsid w:val="009A7E12"/>
    <w:rsid w:val="009B1F8B"/>
    <w:rsid w:val="009B64B9"/>
    <w:rsid w:val="009C0438"/>
    <w:rsid w:val="009C3583"/>
    <w:rsid w:val="009C415C"/>
    <w:rsid w:val="009C601A"/>
    <w:rsid w:val="009C77AC"/>
    <w:rsid w:val="009E4358"/>
    <w:rsid w:val="009F19AB"/>
    <w:rsid w:val="009F61F4"/>
    <w:rsid w:val="00A000A5"/>
    <w:rsid w:val="00A04ED5"/>
    <w:rsid w:val="00A1545F"/>
    <w:rsid w:val="00A15F2D"/>
    <w:rsid w:val="00A319C8"/>
    <w:rsid w:val="00A60115"/>
    <w:rsid w:val="00A71301"/>
    <w:rsid w:val="00A7456B"/>
    <w:rsid w:val="00A74E08"/>
    <w:rsid w:val="00A8028A"/>
    <w:rsid w:val="00A82493"/>
    <w:rsid w:val="00A920A7"/>
    <w:rsid w:val="00A9471D"/>
    <w:rsid w:val="00AA0CF9"/>
    <w:rsid w:val="00AA311E"/>
    <w:rsid w:val="00AA665C"/>
    <w:rsid w:val="00AB012C"/>
    <w:rsid w:val="00AB1669"/>
    <w:rsid w:val="00AB3259"/>
    <w:rsid w:val="00AB3525"/>
    <w:rsid w:val="00AB4578"/>
    <w:rsid w:val="00AC6B74"/>
    <w:rsid w:val="00AE2D25"/>
    <w:rsid w:val="00AE36E2"/>
    <w:rsid w:val="00AE4C50"/>
    <w:rsid w:val="00AE707D"/>
    <w:rsid w:val="00AF01AA"/>
    <w:rsid w:val="00B1068E"/>
    <w:rsid w:val="00B10E44"/>
    <w:rsid w:val="00B11735"/>
    <w:rsid w:val="00B17558"/>
    <w:rsid w:val="00B219B7"/>
    <w:rsid w:val="00B25FC8"/>
    <w:rsid w:val="00B270C5"/>
    <w:rsid w:val="00B30BEA"/>
    <w:rsid w:val="00B37F35"/>
    <w:rsid w:val="00B42D57"/>
    <w:rsid w:val="00B46EB2"/>
    <w:rsid w:val="00B559D5"/>
    <w:rsid w:val="00B55B6F"/>
    <w:rsid w:val="00B67D14"/>
    <w:rsid w:val="00B86F9C"/>
    <w:rsid w:val="00BA24C6"/>
    <w:rsid w:val="00BA4453"/>
    <w:rsid w:val="00BA6AB1"/>
    <w:rsid w:val="00BB1480"/>
    <w:rsid w:val="00BB1B1C"/>
    <w:rsid w:val="00BB383B"/>
    <w:rsid w:val="00BB3C5E"/>
    <w:rsid w:val="00BB7AD6"/>
    <w:rsid w:val="00BC7940"/>
    <w:rsid w:val="00BD304B"/>
    <w:rsid w:val="00BD5BE8"/>
    <w:rsid w:val="00BD639E"/>
    <w:rsid w:val="00BD7052"/>
    <w:rsid w:val="00BE22CF"/>
    <w:rsid w:val="00BE43B8"/>
    <w:rsid w:val="00BF422A"/>
    <w:rsid w:val="00BF4D05"/>
    <w:rsid w:val="00BF6F0E"/>
    <w:rsid w:val="00C069D3"/>
    <w:rsid w:val="00C16FEC"/>
    <w:rsid w:val="00C17637"/>
    <w:rsid w:val="00C21019"/>
    <w:rsid w:val="00C30742"/>
    <w:rsid w:val="00C31788"/>
    <w:rsid w:val="00C35AD4"/>
    <w:rsid w:val="00C40BE2"/>
    <w:rsid w:val="00C41B32"/>
    <w:rsid w:val="00C53C7E"/>
    <w:rsid w:val="00C558A8"/>
    <w:rsid w:val="00C573DC"/>
    <w:rsid w:val="00C70A85"/>
    <w:rsid w:val="00C81390"/>
    <w:rsid w:val="00C81E2A"/>
    <w:rsid w:val="00C95CFF"/>
    <w:rsid w:val="00CA476F"/>
    <w:rsid w:val="00CA7E4B"/>
    <w:rsid w:val="00CB13DA"/>
    <w:rsid w:val="00CB1886"/>
    <w:rsid w:val="00CC76A7"/>
    <w:rsid w:val="00CC773C"/>
    <w:rsid w:val="00CD09C8"/>
    <w:rsid w:val="00CD1B18"/>
    <w:rsid w:val="00CD1E4C"/>
    <w:rsid w:val="00CD45BB"/>
    <w:rsid w:val="00CD4F47"/>
    <w:rsid w:val="00CE318E"/>
    <w:rsid w:val="00CE725B"/>
    <w:rsid w:val="00CF1ED1"/>
    <w:rsid w:val="00CF2597"/>
    <w:rsid w:val="00D11743"/>
    <w:rsid w:val="00D201FE"/>
    <w:rsid w:val="00D23326"/>
    <w:rsid w:val="00D31F89"/>
    <w:rsid w:val="00D440D0"/>
    <w:rsid w:val="00D451A8"/>
    <w:rsid w:val="00D4562E"/>
    <w:rsid w:val="00D54938"/>
    <w:rsid w:val="00D5745B"/>
    <w:rsid w:val="00D637B5"/>
    <w:rsid w:val="00D7541F"/>
    <w:rsid w:val="00D805C0"/>
    <w:rsid w:val="00D81484"/>
    <w:rsid w:val="00D816D3"/>
    <w:rsid w:val="00D84120"/>
    <w:rsid w:val="00D87560"/>
    <w:rsid w:val="00D9662E"/>
    <w:rsid w:val="00DB3FE0"/>
    <w:rsid w:val="00DB4317"/>
    <w:rsid w:val="00DD453A"/>
    <w:rsid w:val="00DE500A"/>
    <w:rsid w:val="00DE6EA8"/>
    <w:rsid w:val="00DF703D"/>
    <w:rsid w:val="00E0408C"/>
    <w:rsid w:val="00E10E28"/>
    <w:rsid w:val="00E13E70"/>
    <w:rsid w:val="00E14638"/>
    <w:rsid w:val="00E2584B"/>
    <w:rsid w:val="00E41DCB"/>
    <w:rsid w:val="00E45B23"/>
    <w:rsid w:val="00E5639E"/>
    <w:rsid w:val="00E640B3"/>
    <w:rsid w:val="00E66371"/>
    <w:rsid w:val="00E724CE"/>
    <w:rsid w:val="00E73CE6"/>
    <w:rsid w:val="00E80363"/>
    <w:rsid w:val="00E84781"/>
    <w:rsid w:val="00E9036C"/>
    <w:rsid w:val="00E94179"/>
    <w:rsid w:val="00EB2ECE"/>
    <w:rsid w:val="00EB5B41"/>
    <w:rsid w:val="00EB6627"/>
    <w:rsid w:val="00ED2E9E"/>
    <w:rsid w:val="00ED3CB2"/>
    <w:rsid w:val="00ED5194"/>
    <w:rsid w:val="00ED586C"/>
    <w:rsid w:val="00EE02EC"/>
    <w:rsid w:val="00EE2C0C"/>
    <w:rsid w:val="00EE540F"/>
    <w:rsid w:val="00EF2A91"/>
    <w:rsid w:val="00EF492B"/>
    <w:rsid w:val="00EF5403"/>
    <w:rsid w:val="00F201E9"/>
    <w:rsid w:val="00F20A7B"/>
    <w:rsid w:val="00F2473E"/>
    <w:rsid w:val="00F27614"/>
    <w:rsid w:val="00F3160D"/>
    <w:rsid w:val="00F35BC2"/>
    <w:rsid w:val="00F427A0"/>
    <w:rsid w:val="00F45B38"/>
    <w:rsid w:val="00F566F4"/>
    <w:rsid w:val="00F56F21"/>
    <w:rsid w:val="00F577F0"/>
    <w:rsid w:val="00F60564"/>
    <w:rsid w:val="00F61C8D"/>
    <w:rsid w:val="00F671C5"/>
    <w:rsid w:val="00F75D2D"/>
    <w:rsid w:val="00F82422"/>
    <w:rsid w:val="00F8268C"/>
    <w:rsid w:val="00F87107"/>
    <w:rsid w:val="00F97FCD"/>
    <w:rsid w:val="00FA5DD7"/>
    <w:rsid w:val="00FB2447"/>
    <w:rsid w:val="00FC032A"/>
    <w:rsid w:val="00FC1AC2"/>
    <w:rsid w:val="00FC7ABB"/>
    <w:rsid w:val="00FD2210"/>
    <w:rsid w:val="00FD5ADD"/>
    <w:rsid w:val="00FD6AA3"/>
    <w:rsid w:val="00FD729C"/>
    <w:rsid w:val="00FD7695"/>
    <w:rsid w:val="00FE5188"/>
    <w:rsid w:val="00FE660D"/>
    <w:rsid w:val="00FF2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21B4-4DF6-4C3B-A248-D8E7A4CCD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3.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1B30BB-E774-4F19-9028-85CDEDD0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sh-yazdani</dc:creator>
  <cp:lastModifiedBy>Sara Maboudi</cp:lastModifiedBy>
  <cp:revision>2</cp:revision>
  <cp:lastPrinted>2017-02-19T04:40:00Z</cp:lastPrinted>
  <dcterms:created xsi:type="dcterms:W3CDTF">2018-10-20T05:30:00Z</dcterms:created>
  <dcterms:modified xsi:type="dcterms:W3CDTF">2018-10-20T05:30:00Z</dcterms:modified>
</cp:coreProperties>
</file>